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9F3C85" w:rsidRDefault="009F3C85" w:rsidP="009F3C85">
      <w:pPr>
        <w:jc w:val="center"/>
        <w:rPr>
          <w:b/>
          <w:i/>
          <w:noProof/>
          <w:sz w:val="32"/>
          <w:szCs w:val="20"/>
          <w:lang w:eastAsia="pt-BR"/>
        </w:rPr>
      </w:pPr>
    </w:p>
    <w:p w:rsidR="00755984" w:rsidRDefault="00755984" w:rsidP="009F3C85">
      <w:pPr>
        <w:jc w:val="center"/>
      </w:pPr>
    </w:p>
    <w:p w:rsidR="004E1BF3" w:rsidRDefault="004E1BF3" w:rsidP="004E1BF3">
      <w:pPr>
        <w:pStyle w:val="Recuodecorpodetexto"/>
        <w:widowControl w:val="0"/>
        <w:ind w:left="0"/>
        <w:jc w:val="center"/>
        <w:rPr>
          <w:sz w:val="24"/>
          <w:szCs w:val="24"/>
        </w:rPr>
      </w:pPr>
      <w:r>
        <w:rPr>
          <w:sz w:val="24"/>
          <w:szCs w:val="24"/>
        </w:rPr>
        <w:t>ANEXO I</w:t>
      </w:r>
    </w:p>
    <w:p w:rsidR="009F3C85" w:rsidRDefault="009F3C85" w:rsidP="004E1BF3">
      <w:pPr>
        <w:pStyle w:val="Recuodecorpodetexto"/>
        <w:widowControl w:val="0"/>
        <w:ind w:left="0"/>
        <w:jc w:val="center"/>
        <w:rPr>
          <w:sz w:val="24"/>
          <w:szCs w:val="24"/>
        </w:rPr>
      </w:pPr>
      <w:r>
        <w:rPr>
          <w:sz w:val="24"/>
          <w:szCs w:val="24"/>
        </w:rPr>
        <w:t>TERMO DE REFERÊNCIA – TR</w:t>
      </w:r>
    </w:p>
    <w:p w:rsidR="004E1BF3" w:rsidRDefault="004E1BF3" w:rsidP="004E1BF3">
      <w:pPr>
        <w:pStyle w:val="Recuodecorpodetexto"/>
        <w:widowControl w:val="0"/>
        <w:ind w:left="0"/>
        <w:jc w:val="center"/>
        <w:rPr>
          <w:sz w:val="24"/>
          <w:szCs w:val="24"/>
        </w:rPr>
      </w:pPr>
      <w:r>
        <w:rPr>
          <w:sz w:val="24"/>
          <w:szCs w:val="24"/>
        </w:rPr>
        <w:t>PE 091/2024 PRC 256/2024</w:t>
      </w:r>
    </w:p>
    <w:p w:rsidR="009F3C85" w:rsidRDefault="009F3C85" w:rsidP="009F3C85">
      <w:pPr>
        <w:pStyle w:val="Recuodecorpodetexto"/>
        <w:widowControl w:val="0"/>
        <w:ind w:left="0"/>
        <w:jc w:val="center"/>
        <w:rPr>
          <w:sz w:val="22"/>
          <w:szCs w:val="22"/>
          <w:u w:val="single"/>
        </w:rPr>
      </w:pPr>
    </w:p>
    <w:p w:rsidR="009F3C85" w:rsidRDefault="009F3C85" w:rsidP="009F3C85">
      <w:pPr>
        <w:pStyle w:val="Recuodecorpodetexto"/>
        <w:widowControl w:val="0"/>
        <w:ind w:left="0"/>
        <w:rPr>
          <w:sz w:val="22"/>
          <w:szCs w:val="22"/>
          <w:u w:val="single"/>
        </w:rPr>
      </w:pPr>
    </w:p>
    <w:tbl>
      <w:tblPr>
        <w:tblW w:w="0" w:type="auto"/>
        <w:tblCellMar>
          <w:top w:w="15" w:type="dxa"/>
          <w:left w:w="15" w:type="dxa"/>
          <w:bottom w:w="15" w:type="dxa"/>
          <w:right w:w="15" w:type="dxa"/>
        </w:tblCellMar>
        <w:tblLook w:val="04A0" w:firstRow="1" w:lastRow="0" w:firstColumn="1" w:lastColumn="0" w:noHBand="0" w:noVBand="1"/>
      </w:tblPr>
      <w:tblGrid>
        <w:gridCol w:w="4733"/>
        <w:gridCol w:w="4753"/>
      </w:tblGrid>
      <w:tr w:rsidR="009F3C85" w:rsidRPr="00285F64" w:rsidTr="00923D78">
        <w:trPr>
          <w:trHeight w:val="37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F3C85" w:rsidRPr="00285F64" w:rsidRDefault="009F3C85" w:rsidP="00923D78">
            <w:pPr>
              <w:jc w:val="both"/>
              <w:rPr>
                <w:sz w:val="24"/>
              </w:rPr>
            </w:pPr>
            <w:r w:rsidRPr="00285F64">
              <w:rPr>
                <w:rFonts w:ascii="Garamond" w:hAnsi="Garamond"/>
                <w:b/>
                <w:bCs/>
                <w:color w:val="000000"/>
                <w:sz w:val="24"/>
              </w:rPr>
              <w:t xml:space="preserve">Requisição </w:t>
            </w:r>
            <w:r>
              <w:rPr>
                <w:rFonts w:ascii="Garamond" w:hAnsi="Garamond"/>
                <w:color w:val="000000"/>
                <w:sz w:val="24"/>
              </w:rPr>
              <w:t>nº 54</w:t>
            </w:r>
            <w:r w:rsidRPr="00285F64">
              <w:rPr>
                <w:rFonts w:ascii="Garamond" w:hAnsi="Garamond"/>
                <w:color w:val="000000"/>
                <w:sz w:val="24"/>
              </w:rPr>
              <w:t>/2024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F3C85" w:rsidRPr="00285F64" w:rsidRDefault="009F3C85" w:rsidP="00923D78">
            <w:pPr>
              <w:jc w:val="both"/>
              <w:rPr>
                <w:sz w:val="24"/>
              </w:rPr>
            </w:pPr>
            <w:r w:rsidRPr="00285F64">
              <w:rPr>
                <w:rFonts w:ascii="Garamond" w:hAnsi="Garamond"/>
                <w:b/>
                <w:bCs/>
                <w:color w:val="000000"/>
                <w:sz w:val="24"/>
              </w:rPr>
              <w:t xml:space="preserve">Secretaria requisitante: </w:t>
            </w:r>
            <w:r w:rsidRPr="00285F64">
              <w:rPr>
                <w:rFonts w:ascii="Garamond" w:hAnsi="Garamond"/>
                <w:color w:val="000000"/>
                <w:sz w:val="24"/>
              </w:rPr>
              <w:t>Secretaria</w:t>
            </w:r>
            <w:r>
              <w:rPr>
                <w:rFonts w:ascii="Garamond" w:hAnsi="Garamond"/>
                <w:color w:val="000000"/>
                <w:sz w:val="24"/>
              </w:rPr>
              <w:t xml:space="preserve"> Municipal de Educação</w:t>
            </w:r>
          </w:p>
        </w:tc>
      </w:tr>
      <w:tr w:rsidR="009F3C85" w:rsidRPr="00285F64" w:rsidTr="00923D78">
        <w:trPr>
          <w:trHeight w:val="373"/>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F3C85" w:rsidRPr="00285F64" w:rsidRDefault="009F3C85" w:rsidP="00923D78">
            <w:pPr>
              <w:jc w:val="both"/>
              <w:rPr>
                <w:sz w:val="24"/>
              </w:rPr>
            </w:pPr>
            <w:r w:rsidRPr="00285F64">
              <w:rPr>
                <w:rFonts w:ascii="Garamond" w:hAnsi="Garamond"/>
                <w:b/>
                <w:bCs/>
                <w:color w:val="000000"/>
                <w:sz w:val="24"/>
              </w:rPr>
              <w:t xml:space="preserve">Responsável pela demanda: </w:t>
            </w:r>
            <w:r>
              <w:rPr>
                <w:rFonts w:ascii="Garamond" w:hAnsi="Garamond"/>
                <w:color w:val="000000"/>
                <w:sz w:val="24"/>
              </w:rPr>
              <w:t>Lúcia Lopes Horta</w:t>
            </w:r>
          </w:p>
        </w:tc>
      </w:tr>
      <w:tr w:rsidR="009F3C85" w:rsidRPr="00285F64" w:rsidTr="00923D78">
        <w:trPr>
          <w:trHeight w:val="40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F3C85" w:rsidRPr="00285F64" w:rsidRDefault="009F3C85" w:rsidP="00923D78">
            <w:pPr>
              <w:jc w:val="both"/>
              <w:rPr>
                <w:sz w:val="24"/>
              </w:rPr>
            </w:pPr>
            <w:r w:rsidRPr="00285F64">
              <w:rPr>
                <w:rFonts w:ascii="Garamond" w:hAnsi="Garamond"/>
                <w:b/>
                <w:bCs/>
                <w:color w:val="000000"/>
                <w:sz w:val="24"/>
              </w:rPr>
              <w:t xml:space="preserve">E-mail: </w:t>
            </w:r>
            <w:r>
              <w:rPr>
                <w:rFonts w:ascii="Garamond" w:hAnsi="Garamond"/>
                <w:color w:val="000000"/>
                <w:sz w:val="24"/>
              </w:rPr>
              <w:t>secretariaeducacaoleopoldina@gmail.com</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F3C85" w:rsidRPr="00285F64" w:rsidRDefault="009F3C85" w:rsidP="00923D78">
            <w:pPr>
              <w:jc w:val="both"/>
              <w:rPr>
                <w:sz w:val="24"/>
              </w:rPr>
            </w:pPr>
            <w:r w:rsidRPr="00285F64">
              <w:rPr>
                <w:rFonts w:ascii="Garamond" w:hAnsi="Garamond"/>
                <w:b/>
                <w:bCs/>
                <w:color w:val="000000"/>
                <w:sz w:val="24"/>
              </w:rPr>
              <w:t xml:space="preserve">Telefone: </w:t>
            </w:r>
            <w:r>
              <w:rPr>
                <w:rFonts w:ascii="Garamond" w:hAnsi="Garamond"/>
                <w:color w:val="000000"/>
                <w:sz w:val="24"/>
              </w:rPr>
              <w:t>(32) 36944285</w:t>
            </w:r>
          </w:p>
        </w:tc>
      </w:tr>
    </w:tbl>
    <w:p w:rsidR="009F3C85" w:rsidRDefault="009F3C85" w:rsidP="009F3C85">
      <w:pPr>
        <w:pStyle w:val="Recuodecorpodetexto"/>
        <w:widowControl w:val="0"/>
        <w:ind w:left="720"/>
        <w:rPr>
          <w:sz w:val="22"/>
          <w:szCs w:val="22"/>
        </w:rPr>
      </w:pPr>
    </w:p>
    <w:p w:rsidR="009F3C85" w:rsidRDefault="009F3C85" w:rsidP="009F3C85">
      <w:pPr>
        <w:pStyle w:val="Recuodecorpodetexto"/>
        <w:widowControl w:val="0"/>
        <w:ind w:left="720"/>
        <w:rPr>
          <w:sz w:val="22"/>
          <w:szCs w:val="22"/>
        </w:rPr>
      </w:pP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765"/>
        <w:gridCol w:w="1275"/>
        <w:gridCol w:w="1035"/>
        <w:gridCol w:w="994"/>
        <w:gridCol w:w="1140"/>
        <w:gridCol w:w="1432"/>
      </w:tblGrid>
      <w:tr w:rsidR="009F3C85" w:rsidTr="00923D78">
        <w:trPr>
          <w:trHeight w:val="350"/>
        </w:trPr>
        <w:tc>
          <w:tcPr>
            <w:tcW w:w="10361" w:type="dxa"/>
            <w:gridSpan w:val="7"/>
            <w:shd w:val="clear" w:color="auto" w:fill="auto"/>
          </w:tcPr>
          <w:p w:rsidR="009F3C85" w:rsidRDefault="009F3C85" w:rsidP="00923D78">
            <w:pPr>
              <w:pStyle w:val="Recuodecorpodetexto"/>
              <w:widowControl w:val="0"/>
              <w:numPr>
                <w:ilvl w:val="0"/>
                <w:numId w:val="1"/>
              </w:numPr>
              <w:ind w:left="0" w:firstLine="0"/>
              <w:rPr>
                <w:sz w:val="22"/>
                <w:szCs w:val="22"/>
              </w:rPr>
            </w:pPr>
            <w:r>
              <w:rPr>
                <w:sz w:val="22"/>
                <w:szCs w:val="22"/>
              </w:rPr>
              <w:t>OBJETO</w:t>
            </w:r>
          </w:p>
          <w:p w:rsidR="009F3C85" w:rsidRDefault="009F3C85" w:rsidP="00923D78">
            <w:pPr>
              <w:pStyle w:val="Recuodecorpodetexto"/>
              <w:widowControl w:val="0"/>
              <w:ind w:left="720"/>
              <w:rPr>
                <w:sz w:val="22"/>
                <w:szCs w:val="22"/>
              </w:rPr>
            </w:pPr>
          </w:p>
          <w:p w:rsidR="009F3C85" w:rsidRPr="003A1D51" w:rsidRDefault="009F3C85" w:rsidP="00923D78">
            <w:pPr>
              <w:pStyle w:val="Recuodecorpodetexto"/>
              <w:widowControl w:val="0"/>
              <w:ind w:left="0"/>
              <w:rPr>
                <w:b w:val="0"/>
                <w:sz w:val="22"/>
                <w:szCs w:val="22"/>
              </w:rPr>
            </w:pPr>
            <w:r>
              <w:rPr>
                <w:b w:val="0"/>
                <w:sz w:val="22"/>
                <w:szCs w:val="22"/>
              </w:rPr>
              <w:t>1.1. O presente Termo de Referência tem por objeto a aquisição de materiais de limpeza e higiene pessoal com vista ao atendimento das necessidades</w:t>
            </w:r>
            <w:r w:rsidRPr="3144467A">
              <w:rPr>
                <w:color w:val="000000" w:themeColor="text1"/>
              </w:rPr>
              <w:t xml:space="preserve"> </w:t>
            </w:r>
            <w:r w:rsidRPr="003A1D51">
              <w:rPr>
                <w:b w:val="0"/>
                <w:color w:val="000000" w:themeColor="text1"/>
                <w:sz w:val="22"/>
                <w:szCs w:val="22"/>
              </w:rPr>
              <w:t>da Secretaria Municipal de Educação, de forma a manter os trabalhos e as rotinas administrativas e operacionais do setor, propiciando um ambiente de trabalho adequado e salubre para os servidores e usuários</w:t>
            </w:r>
            <w:r w:rsidR="00355EC7">
              <w:rPr>
                <w:b w:val="0"/>
                <w:color w:val="000000" w:themeColor="text1"/>
                <w:sz w:val="22"/>
                <w:szCs w:val="22"/>
              </w:rPr>
              <w:t>, durante o exercício de 2025.</w:t>
            </w:r>
          </w:p>
          <w:p w:rsidR="009F3C85" w:rsidRDefault="009F3C85" w:rsidP="00923D78">
            <w:pPr>
              <w:pStyle w:val="Recuodecorpodetexto"/>
              <w:widowControl w:val="0"/>
              <w:ind w:left="0"/>
              <w:rPr>
                <w:b w:val="0"/>
                <w:sz w:val="22"/>
                <w:szCs w:val="22"/>
              </w:rPr>
            </w:pPr>
          </w:p>
          <w:p w:rsidR="009F3C85" w:rsidRDefault="009F3C85" w:rsidP="00923D78">
            <w:pPr>
              <w:widowControl w:val="0"/>
              <w:ind w:hanging="2"/>
              <w:jc w:val="both"/>
            </w:pPr>
            <w:r>
              <w:rPr>
                <w:color w:val="000000" w:themeColor="text1"/>
              </w:rPr>
              <w:t xml:space="preserve">1.2. </w:t>
            </w:r>
            <w:r>
              <w:t>O Contratante declara que o objeto desta contratação não se enquadra na definição de bem de luxo, conforme Decreto Municipal nº 5.085/22.</w:t>
            </w:r>
          </w:p>
          <w:p w:rsidR="009F3C85" w:rsidRDefault="009F3C85" w:rsidP="00923D78">
            <w:pPr>
              <w:widowControl w:val="0"/>
              <w:ind w:hanging="2"/>
              <w:jc w:val="both"/>
            </w:pPr>
          </w:p>
          <w:p w:rsidR="009F3C85" w:rsidRDefault="009F3C85" w:rsidP="00923D78">
            <w:pPr>
              <w:widowControl w:val="0"/>
              <w:ind w:hanging="2"/>
              <w:jc w:val="both"/>
            </w:pPr>
            <w:r>
              <w:t>1.3.  Os bens objeto desta contratação são caracterizados como comuns.</w:t>
            </w:r>
          </w:p>
          <w:p w:rsidR="009F3C85" w:rsidRDefault="009F3C85" w:rsidP="00923D78">
            <w:pPr>
              <w:widowControl w:val="0"/>
              <w:ind w:hanging="2"/>
              <w:jc w:val="both"/>
            </w:pPr>
          </w:p>
          <w:p w:rsidR="009F3C85" w:rsidRDefault="009F3C85" w:rsidP="00923D78">
            <w:pPr>
              <w:widowControl w:val="0"/>
              <w:ind w:hanging="2"/>
              <w:jc w:val="both"/>
            </w:pPr>
            <w:r>
              <w:t>1.4. Foi observado nesse processo o princípio da segregação de função.</w:t>
            </w:r>
          </w:p>
          <w:p w:rsidR="009F3C85" w:rsidRDefault="009F3C85" w:rsidP="00923D78">
            <w:pPr>
              <w:pStyle w:val="Recuodecorpodetexto"/>
              <w:widowControl w:val="0"/>
              <w:ind w:left="0"/>
              <w:rPr>
                <w:b w:val="0"/>
                <w:sz w:val="22"/>
                <w:szCs w:val="22"/>
              </w:rPr>
            </w:pPr>
          </w:p>
        </w:tc>
      </w:tr>
      <w:tr w:rsidR="009F3C85" w:rsidTr="00923D78">
        <w:trPr>
          <w:trHeight w:val="524"/>
        </w:trPr>
        <w:tc>
          <w:tcPr>
            <w:tcW w:w="720" w:type="dxa"/>
            <w:shd w:val="clear" w:color="auto" w:fill="auto"/>
            <w:vAlign w:val="center"/>
          </w:tcPr>
          <w:p w:rsidR="009F3C85" w:rsidRDefault="009F3C85" w:rsidP="00923D78">
            <w:pPr>
              <w:widowControl w:val="0"/>
              <w:jc w:val="center"/>
              <w:rPr>
                <w:b/>
                <w:bCs/>
              </w:rPr>
            </w:pPr>
            <w:r>
              <w:rPr>
                <w:b/>
                <w:bCs/>
              </w:rPr>
              <w:t>Item</w:t>
            </w:r>
          </w:p>
        </w:tc>
        <w:tc>
          <w:tcPr>
            <w:tcW w:w="3765" w:type="dxa"/>
            <w:shd w:val="clear" w:color="auto" w:fill="auto"/>
            <w:vAlign w:val="center"/>
          </w:tcPr>
          <w:p w:rsidR="009F3C85" w:rsidRDefault="009F3C85" w:rsidP="00923D78">
            <w:pPr>
              <w:widowControl w:val="0"/>
              <w:jc w:val="center"/>
              <w:rPr>
                <w:b/>
                <w:bCs/>
              </w:rPr>
            </w:pPr>
            <w:r>
              <w:rPr>
                <w:b/>
                <w:bCs/>
              </w:rPr>
              <w:t>Descrição / Especificação</w:t>
            </w:r>
          </w:p>
        </w:tc>
        <w:tc>
          <w:tcPr>
            <w:tcW w:w="1275" w:type="dxa"/>
            <w:shd w:val="clear" w:color="auto" w:fill="auto"/>
            <w:vAlign w:val="center"/>
          </w:tcPr>
          <w:p w:rsidR="009F3C85" w:rsidRDefault="009F3C85" w:rsidP="00923D78">
            <w:pPr>
              <w:widowControl w:val="0"/>
            </w:pPr>
            <w:r>
              <w:rPr>
                <w:b/>
                <w:bCs/>
              </w:rPr>
              <w:t>Marca (se aplicável)</w:t>
            </w:r>
          </w:p>
        </w:tc>
        <w:tc>
          <w:tcPr>
            <w:tcW w:w="1035" w:type="dxa"/>
            <w:shd w:val="clear" w:color="auto" w:fill="auto"/>
            <w:vAlign w:val="center"/>
          </w:tcPr>
          <w:p w:rsidR="009F3C85" w:rsidRDefault="009F3C85" w:rsidP="00923D78">
            <w:pPr>
              <w:widowControl w:val="0"/>
              <w:jc w:val="center"/>
              <w:rPr>
                <w:b/>
                <w:bCs/>
              </w:rPr>
            </w:pPr>
            <w:r>
              <w:rPr>
                <w:b/>
                <w:bCs/>
              </w:rPr>
              <w:t>Unid. Medida</w:t>
            </w:r>
          </w:p>
        </w:tc>
        <w:tc>
          <w:tcPr>
            <w:tcW w:w="994" w:type="dxa"/>
            <w:shd w:val="clear" w:color="auto" w:fill="auto"/>
            <w:vAlign w:val="center"/>
          </w:tcPr>
          <w:p w:rsidR="009F3C85" w:rsidRDefault="009F3C85" w:rsidP="00923D78">
            <w:pPr>
              <w:widowControl w:val="0"/>
              <w:jc w:val="center"/>
              <w:rPr>
                <w:b/>
                <w:bCs/>
              </w:rPr>
            </w:pPr>
            <w:r>
              <w:rPr>
                <w:b/>
                <w:bCs/>
              </w:rPr>
              <w:t>Quant.</w:t>
            </w:r>
          </w:p>
        </w:tc>
        <w:tc>
          <w:tcPr>
            <w:tcW w:w="1140" w:type="dxa"/>
            <w:vAlign w:val="center"/>
          </w:tcPr>
          <w:p w:rsidR="009F3C85" w:rsidRDefault="009F3C85" w:rsidP="00923D78">
            <w:pPr>
              <w:widowControl w:val="0"/>
              <w:jc w:val="center"/>
              <w:rPr>
                <w:b/>
                <w:bCs/>
              </w:rPr>
            </w:pPr>
            <w:r>
              <w:rPr>
                <w:b/>
                <w:bCs/>
              </w:rPr>
              <w:t>Prazo</w:t>
            </w:r>
          </w:p>
        </w:tc>
        <w:tc>
          <w:tcPr>
            <w:tcW w:w="1432" w:type="dxa"/>
            <w:vAlign w:val="center"/>
          </w:tcPr>
          <w:p w:rsidR="009F3C85" w:rsidRDefault="009F3C85" w:rsidP="00923D78">
            <w:pPr>
              <w:widowControl w:val="0"/>
              <w:jc w:val="center"/>
            </w:pPr>
            <w:r>
              <w:rPr>
                <w:b/>
                <w:bCs/>
              </w:rPr>
              <w:t>Prorrogação (S/N)</w:t>
            </w:r>
          </w:p>
        </w:tc>
      </w:tr>
      <w:tr w:rsidR="009F3C85" w:rsidTr="00923D78">
        <w:trPr>
          <w:trHeight w:val="642"/>
        </w:trPr>
        <w:tc>
          <w:tcPr>
            <w:tcW w:w="720" w:type="dxa"/>
            <w:shd w:val="clear" w:color="auto" w:fill="auto"/>
          </w:tcPr>
          <w:p w:rsidR="009F3C85" w:rsidRDefault="009F3C85" w:rsidP="00923D78">
            <w:pPr>
              <w:pStyle w:val="Recuodecorpodetexto"/>
              <w:widowControl w:val="0"/>
              <w:ind w:left="0"/>
              <w:jc w:val="center"/>
              <w:rPr>
                <w:bCs/>
                <w:color w:val="000000" w:themeColor="text1"/>
                <w:sz w:val="22"/>
                <w:szCs w:val="22"/>
              </w:rPr>
            </w:pPr>
            <w:r w:rsidRPr="54D1ED1B">
              <w:rPr>
                <w:b w:val="0"/>
                <w:color w:val="000000" w:themeColor="text1"/>
                <w:sz w:val="22"/>
                <w:szCs w:val="22"/>
              </w:rPr>
              <w:t>01</w:t>
            </w:r>
          </w:p>
        </w:tc>
        <w:tc>
          <w:tcPr>
            <w:tcW w:w="3765" w:type="dxa"/>
            <w:shd w:val="clear" w:color="auto" w:fill="auto"/>
          </w:tcPr>
          <w:p w:rsidR="000E6C16" w:rsidRPr="000E6C16" w:rsidRDefault="00140DF1" w:rsidP="000E6C16">
            <w:pPr>
              <w:widowControl w:val="0"/>
              <w:jc w:val="both"/>
              <w:rPr>
                <w:rFonts w:ascii="Garamond" w:hAnsi="Garamond"/>
                <w:color w:val="000000" w:themeColor="text1"/>
                <w:sz w:val="16"/>
                <w:szCs w:val="16"/>
              </w:rPr>
            </w:pPr>
            <w:r w:rsidRPr="00140DF1">
              <w:rPr>
                <w:rFonts w:ascii="Garamond" w:hAnsi="Garamond"/>
                <w:color w:val="000000" w:themeColor="text1"/>
                <w:sz w:val="16"/>
                <w:szCs w:val="16"/>
              </w:rPr>
              <w:t xml:space="preserve">RODO DE MADEIRA 40 CM </w:t>
            </w:r>
          </w:p>
          <w:p w:rsidR="000E6C16" w:rsidRPr="000E6C16" w:rsidRDefault="00140DF1" w:rsidP="000E6C16">
            <w:pPr>
              <w:widowControl w:val="0"/>
              <w:jc w:val="both"/>
              <w:rPr>
                <w:rFonts w:ascii="Garamond" w:hAnsi="Garamond"/>
                <w:color w:val="000000" w:themeColor="text1"/>
                <w:sz w:val="16"/>
                <w:szCs w:val="16"/>
              </w:rPr>
            </w:pPr>
            <w:r w:rsidRPr="00140DF1">
              <w:rPr>
                <w:rFonts w:ascii="Garamond" w:hAnsi="Garamond"/>
                <w:color w:val="000000" w:themeColor="text1"/>
                <w:sz w:val="16"/>
                <w:szCs w:val="16"/>
              </w:rPr>
              <w:t>RODO DE PLÁSTICO, MATERIAL CABO: MADEIRA</w:t>
            </w:r>
          </w:p>
          <w:p w:rsidR="000E6C16" w:rsidRPr="000E6C16" w:rsidRDefault="00140DF1" w:rsidP="000E6C16">
            <w:pPr>
              <w:widowControl w:val="0"/>
              <w:jc w:val="both"/>
              <w:rPr>
                <w:rFonts w:ascii="Garamond" w:hAnsi="Garamond"/>
                <w:color w:val="000000" w:themeColor="text1"/>
                <w:sz w:val="16"/>
                <w:szCs w:val="16"/>
              </w:rPr>
            </w:pPr>
            <w:r w:rsidRPr="00140DF1">
              <w:rPr>
                <w:rFonts w:ascii="Garamond" w:hAnsi="Garamond"/>
                <w:color w:val="000000" w:themeColor="text1"/>
                <w:sz w:val="16"/>
                <w:szCs w:val="16"/>
              </w:rPr>
              <w:t>PLASTIFICADA, MATERIAL SUPORTE: POLIPROPILENO</w:t>
            </w:r>
          </w:p>
          <w:p w:rsidR="000E6C16" w:rsidRPr="000E6C16" w:rsidRDefault="00140DF1" w:rsidP="000E6C16">
            <w:pPr>
              <w:widowControl w:val="0"/>
              <w:jc w:val="both"/>
              <w:rPr>
                <w:rFonts w:ascii="Garamond" w:hAnsi="Garamond"/>
                <w:color w:val="000000" w:themeColor="text1"/>
                <w:sz w:val="16"/>
                <w:szCs w:val="16"/>
              </w:rPr>
            </w:pPr>
            <w:r w:rsidRPr="00140DF1">
              <w:rPr>
                <w:rFonts w:ascii="Garamond" w:hAnsi="Garamond"/>
                <w:color w:val="000000" w:themeColor="text1"/>
                <w:sz w:val="16"/>
                <w:szCs w:val="16"/>
              </w:rPr>
              <w:t>COMPRIMENTO SUPORTE: 40 CM, QUANTIDADE</w:t>
            </w:r>
          </w:p>
          <w:p w:rsidR="000E6C16" w:rsidRPr="000E6C16" w:rsidRDefault="00140DF1" w:rsidP="000E6C16">
            <w:pPr>
              <w:widowControl w:val="0"/>
              <w:jc w:val="both"/>
              <w:rPr>
                <w:rFonts w:ascii="Garamond" w:hAnsi="Garamond"/>
                <w:color w:val="000000" w:themeColor="text1"/>
                <w:sz w:val="16"/>
                <w:szCs w:val="16"/>
              </w:rPr>
            </w:pPr>
            <w:r w:rsidRPr="00140DF1">
              <w:rPr>
                <w:rFonts w:ascii="Garamond" w:hAnsi="Garamond"/>
                <w:color w:val="000000" w:themeColor="text1"/>
                <w:sz w:val="16"/>
                <w:szCs w:val="16"/>
              </w:rPr>
              <w:t>BORRACHAS: 2 UNIDADES, CARACTERÍSTICAS</w:t>
            </w:r>
          </w:p>
          <w:p w:rsidR="000E6C16" w:rsidRPr="000E6C16" w:rsidRDefault="00140DF1" w:rsidP="000E6C16">
            <w:pPr>
              <w:widowControl w:val="0"/>
              <w:jc w:val="both"/>
              <w:rPr>
                <w:rFonts w:ascii="Garamond" w:hAnsi="Garamond"/>
                <w:color w:val="000000" w:themeColor="text1"/>
                <w:sz w:val="16"/>
                <w:szCs w:val="16"/>
              </w:rPr>
            </w:pPr>
            <w:r w:rsidRPr="00140DF1">
              <w:rPr>
                <w:rFonts w:ascii="Garamond" w:hAnsi="Garamond"/>
                <w:color w:val="000000" w:themeColor="text1"/>
                <w:sz w:val="16"/>
                <w:szCs w:val="16"/>
              </w:rPr>
              <w:t>ADICIONAIS: CABO PLASTIFICADO E SERRILHA NA</w:t>
            </w:r>
          </w:p>
          <w:p w:rsidR="000E6C16" w:rsidRPr="000E6C16" w:rsidRDefault="00140DF1" w:rsidP="000E6C16">
            <w:pPr>
              <w:widowControl w:val="0"/>
              <w:jc w:val="both"/>
              <w:rPr>
                <w:rFonts w:ascii="Garamond" w:hAnsi="Garamond"/>
                <w:color w:val="000000" w:themeColor="text1"/>
                <w:sz w:val="16"/>
                <w:szCs w:val="16"/>
              </w:rPr>
            </w:pPr>
            <w:r w:rsidRPr="00140DF1">
              <w:rPr>
                <w:rFonts w:ascii="Garamond" w:hAnsi="Garamond"/>
                <w:color w:val="000000" w:themeColor="text1"/>
                <w:sz w:val="16"/>
                <w:szCs w:val="16"/>
              </w:rPr>
              <w:t>BASE.NECESSÁRIO</w:t>
            </w:r>
          </w:p>
          <w:p w:rsidR="009F3C85" w:rsidRPr="00140DF1" w:rsidRDefault="00140DF1" w:rsidP="000E6C16">
            <w:pPr>
              <w:widowControl w:val="0"/>
              <w:jc w:val="both"/>
              <w:rPr>
                <w:rFonts w:ascii="Garamond" w:hAnsi="Garamond"/>
                <w:color w:val="000000" w:themeColor="text1"/>
                <w:sz w:val="16"/>
                <w:szCs w:val="16"/>
              </w:rPr>
            </w:pPr>
            <w:r w:rsidRPr="00140DF1">
              <w:rPr>
                <w:rFonts w:ascii="Garamond" w:hAnsi="Garamond"/>
                <w:color w:val="000000" w:themeColor="text1"/>
                <w:sz w:val="16"/>
                <w:szCs w:val="16"/>
              </w:rPr>
              <w:t>AMOSTRA PARA ANÁLISE.</w:t>
            </w:r>
          </w:p>
          <w:p w:rsidR="000E6C16" w:rsidRPr="00140DF1" w:rsidRDefault="00140DF1" w:rsidP="000E6C16">
            <w:pPr>
              <w:widowControl w:val="0"/>
              <w:jc w:val="both"/>
              <w:rPr>
                <w:rFonts w:ascii="Garamond" w:hAnsi="Garamond"/>
                <w:color w:val="000000" w:themeColor="text1"/>
                <w:sz w:val="16"/>
                <w:szCs w:val="16"/>
              </w:rPr>
            </w:pPr>
            <w:r w:rsidRPr="00140DF1">
              <w:rPr>
                <w:rFonts w:ascii="Garamond" w:hAnsi="Garamond"/>
                <w:color w:val="000000" w:themeColor="text1"/>
                <w:sz w:val="16"/>
                <w:szCs w:val="16"/>
              </w:rPr>
              <w:t>CATMAT: 481029</w:t>
            </w:r>
          </w:p>
        </w:tc>
        <w:tc>
          <w:tcPr>
            <w:tcW w:w="1275" w:type="dxa"/>
            <w:shd w:val="clear" w:color="auto" w:fill="auto"/>
            <w:vAlign w:val="center"/>
          </w:tcPr>
          <w:p w:rsidR="009F3C85" w:rsidRPr="00140DF1" w:rsidRDefault="00140DF1" w:rsidP="00923D78">
            <w:pPr>
              <w:widowControl w:val="0"/>
              <w:jc w:val="center"/>
              <w:rPr>
                <w:rFonts w:ascii="Garamond" w:hAnsi="Garamond"/>
                <w:color w:val="000000" w:themeColor="text1"/>
                <w:sz w:val="16"/>
                <w:szCs w:val="16"/>
              </w:rPr>
            </w:pPr>
            <w:r w:rsidRPr="00140DF1">
              <w:rPr>
                <w:rFonts w:ascii="Garamond" w:hAnsi="Garamond"/>
                <w:color w:val="000000" w:themeColor="text1"/>
                <w:sz w:val="16"/>
                <w:szCs w:val="16"/>
              </w:rPr>
              <w:t>-</w:t>
            </w:r>
          </w:p>
        </w:tc>
        <w:tc>
          <w:tcPr>
            <w:tcW w:w="1035" w:type="dxa"/>
            <w:shd w:val="clear" w:color="auto" w:fill="auto"/>
            <w:vAlign w:val="center"/>
          </w:tcPr>
          <w:p w:rsidR="009F3C85" w:rsidRPr="00140DF1" w:rsidRDefault="00140DF1" w:rsidP="00923D78">
            <w:pPr>
              <w:widowControl w:val="0"/>
              <w:jc w:val="center"/>
              <w:rPr>
                <w:rFonts w:ascii="Garamond" w:eastAsia="Times New Roman" w:hAnsi="Garamond" w:cs="Times New Roman"/>
                <w:b/>
                <w:bCs/>
                <w:color w:val="000000" w:themeColor="text1"/>
                <w:sz w:val="16"/>
                <w:szCs w:val="16"/>
              </w:rPr>
            </w:pPr>
            <w:r w:rsidRPr="00140DF1">
              <w:rPr>
                <w:rFonts w:ascii="Garamond" w:eastAsia="Times New Roman" w:hAnsi="Garamond" w:cs="Times New Roman"/>
                <w:b/>
                <w:bCs/>
                <w:color w:val="000000" w:themeColor="text1"/>
                <w:sz w:val="16"/>
                <w:szCs w:val="16"/>
              </w:rPr>
              <w:t>UND</w:t>
            </w:r>
          </w:p>
        </w:tc>
        <w:tc>
          <w:tcPr>
            <w:tcW w:w="994" w:type="dxa"/>
            <w:shd w:val="clear" w:color="auto" w:fill="auto"/>
          </w:tcPr>
          <w:p w:rsidR="009F3C85" w:rsidRPr="00140DF1" w:rsidRDefault="00140DF1" w:rsidP="00923D78">
            <w:pPr>
              <w:jc w:val="center"/>
              <w:rPr>
                <w:rFonts w:ascii="Garamond" w:hAnsi="Garamond"/>
                <w:color w:val="000000" w:themeColor="text1"/>
                <w:sz w:val="16"/>
                <w:szCs w:val="16"/>
              </w:rPr>
            </w:pPr>
            <w:r w:rsidRPr="00140DF1">
              <w:rPr>
                <w:rFonts w:ascii="Garamond" w:hAnsi="Garamond"/>
                <w:color w:val="000000" w:themeColor="text1"/>
                <w:sz w:val="16"/>
                <w:szCs w:val="16"/>
              </w:rPr>
              <w:t>100</w:t>
            </w:r>
          </w:p>
        </w:tc>
        <w:tc>
          <w:tcPr>
            <w:tcW w:w="1140"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9F3C85" w:rsidTr="00923D78">
        <w:trPr>
          <w:trHeight w:val="296"/>
        </w:trPr>
        <w:tc>
          <w:tcPr>
            <w:tcW w:w="720" w:type="dxa"/>
            <w:shd w:val="clear" w:color="auto" w:fill="auto"/>
          </w:tcPr>
          <w:p w:rsidR="009F3C85" w:rsidRDefault="009F3C85" w:rsidP="00923D78">
            <w:pPr>
              <w:pStyle w:val="Recuodecorpodetexto"/>
              <w:widowControl w:val="0"/>
              <w:ind w:left="0"/>
              <w:jc w:val="center"/>
              <w:rPr>
                <w:bCs/>
                <w:color w:val="000000" w:themeColor="text1"/>
                <w:sz w:val="22"/>
                <w:szCs w:val="22"/>
              </w:rPr>
            </w:pPr>
            <w:r w:rsidRPr="54D1ED1B">
              <w:rPr>
                <w:b w:val="0"/>
                <w:color w:val="000000" w:themeColor="text1"/>
                <w:sz w:val="22"/>
                <w:szCs w:val="22"/>
              </w:rPr>
              <w:lastRenderedPageBreak/>
              <w:t>02</w:t>
            </w:r>
          </w:p>
        </w:tc>
        <w:tc>
          <w:tcPr>
            <w:tcW w:w="3765" w:type="dxa"/>
            <w:shd w:val="clear" w:color="auto" w:fill="auto"/>
          </w:tcPr>
          <w:p w:rsidR="000E6C16" w:rsidRPr="00140DF1" w:rsidRDefault="00140DF1" w:rsidP="000E6C1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RODO 60 CM </w:t>
            </w:r>
          </w:p>
          <w:p w:rsidR="000E6C16" w:rsidRPr="00140DF1" w:rsidRDefault="00140DF1" w:rsidP="000E6C1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RODO DE PLÁSTICO, MATERIAL CABO: MADEIRA</w:t>
            </w:r>
          </w:p>
          <w:p w:rsidR="000E6C16" w:rsidRPr="00140DF1" w:rsidRDefault="00140DF1" w:rsidP="000E6C1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PLASTIFICADA, MATERIAL SUPORTE: POLIPROPILENO</w:t>
            </w:r>
          </w:p>
          <w:p w:rsidR="000E6C16" w:rsidRPr="00140DF1" w:rsidRDefault="00140DF1" w:rsidP="000E6C1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COMPRIMENTO SUPORTE: 60 CM, QUANTIDADE</w:t>
            </w:r>
          </w:p>
          <w:p w:rsidR="000E6C16" w:rsidRPr="00140DF1" w:rsidRDefault="00140DF1" w:rsidP="000E6C1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BORRACHAS: 2 UNIDADES, CARACTERÍSTICAS</w:t>
            </w:r>
          </w:p>
          <w:p w:rsidR="000E6C16" w:rsidRPr="00140DF1" w:rsidRDefault="00140DF1" w:rsidP="000E6C1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ADICIONAIS: CABO PLASTIFICADO E SERRILHA NA</w:t>
            </w:r>
          </w:p>
          <w:p w:rsidR="000E6C16" w:rsidRPr="00140DF1" w:rsidRDefault="00140DF1" w:rsidP="000E6C1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BASE. NECESSÁRIO</w:t>
            </w:r>
          </w:p>
          <w:p w:rsidR="009F3C85" w:rsidRPr="00140DF1" w:rsidRDefault="00140DF1" w:rsidP="000E6C16">
            <w:pPr>
              <w:widowControl w:val="0"/>
              <w:jc w:val="both"/>
              <w:rPr>
                <w:rFonts w:ascii="Garamond" w:hAnsi="Garamond" w:cs="Arial-WinCharSetFFFF"/>
                <w:sz w:val="16"/>
                <w:szCs w:val="16"/>
              </w:rPr>
            </w:pPr>
            <w:r w:rsidRPr="00140DF1">
              <w:rPr>
                <w:rFonts w:ascii="Garamond" w:hAnsi="Garamond" w:cs="Arial-WinCharSetFFFF"/>
                <w:sz w:val="16"/>
                <w:szCs w:val="16"/>
              </w:rPr>
              <w:t>AMOSTRA PARA ANÁLISE.</w:t>
            </w:r>
          </w:p>
          <w:p w:rsidR="000E6C16" w:rsidRPr="00140DF1" w:rsidRDefault="00140DF1" w:rsidP="000E6C16">
            <w:pPr>
              <w:widowControl w:val="0"/>
              <w:jc w:val="both"/>
              <w:rPr>
                <w:rFonts w:ascii="Garamond" w:hAnsi="Garamond"/>
                <w:color w:val="000000" w:themeColor="text1"/>
                <w:sz w:val="16"/>
                <w:szCs w:val="16"/>
              </w:rPr>
            </w:pPr>
            <w:r w:rsidRPr="00140DF1">
              <w:rPr>
                <w:rFonts w:ascii="Garamond" w:hAnsi="Garamond" w:cs="Arial-WinCharSetFFFF"/>
                <w:sz w:val="16"/>
                <w:szCs w:val="16"/>
              </w:rPr>
              <w:t>CATMAT253025</w:t>
            </w:r>
          </w:p>
        </w:tc>
        <w:tc>
          <w:tcPr>
            <w:tcW w:w="1275" w:type="dxa"/>
            <w:shd w:val="clear" w:color="auto" w:fill="auto"/>
            <w:vAlign w:val="center"/>
          </w:tcPr>
          <w:p w:rsidR="009F3C85" w:rsidRPr="00140DF1" w:rsidRDefault="00140DF1" w:rsidP="00923D78">
            <w:pPr>
              <w:widowControl w:val="0"/>
              <w:jc w:val="center"/>
              <w:rPr>
                <w:rFonts w:ascii="Garamond" w:hAnsi="Garamond"/>
                <w:color w:val="000000" w:themeColor="text1"/>
                <w:sz w:val="16"/>
                <w:szCs w:val="16"/>
              </w:rPr>
            </w:pPr>
            <w:r w:rsidRPr="00140DF1">
              <w:rPr>
                <w:rFonts w:ascii="Garamond" w:hAnsi="Garamond"/>
                <w:color w:val="000000" w:themeColor="text1"/>
                <w:sz w:val="16"/>
                <w:szCs w:val="16"/>
              </w:rPr>
              <w:t>-</w:t>
            </w:r>
          </w:p>
        </w:tc>
        <w:tc>
          <w:tcPr>
            <w:tcW w:w="1035" w:type="dxa"/>
            <w:shd w:val="clear" w:color="auto" w:fill="auto"/>
          </w:tcPr>
          <w:p w:rsidR="009F3C85" w:rsidRPr="00140DF1" w:rsidRDefault="00140DF1" w:rsidP="00923D78">
            <w:pPr>
              <w:rPr>
                <w:rFonts w:ascii="Garamond" w:hAnsi="Garamond"/>
                <w:sz w:val="16"/>
                <w:szCs w:val="16"/>
              </w:rPr>
            </w:pPr>
            <w:r w:rsidRPr="00140DF1">
              <w:rPr>
                <w:rFonts w:ascii="Garamond" w:eastAsia="Times New Roman" w:hAnsi="Garamond" w:cs="Times New Roman"/>
                <w:b/>
                <w:bCs/>
                <w:color w:val="000000" w:themeColor="text1"/>
                <w:sz w:val="16"/>
                <w:szCs w:val="16"/>
              </w:rPr>
              <w:t>UND</w:t>
            </w:r>
          </w:p>
        </w:tc>
        <w:tc>
          <w:tcPr>
            <w:tcW w:w="994" w:type="dxa"/>
            <w:shd w:val="clear" w:color="auto" w:fill="auto"/>
          </w:tcPr>
          <w:p w:rsidR="009F3C85" w:rsidRPr="00140DF1" w:rsidRDefault="00140DF1" w:rsidP="00923D78">
            <w:pPr>
              <w:jc w:val="center"/>
              <w:rPr>
                <w:rFonts w:ascii="Garamond" w:hAnsi="Garamond"/>
                <w:color w:val="000000" w:themeColor="text1"/>
                <w:sz w:val="16"/>
                <w:szCs w:val="16"/>
              </w:rPr>
            </w:pPr>
            <w:r w:rsidRPr="00140DF1">
              <w:rPr>
                <w:rFonts w:ascii="Garamond" w:hAnsi="Garamond"/>
                <w:color w:val="000000" w:themeColor="text1"/>
                <w:sz w:val="16"/>
                <w:szCs w:val="16"/>
              </w:rPr>
              <w:t>300</w:t>
            </w:r>
          </w:p>
        </w:tc>
        <w:tc>
          <w:tcPr>
            <w:tcW w:w="1140"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9F3C85" w:rsidTr="00923D78">
        <w:trPr>
          <w:trHeight w:val="642"/>
        </w:trPr>
        <w:tc>
          <w:tcPr>
            <w:tcW w:w="720" w:type="dxa"/>
            <w:shd w:val="clear" w:color="auto" w:fill="auto"/>
          </w:tcPr>
          <w:p w:rsidR="009F3C85" w:rsidRDefault="009F3C85" w:rsidP="00923D78">
            <w:pPr>
              <w:pStyle w:val="Recuodecorpodetexto"/>
              <w:widowControl w:val="0"/>
              <w:ind w:left="0"/>
              <w:jc w:val="center"/>
              <w:rPr>
                <w:bCs/>
                <w:color w:val="000000" w:themeColor="text1"/>
                <w:sz w:val="22"/>
                <w:szCs w:val="22"/>
              </w:rPr>
            </w:pPr>
            <w:r w:rsidRPr="54D1ED1B">
              <w:rPr>
                <w:b w:val="0"/>
                <w:color w:val="000000" w:themeColor="text1"/>
                <w:sz w:val="22"/>
                <w:szCs w:val="22"/>
              </w:rPr>
              <w:t>03</w:t>
            </w:r>
          </w:p>
        </w:tc>
        <w:tc>
          <w:tcPr>
            <w:tcW w:w="3765" w:type="dxa"/>
            <w:shd w:val="clear" w:color="auto" w:fill="auto"/>
          </w:tcPr>
          <w:p w:rsidR="000E6C16" w:rsidRPr="00140DF1" w:rsidRDefault="00140DF1" w:rsidP="000E6C1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SABAO EM BARRA 200 GR-PCT </w:t>
            </w:r>
          </w:p>
          <w:p w:rsidR="000E6C16" w:rsidRPr="00140DF1" w:rsidRDefault="00140DF1" w:rsidP="000E6C1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SABÃO EM BARRA C/ 5</w:t>
            </w:r>
          </w:p>
          <w:p w:rsidR="000E6C16" w:rsidRPr="00140DF1" w:rsidRDefault="00140DF1" w:rsidP="000E6C1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COMPOSIÇÃO BÁSICA: SABÃO GLICERINADO NEUTRO. PRIMEIRA QUALIDADE. CADA PACOTE DEVERÁ VIR COM 05 UNIDADES</w:t>
            </w:r>
          </w:p>
          <w:p w:rsidR="009F3C85" w:rsidRPr="00140DF1" w:rsidRDefault="00140DF1" w:rsidP="000E6C16">
            <w:pPr>
              <w:widowControl w:val="0"/>
              <w:jc w:val="both"/>
              <w:rPr>
                <w:rFonts w:ascii="Garamond" w:hAnsi="Garamond" w:cs="Arial-WinCharSetFFFF"/>
                <w:sz w:val="16"/>
                <w:szCs w:val="16"/>
              </w:rPr>
            </w:pPr>
            <w:r w:rsidRPr="00140DF1">
              <w:rPr>
                <w:rFonts w:ascii="Garamond" w:hAnsi="Garamond" w:cs="Arial-WinCharSetFFFF"/>
                <w:sz w:val="16"/>
                <w:szCs w:val="16"/>
              </w:rPr>
              <w:t>*NECESSÁRIO AMOSTRA PARA ANÁLISE.</w:t>
            </w:r>
          </w:p>
          <w:p w:rsidR="000E6C16" w:rsidRPr="00140DF1" w:rsidRDefault="00140DF1" w:rsidP="000E6C16">
            <w:pPr>
              <w:widowControl w:val="0"/>
              <w:jc w:val="both"/>
              <w:rPr>
                <w:rFonts w:ascii="Garamond" w:hAnsi="Garamond"/>
                <w:color w:val="000000" w:themeColor="text1"/>
                <w:sz w:val="16"/>
                <w:szCs w:val="16"/>
              </w:rPr>
            </w:pPr>
            <w:r w:rsidRPr="00140DF1">
              <w:rPr>
                <w:rFonts w:ascii="Garamond" w:hAnsi="Garamond" w:cs="Arial-WinCharSetFFFF"/>
                <w:sz w:val="16"/>
                <w:szCs w:val="16"/>
              </w:rPr>
              <w:t>CATMAT 298406</w:t>
            </w:r>
          </w:p>
        </w:tc>
        <w:tc>
          <w:tcPr>
            <w:tcW w:w="1275" w:type="dxa"/>
            <w:shd w:val="clear" w:color="auto" w:fill="auto"/>
            <w:vAlign w:val="center"/>
          </w:tcPr>
          <w:p w:rsidR="009F3C85" w:rsidRPr="00140DF1" w:rsidRDefault="00140DF1" w:rsidP="00923D78">
            <w:pPr>
              <w:widowControl w:val="0"/>
              <w:jc w:val="center"/>
              <w:rPr>
                <w:rFonts w:ascii="Garamond" w:hAnsi="Garamond"/>
                <w:color w:val="000000" w:themeColor="text1"/>
                <w:sz w:val="16"/>
                <w:szCs w:val="16"/>
              </w:rPr>
            </w:pPr>
            <w:r w:rsidRPr="00140DF1">
              <w:rPr>
                <w:rFonts w:ascii="Garamond" w:hAnsi="Garamond"/>
                <w:color w:val="000000" w:themeColor="text1"/>
                <w:sz w:val="16"/>
                <w:szCs w:val="16"/>
              </w:rPr>
              <w:t>-</w:t>
            </w:r>
          </w:p>
        </w:tc>
        <w:tc>
          <w:tcPr>
            <w:tcW w:w="1035" w:type="dxa"/>
            <w:shd w:val="clear" w:color="auto" w:fill="auto"/>
          </w:tcPr>
          <w:p w:rsidR="009F3C85" w:rsidRPr="00140DF1" w:rsidRDefault="00140DF1" w:rsidP="00923D78">
            <w:pPr>
              <w:rPr>
                <w:rFonts w:ascii="Garamond" w:hAnsi="Garamond"/>
                <w:sz w:val="16"/>
                <w:szCs w:val="16"/>
              </w:rPr>
            </w:pPr>
            <w:r w:rsidRPr="00140DF1">
              <w:rPr>
                <w:rFonts w:ascii="Garamond" w:eastAsia="Times New Roman" w:hAnsi="Garamond" w:cs="Times New Roman"/>
                <w:b/>
                <w:bCs/>
                <w:color w:val="000000" w:themeColor="text1"/>
                <w:sz w:val="16"/>
                <w:szCs w:val="16"/>
              </w:rPr>
              <w:t>PCT</w:t>
            </w:r>
          </w:p>
        </w:tc>
        <w:tc>
          <w:tcPr>
            <w:tcW w:w="994" w:type="dxa"/>
            <w:shd w:val="clear" w:color="auto" w:fill="auto"/>
          </w:tcPr>
          <w:p w:rsidR="009F3C85" w:rsidRPr="00140DF1" w:rsidRDefault="00140DF1" w:rsidP="00923D78">
            <w:pPr>
              <w:jc w:val="center"/>
              <w:rPr>
                <w:rFonts w:ascii="Garamond" w:hAnsi="Garamond"/>
                <w:color w:val="000000" w:themeColor="text1"/>
                <w:sz w:val="16"/>
                <w:szCs w:val="16"/>
              </w:rPr>
            </w:pPr>
            <w:r w:rsidRPr="00140DF1">
              <w:rPr>
                <w:rFonts w:ascii="Garamond" w:hAnsi="Garamond"/>
                <w:color w:val="000000" w:themeColor="text1"/>
                <w:sz w:val="16"/>
                <w:szCs w:val="16"/>
              </w:rPr>
              <w:t>450</w:t>
            </w:r>
          </w:p>
        </w:tc>
        <w:tc>
          <w:tcPr>
            <w:tcW w:w="1140"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9F3C85" w:rsidTr="00923D78">
        <w:trPr>
          <w:trHeight w:val="642"/>
        </w:trPr>
        <w:tc>
          <w:tcPr>
            <w:tcW w:w="720" w:type="dxa"/>
            <w:shd w:val="clear" w:color="auto" w:fill="auto"/>
          </w:tcPr>
          <w:p w:rsidR="009F3C85" w:rsidRDefault="009F3C85" w:rsidP="00923D78">
            <w:pPr>
              <w:pStyle w:val="Recuodecorpodetexto"/>
              <w:widowControl w:val="0"/>
              <w:ind w:left="0"/>
              <w:jc w:val="center"/>
              <w:rPr>
                <w:bCs/>
                <w:color w:val="000000" w:themeColor="text1"/>
                <w:sz w:val="22"/>
                <w:szCs w:val="22"/>
              </w:rPr>
            </w:pPr>
            <w:r w:rsidRPr="54D1ED1B">
              <w:rPr>
                <w:b w:val="0"/>
                <w:color w:val="000000" w:themeColor="text1"/>
                <w:sz w:val="22"/>
                <w:szCs w:val="22"/>
              </w:rPr>
              <w:t>04</w:t>
            </w:r>
          </w:p>
        </w:tc>
        <w:tc>
          <w:tcPr>
            <w:tcW w:w="3765" w:type="dxa"/>
            <w:shd w:val="clear" w:color="auto" w:fill="auto"/>
          </w:tcPr>
          <w:p w:rsidR="000E6C16" w:rsidRPr="00140DF1" w:rsidRDefault="00140DF1" w:rsidP="000E6C1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SABAO EM PO I </w:t>
            </w:r>
          </w:p>
          <w:p w:rsidR="000E6C16" w:rsidRPr="00140DF1" w:rsidRDefault="00140DF1" w:rsidP="000E6C1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SABÃO EM PÓ 1KG</w:t>
            </w:r>
          </w:p>
          <w:p w:rsidR="000E6C16" w:rsidRPr="00140DF1" w:rsidRDefault="00140DF1" w:rsidP="000E6C1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SABÃO EM PÓ DE 01KG, DEVE CONSTITUIR-SE DE PÓ GRANULADO E HOMOGÊNEO. DEVE APRESENTAR AROMA AGRADÁVEL E SER INÓCUO A PELE.</w:t>
            </w:r>
          </w:p>
          <w:p w:rsidR="000E6C16" w:rsidRPr="00140DF1" w:rsidRDefault="00140DF1" w:rsidP="000E6C1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QUANDO MISTURADO EM ÁGUA DEVE APRESENTAR BOAS CONDIÇÕES DE FORMAÇÃO DE ESPUMA E COMPLETA DISSOLUÇÃO. NA DECANTAÇÃO NÃO</w:t>
            </w:r>
          </w:p>
          <w:p w:rsidR="000E6C16" w:rsidRPr="00140DF1" w:rsidRDefault="00140DF1" w:rsidP="000E6C1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PODERÃO APARECER PARTÍCULAS ARENOSAS OU SÓLIDAS, ESTRANHAS NA SUA CONSTITUIÇÃO. NÃO PODERÁ MANCHAR OU ESBRANQUIÇAR O CORPO</w:t>
            </w:r>
          </w:p>
          <w:p w:rsidR="000E6C16" w:rsidRPr="00140DF1" w:rsidRDefault="00140DF1" w:rsidP="000E6C1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SOBRE O QUAL FOR APLICADO, BEM COMO DEIXAR RESÍDUOS APÓS O ENXAGUE, REMOVENDO GORDURAS E MANCHAS. EMBALAGEM: AS</w:t>
            </w:r>
          </w:p>
          <w:p w:rsidR="000E6C16" w:rsidRPr="00140DF1" w:rsidRDefault="00140DF1" w:rsidP="000E6C1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CARACTERÍSTICAS DIMENSIONAIS PARA ACONDICIONAMENTO DEVERÃO OBEDECER A TOLERÂNCIA MÁXIMA ADMITIDA NO EXAME QUANTITATIVO</w:t>
            </w:r>
          </w:p>
          <w:p w:rsidR="000E6C16" w:rsidRPr="00140DF1" w:rsidRDefault="00140DF1" w:rsidP="000E6C1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PREVISTO NAS PORTARIAS Nº 74/95 E 96/2000-INMETRO. A NATUREZA DA EMBALAGEM ESCOLHIDA PARA ACONDICIONAMENTO DO PRODUTO</w:t>
            </w:r>
          </w:p>
          <w:p w:rsidR="000E6C16" w:rsidRPr="00140DF1" w:rsidRDefault="00140DF1" w:rsidP="000E6C1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DEVERÁ SER COMPATÍVEL COM O MESMO, BEM COMO COM O SEU TRANSPORTE, MANUSEIO E DIMENSIONADAS PARA SUPORTAR O EMPILHAMENTO</w:t>
            </w:r>
          </w:p>
          <w:p w:rsidR="000E6C16" w:rsidRPr="00140DF1" w:rsidRDefault="00140DF1" w:rsidP="000E6C1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MÁXIMO RECOMENDADO, OFERECENDO CONDIÇÕES QUE IMPEÇAM QUEBRA, RUPTURA OU VAZAMENTO, QUE POSSAM PÔR EM RISCO A SAÚDE</w:t>
            </w:r>
          </w:p>
          <w:p w:rsidR="000E6C16" w:rsidRPr="00140DF1" w:rsidRDefault="00140DF1" w:rsidP="000E6C1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HUMANA E O AMBIENTE. EMBALAGEM INTERNA: CAIXA DE PAPELÃO BEM VEDADA, CONTENDO 01 QUILO; EXTERNA: CAIXA DE PAPELÃO</w:t>
            </w:r>
          </w:p>
          <w:p w:rsidR="000E6C16" w:rsidRPr="00140DF1" w:rsidRDefault="00140DF1" w:rsidP="000E6C1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REFORÇADA, LACRADA COM 15 UNIDADES DE 01 QUILO. VALIDADE: 12 MESES A PARTIR DA DATA DA ENTREGA. A EMBALAGEM DEVERÁ CONTER</w:t>
            </w:r>
          </w:p>
          <w:p w:rsidR="000E6C16" w:rsidRPr="00140DF1" w:rsidRDefault="00140DF1" w:rsidP="000E6C1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EXTERNAMENTE OS DADOS DE IDENTIFICAÇÃO, PROCEDÊNCIA, NÚMERO DE LOTE, VALIDADE E</w:t>
            </w:r>
          </w:p>
          <w:p w:rsidR="000E6C16" w:rsidRPr="00140DF1" w:rsidRDefault="00140DF1" w:rsidP="000E6C1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NÚMERO DE REGISTRO NO MINISTÉRIO DA SAÚDE. MARCAS DE REFERÊNCIA: YPÊ, BRILHANTE OU QUALIDADE IGUAL OU SUPERIOR.</w:t>
            </w:r>
          </w:p>
          <w:p w:rsidR="009F3C85" w:rsidRPr="00140DF1" w:rsidRDefault="00140DF1" w:rsidP="000E6C16">
            <w:pPr>
              <w:widowControl w:val="0"/>
              <w:jc w:val="both"/>
              <w:rPr>
                <w:rFonts w:ascii="Garamond" w:hAnsi="Garamond"/>
                <w:color w:val="000000" w:themeColor="text1"/>
                <w:sz w:val="16"/>
                <w:szCs w:val="16"/>
              </w:rPr>
            </w:pPr>
            <w:r w:rsidRPr="00140DF1">
              <w:rPr>
                <w:rFonts w:ascii="Garamond" w:hAnsi="Garamond" w:cs="Arial-WinCharSetFFFF"/>
                <w:sz w:val="16"/>
                <w:szCs w:val="16"/>
              </w:rPr>
              <w:t>*NECESSÁRIO AMOSTRA PARA ANÁLISE.</w:t>
            </w:r>
            <w:r w:rsidRPr="00140DF1">
              <w:rPr>
                <w:rFonts w:ascii="Garamond" w:hAnsi="Garamond"/>
                <w:color w:val="000000" w:themeColor="text1"/>
                <w:sz w:val="16"/>
                <w:szCs w:val="16"/>
              </w:rPr>
              <w:t>.</w:t>
            </w:r>
          </w:p>
          <w:p w:rsidR="000E6C16" w:rsidRPr="00140DF1" w:rsidRDefault="00140DF1" w:rsidP="000E6C16">
            <w:pPr>
              <w:widowControl w:val="0"/>
              <w:jc w:val="both"/>
              <w:rPr>
                <w:rFonts w:ascii="Garamond" w:hAnsi="Garamond"/>
                <w:color w:val="000000" w:themeColor="text1"/>
                <w:sz w:val="16"/>
                <w:szCs w:val="16"/>
              </w:rPr>
            </w:pPr>
            <w:r w:rsidRPr="00140DF1">
              <w:rPr>
                <w:rFonts w:ascii="Garamond" w:hAnsi="Garamond"/>
                <w:color w:val="000000" w:themeColor="text1"/>
                <w:sz w:val="16"/>
                <w:szCs w:val="16"/>
              </w:rPr>
              <w:t>CATMAT 226792</w:t>
            </w:r>
          </w:p>
        </w:tc>
        <w:tc>
          <w:tcPr>
            <w:tcW w:w="1275" w:type="dxa"/>
            <w:shd w:val="clear" w:color="auto" w:fill="auto"/>
            <w:vAlign w:val="center"/>
          </w:tcPr>
          <w:p w:rsidR="009F3C85" w:rsidRPr="00140DF1" w:rsidRDefault="00140DF1" w:rsidP="00923D78">
            <w:pPr>
              <w:widowControl w:val="0"/>
              <w:jc w:val="center"/>
              <w:rPr>
                <w:rFonts w:ascii="Garamond" w:hAnsi="Garamond"/>
                <w:color w:val="000000" w:themeColor="text1"/>
                <w:sz w:val="16"/>
                <w:szCs w:val="16"/>
              </w:rPr>
            </w:pPr>
            <w:r w:rsidRPr="00140DF1">
              <w:rPr>
                <w:rFonts w:ascii="Garamond" w:hAnsi="Garamond"/>
                <w:color w:val="000000" w:themeColor="text1"/>
                <w:sz w:val="16"/>
                <w:szCs w:val="16"/>
              </w:rPr>
              <w:t>--</w:t>
            </w:r>
          </w:p>
        </w:tc>
        <w:tc>
          <w:tcPr>
            <w:tcW w:w="1035" w:type="dxa"/>
            <w:shd w:val="clear" w:color="auto" w:fill="auto"/>
          </w:tcPr>
          <w:p w:rsidR="009F3C85" w:rsidRPr="00140DF1" w:rsidRDefault="00140DF1" w:rsidP="00923D78">
            <w:pPr>
              <w:rPr>
                <w:rFonts w:ascii="Garamond" w:hAnsi="Garamond"/>
                <w:sz w:val="16"/>
                <w:szCs w:val="16"/>
              </w:rPr>
            </w:pPr>
            <w:r w:rsidRPr="00140DF1">
              <w:rPr>
                <w:rFonts w:ascii="Garamond" w:eastAsia="Times New Roman" w:hAnsi="Garamond" w:cs="Times New Roman"/>
                <w:b/>
                <w:bCs/>
                <w:color w:val="000000" w:themeColor="text1"/>
                <w:sz w:val="16"/>
                <w:szCs w:val="16"/>
              </w:rPr>
              <w:t>UND</w:t>
            </w:r>
          </w:p>
        </w:tc>
        <w:tc>
          <w:tcPr>
            <w:tcW w:w="994" w:type="dxa"/>
            <w:shd w:val="clear" w:color="auto" w:fill="auto"/>
          </w:tcPr>
          <w:p w:rsidR="009F3C85" w:rsidRPr="00140DF1" w:rsidRDefault="00140DF1" w:rsidP="00923D78">
            <w:pPr>
              <w:jc w:val="center"/>
              <w:rPr>
                <w:rFonts w:ascii="Garamond" w:hAnsi="Garamond"/>
                <w:color w:val="000000" w:themeColor="text1"/>
                <w:sz w:val="16"/>
                <w:szCs w:val="16"/>
              </w:rPr>
            </w:pPr>
            <w:r w:rsidRPr="00140DF1">
              <w:rPr>
                <w:rFonts w:ascii="Garamond" w:hAnsi="Garamond"/>
                <w:color w:val="000000" w:themeColor="text1"/>
                <w:sz w:val="16"/>
                <w:szCs w:val="16"/>
              </w:rPr>
              <w:t>2.000</w:t>
            </w:r>
          </w:p>
        </w:tc>
        <w:tc>
          <w:tcPr>
            <w:tcW w:w="1140"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9F3C85" w:rsidTr="00923D78">
        <w:trPr>
          <w:trHeight w:val="642"/>
        </w:trPr>
        <w:tc>
          <w:tcPr>
            <w:tcW w:w="720" w:type="dxa"/>
            <w:shd w:val="clear" w:color="auto" w:fill="auto"/>
          </w:tcPr>
          <w:p w:rsidR="009F3C85" w:rsidRDefault="009F3C85" w:rsidP="00923D78">
            <w:pPr>
              <w:pStyle w:val="Recuodecorpodetexto"/>
              <w:widowControl w:val="0"/>
              <w:ind w:left="0"/>
              <w:jc w:val="center"/>
              <w:rPr>
                <w:bCs/>
                <w:color w:val="000000" w:themeColor="text1"/>
                <w:sz w:val="22"/>
                <w:szCs w:val="22"/>
              </w:rPr>
            </w:pPr>
            <w:r w:rsidRPr="54D1ED1B">
              <w:rPr>
                <w:b w:val="0"/>
                <w:color w:val="000000" w:themeColor="text1"/>
                <w:sz w:val="22"/>
                <w:szCs w:val="22"/>
              </w:rPr>
              <w:lastRenderedPageBreak/>
              <w:t>05</w:t>
            </w:r>
          </w:p>
        </w:tc>
        <w:tc>
          <w:tcPr>
            <w:tcW w:w="3765" w:type="dxa"/>
            <w:shd w:val="clear" w:color="auto" w:fill="auto"/>
          </w:tcPr>
          <w:p w:rsidR="0074501C" w:rsidRPr="00140DF1" w:rsidRDefault="00140DF1" w:rsidP="0074501C">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SABONETE 90 GR </w:t>
            </w:r>
          </w:p>
          <w:p w:rsidR="0074501C" w:rsidRPr="00140DF1" w:rsidRDefault="00140DF1" w:rsidP="0074501C">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SABONETE 90 GR</w:t>
            </w:r>
          </w:p>
          <w:p w:rsidR="0074501C" w:rsidRPr="00140DF1" w:rsidRDefault="00140DF1" w:rsidP="0074501C">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SABONETE, EM TABLETE, USO ADULTO E INFANTIL, DE FRAGRÂNCIA SUAVE. O SABONETE DEVERÁ POSSUIR GRANDE PODER ESPUMANTE, SER CREMOSO</w:t>
            </w:r>
          </w:p>
          <w:p w:rsidR="0074501C" w:rsidRPr="00140DF1" w:rsidRDefault="00140DF1" w:rsidP="0074501C">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O SUFICIENTE PARA NÃO DESENVOLVER RACHADURAS AO LONGO DO TEMPO DE SUA UTILIZAÇÃO, FORMAR O MÍNIMO DE MASSA GELATINOSA QUE LEVA</w:t>
            </w:r>
          </w:p>
          <w:p w:rsidR="0074501C" w:rsidRPr="00140DF1" w:rsidRDefault="00140DF1" w:rsidP="0074501C">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AO SEU AMOLECIMENTO PRECOCE E NÃO CAUSAR IRRITABILIDADE DÉRMICA. EMBALAGEM: PACOTE COM 01 UNIDADE DE 90G. A EMBALAGEM</w:t>
            </w:r>
          </w:p>
          <w:p w:rsidR="0074501C" w:rsidRPr="00140DF1" w:rsidRDefault="00140DF1" w:rsidP="0074501C">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DEVERÁ CONTER EXTERNAMENTE OS DADOS DE IDENTIFICAÇÃO, PROCEDÊNCIA, NÚMERO DO LOTE, VALIDADE E NÚMERO DE REGISTRO NO MINISTÉRIO DA</w:t>
            </w:r>
          </w:p>
          <w:p w:rsidR="009F3C85" w:rsidRPr="00140DF1" w:rsidRDefault="00140DF1" w:rsidP="0074501C">
            <w:pPr>
              <w:widowControl w:val="0"/>
              <w:jc w:val="both"/>
              <w:rPr>
                <w:rFonts w:ascii="Garamond" w:hAnsi="Garamond" w:cs="Arial-WinCharSetFFFF"/>
                <w:sz w:val="16"/>
                <w:szCs w:val="16"/>
              </w:rPr>
            </w:pPr>
            <w:r w:rsidRPr="00140DF1">
              <w:rPr>
                <w:rFonts w:ascii="Garamond" w:hAnsi="Garamond" w:cs="Arial-WinCharSetFFFF"/>
                <w:sz w:val="16"/>
                <w:szCs w:val="16"/>
              </w:rPr>
              <w:t>SAÚDE.</w:t>
            </w:r>
          </w:p>
          <w:p w:rsidR="0074501C" w:rsidRPr="00140DF1" w:rsidRDefault="00140DF1" w:rsidP="0074501C">
            <w:pPr>
              <w:widowControl w:val="0"/>
              <w:jc w:val="both"/>
              <w:rPr>
                <w:rFonts w:ascii="Garamond" w:hAnsi="Garamond"/>
                <w:color w:val="000000" w:themeColor="text1"/>
                <w:sz w:val="16"/>
                <w:szCs w:val="16"/>
              </w:rPr>
            </w:pPr>
            <w:r w:rsidRPr="00140DF1">
              <w:rPr>
                <w:rFonts w:ascii="Garamond" w:hAnsi="Garamond" w:cs="Arial-WinCharSetFFFF"/>
                <w:sz w:val="16"/>
                <w:szCs w:val="16"/>
              </w:rPr>
              <w:t>CATMAT 232399</w:t>
            </w:r>
          </w:p>
        </w:tc>
        <w:tc>
          <w:tcPr>
            <w:tcW w:w="1275" w:type="dxa"/>
            <w:shd w:val="clear" w:color="auto" w:fill="auto"/>
            <w:vAlign w:val="center"/>
          </w:tcPr>
          <w:p w:rsidR="009F3C85" w:rsidRPr="00140DF1" w:rsidRDefault="00140DF1" w:rsidP="00923D78">
            <w:pPr>
              <w:widowControl w:val="0"/>
              <w:jc w:val="center"/>
              <w:rPr>
                <w:rFonts w:ascii="Garamond" w:hAnsi="Garamond"/>
                <w:color w:val="000000" w:themeColor="text1"/>
                <w:sz w:val="16"/>
                <w:szCs w:val="16"/>
              </w:rPr>
            </w:pPr>
            <w:r w:rsidRPr="00140DF1">
              <w:rPr>
                <w:rFonts w:ascii="Garamond" w:hAnsi="Garamond"/>
                <w:color w:val="000000" w:themeColor="text1"/>
                <w:sz w:val="16"/>
                <w:szCs w:val="16"/>
              </w:rPr>
              <w:t>-</w:t>
            </w:r>
          </w:p>
        </w:tc>
        <w:tc>
          <w:tcPr>
            <w:tcW w:w="1035" w:type="dxa"/>
            <w:shd w:val="clear" w:color="auto" w:fill="auto"/>
          </w:tcPr>
          <w:p w:rsidR="009F3C85" w:rsidRPr="00140DF1" w:rsidRDefault="00140DF1" w:rsidP="00923D78">
            <w:pPr>
              <w:rPr>
                <w:rFonts w:ascii="Garamond" w:hAnsi="Garamond"/>
                <w:sz w:val="16"/>
                <w:szCs w:val="16"/>
              </w:rPr>
            </w:pPr>
            <w:r w:rsidRPr="00140DF1">
              <w:rPr>
                <w:rFonts w:ascii="Garamond" w:eastAsia="Times New Roman" w:hAnsi="Garamond" w:cs="Times New Roman"/>
                <w:b/>
                <w:bCs/>
                <w:color w:val="000000" w:themeColor="text1"/>
                <w:sz w:val="16"/>
                <w:szCs w:val="16"/>
              </w:rPr>
              <w:t>UND</w:t>
            </w:r>
          </w:p>
        </w:tc>
        <w:tc>
          <w:tcPr>
            <w:tcW w:w="994" w:type="dxa"/>
            <w:shd w:val="clear" w:color="auto" w:fill="auto"/>
          </w:tcPr>
          <w:p w:rsidR="009F3C85" w:rsidRPr="00140DF1" w:rsidRDefault="00140DF1" w:rsidP="00923D78">
            <w:pPr>
              <w:jc w:val="center"/>
              <w:rPr>
                <w:rFonts w:ascii="Garamond" w:hAnsi="Garamond"/>
                <w:color w:val="000000" w:themeColor="text1"/>
                <w:sz w:val="16"/>
                <w:szCs w:val="16"/>
              </w:rPr>
            </w:pPr>
            <w:r w:rsidRPr="00140DF1">
              <w:rPr>
                <w:rFonts w:ascii="Garamond" w:hAnsi="Garamond"/>
                <w:color w:val="000000" w:themeColor="text1"/>
                <w:sz w:val="16"/>
                <w:szCs w:val="16"/>
              </w:rPr>
              <w:t>600</w:t>
            </w:r>
          </w:p>
        </w:tc>
        <w:tc>
          <w:tcPr>
            <w:tcW w:w="1140"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9F3C85" w:rsidTr="00923D78">
        <w:trPr>
          <w:trHeight w:val="642"/>
        </w:trPr>
        <w:tc>
          <w:tcPr>
            <w:tcW w:w="720" w:type="dxa"/>
            <w:shd w:val="clear" w:color="auto" w:fill="auto"/>
          </w:tcPr>
          <w:p w:rsidR="009F3C85" w:rsidRDefault="009F3C85" w:rsidP="00923D78">
            <w:pPr>
              <w:pStyle w:val="Recuodecorpodetexto"/>
              <w:widowControl w:val="0"/>
              <w:ind w:left="0"/>
              <w:jc w:val="center"/>
              <w:rPr>
                <w:bCs/>
                <w:color w:val="000000" w:themeColor="text1"/>
                <w:sz w:val="22"/>
                <w:szCs w:val="22"/>
              </w:rPr>
            </w:pPr>
            <w:r>
              <w:rPr>
                <w:b w:val="0"/>
                <w:color w:val="000000" w:themeColor="text1"/>
                <w:sz w:val="22"/>
                <w:szCs w:val="22"/>
              </w:rPr>
              <w:t>06</w:t>
            </w:r>
          </w:p>
        </w:tc>
        <w:tc>
          <w:tcPr>
            <w:tcW w:w="3765" w:type="dxa"/>
            <w:shd w:val="clear" w:color="auto" w:fill="auto"/>
          </w:tcPr>
          <w:p w:rsidR="00BD49D4" w:rsidRPr="00140DF1" w:rsidRDefault="00140DF1" w:rsidP="00BD49D4">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SABONETE LIQUIDO </w:t>
            </w:r>
          </w:p>
          <w:p w:rsidR="00BD49D4" w:rsidRPr="00140DF1" w:rsidRDefault="00140DF1" w:rsidP="00BD49D4">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SABONETE LÍQUIDO, PERFUMADO, ANTI-SÉPTICO</w:t>
            </w:r>
          </w:p>
          <w:p w:rsidR="00BD49D4" w:rsidRPr="00140DF1" w:rsidRDefault="00140DF1" w:rsidP="00BD49D4">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PARA HIGIENIZAÇÃO DE MÃOS. UNIDADE EM GALÃO</w:t>
            </w:r>
          </w:p>
          <w:p w:rsidR="00BD49D4" w:rsidRPr="00140DF1" w:rsidRDefault="00140DF1" w:rsidP="00BD49D4">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DE 5 LITROS. DEVIDAMENTE ROTULADA COM</w:t>
            </w:r>
          </w:p>
          <w:p w:rsidR="00BD49D4" w:rsidRPr="00140DF1" w:rsidRDefault="00140DF1" w:rsidP="00BD49D4">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IDENTIFICAÇÃO, PRAZO DE VALIDADE, NÚMERO DO</w:t>
            </w:r>
          </w:p>
          <w:p w:rsidR="00BD49D4" w:rsidRPr="00140DF1" w:rsidRDefault="00140DF1" w:rsidP="00BD49D4">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LOTE, REGISTRO/NOTIFICAÇÃO NO MS, INSTRUÇÕES E</w:t>
            </w:r>
          </w:p>
          <w:p w:rsidR="00BD49D4" w:rsidRPr="00140DF1" w:rsidRDefault="00140DF1" w:rsidP="00BD49D4">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CUIDADOS NA UTILIZAÇÃO. O PRODUTO DEVE SER</w:t>
            </w:r>
          </w:p>
          <w:p w:rsidR="00BD49D4" w:rsidRPr="00140DF1" w:rsidRDefault="00140DF1" w:rsidP="00BD49D4">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ENTREGUE EM CAIXAS DE PAPELÃO DE ALTA</w:t>
            </w:r>
          </w:p>
          <w:p w:rsidR="00BD49D4" w:rsidRPr="00140DF1" w:rsidRDefault="00140DF1" w:rsidP="00BD49D4">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RESISTÊNCIA, GARANTINDO PROTEÇÃO CONTRA DANOS</w:t>
            </w:r>
          </w:p>
          <w:p w:rsidR="00BD49D4" w:rsidRPr="00140DF1" w:rsidRDefault="00140DF1" w:rsidP="00BD49D4">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DURANTE O TRANSPORTE E MANUSEIO. AS CAIXAS</w:t>
            </w:r>
          </w:p>
          <w:p w:rsidR="00BD49D4" w:rsidRPr="00140DF1" w:rsidRDefault="00140DF1" w:rsidP="00BD49D4">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CONTENDO O PRODUTO DEVEM ESTAR EM PERFEITAS</w:t>
            </w:r>
          </w:p>
          <w:p w:rsidR="00BD49D4" w:rsidRPr="00140DF1" w:rsidRDefault="00140DF1" w:rsidP="00BD49D4">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CONDIÇÕES, SEM SINAIS DE DANOS EXTERNOS QUE</w:t>
            </w:r>
          </w:p>
          <w:p w:rsidR="00BD49D4" w:rsidRPr="00140DF1" w:rsidRDefault="00140DF1" w:rsidP="00BD49D4">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POSSAM COMPROMETER A INTEGRIDADE DO</w:t>
            </w:r>
          </w:p>
          <w:p w:rsidR="00BD49D4" w:rsidRPr="00140DF1" w:rsidRDefault="00140DF1" w:rsidP="00BD49D4">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PRODUTO. O SETOR NÃO RECEBERÁ OS PRODUTOS</w:t>
            </w:r>
          </w:p>
          <w:p w:rsidR="00BD49D4" w:rsidRPr="00140DF1" w:rsidRDefault="00140DF1" w:rsidP="00BD49D4">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ENTREGUES INDIVIDUALMENTE, APENAS DENTRO DAS</w:t>
            </w:r>
          </w:p>
          <w:p w:rsidR="009F3C85" w:rsidRPr="00140DF1" w:rsidRDefault="00140DF1" w:rsidP="00BD49D4">
            <w:pPr>
              <w:widowControl w:val="0"/>
              <w:jc w:val="both"/>
              <w:rPr>
                <w:rFonts w:ascii="Garamond" w:hAnsi="Garamond" w:cs="Arial-WinCharSetFFFF"/>
                <w:sz w:val="16"/>
                <w:szCs w:val="16"/>
              </w:rPr>
            </w:pPr>
            <w:r w:rsidRPr="00140DF1">
              <w:rPr>
                <w:rFonts w:ascii="Garamond" w:hAnsi="Garamond" w:cs="Arial-WinCharSetFFFF"/>
                <w:sz w:val="16"/>
                <w:szCs w:val="16"/>
              </w:rPr>
              <w:t>CAIXAS. NECESSÁRIO AMOSTRA PARA ANALISE.</w:t>
            </w:r>
          </w:p>
          <w:p w:rsidR="00BD49D4" w:rsidRPr="00140DF1" w:rsidRDefault="00140DF1" w:rsidP="00BD49D4">
            <w:pPr>
              <w:widowControl w:val="0"/>
              <w:jc w:val="both"/>
              <w:rPr>
                <w:rFonts w:ascii="Garamond" w:hAnsi="Garamond"/>
                <w:color w:val="000000" w:themeColor="text1"/>
                <w:sz w:val="16"/>
                <w:szCs w:val="16"/>
              </w:rPr>
            </w:pPr>
            <w:r w:rsidRPr="00140DF1">
              <w:rPr>
                <w:rFonts w:ascii="Garamond" w:hAnsi="Garamond" w:cs="Arial-WinCharSetFFFF"/>
                <w:sz w:val="16"/>
                <w:szCs w:val="16"/>
              </w:rPr>
              <w:t>CATMAT 253197</w:t>
            </w:r>
          </w:p>
        </w:tc>
        <w:tc>
          <w:tcPr>
            <w:tcW w:w="1275" w:type="dxa"/>
            <w:shd w:val="clear" w:color="auto" w:fill="auto"/>
            <w:vAlign w:val="center"/>
          </w:tcPr>
          <w:p w:rsidR="009F3C85" w:rsidRPr="00140DF1" w:rsidRDefault="00140DF1" w:rsidP="00923D78">
            <w:pPr>
              <w:widowControl w:val="0"/>
              <w:jc w:val="center"/>
              <w:rPr>
                <w:rFonts w:ascii="Garamond" w:hAnsi="Garamond"/>
                <w:color w:val="000000" w:themeColor="text1"/>
                <w:sz w:val="16"/>
                <w:szCs w:val="16"/>
              </w:rPr>
            </w:pPr>
            <w:r w:rsidRPr="00140DF1">
              <w:rPr>
                <w:rFonts w:ascii="Garamond" w:hAnsi="Garamond"/>
                <w:color w:val="000000" w:themeColor="text1"/>
                <w:sz w:val="16"/>
                <w:szCs w:val="16"/>
              </w:rPr>
              <w:t>-</w:t>
            </w:r>
          </w:p>
        </w:tc>
        <w:tc>
          <w:tcPr>
            <w:tcW w:w="1035" w:type="dxa"/>
            <w:shd w:val="clear" w:color="auto" w:fill="auto"/>
            <w:vAlign w:val="center"/>
          </w:tcPr>
          <w:p w:rsidR="009F3C85" w:rsidRPr="00140DF1" w:rsidRDefault="00140DF1" w:rsidP="00923D78">
            <w:pPr>
              <w:widowControl w:val="0"/>
              <w:jc w:val="center"/>
              <w:rPr>
                <w:rFonts w:ascii="Garamond" w:eastAsia="Times New Roman" w:hAnsi="Garamond" w:cs="Times New Roman"/>
                <w:b/>
                <w:bCs/>
                <w:color w:val="000000" w:themeColor="text1"/>
                <w:sz w:val="16"/>
                <w:szCs w:val="16"/>
              </w:rPr>
            </w:pPr>
            <w:r w:rsidRPr="00140DF1">
              <w:rPr>
                <w:rFonts w:ascii="Garamond" w:eastAsia="Times New Roman" w:hAnsi="Garamond" w:cs="Times New Roman"/>
                <w:b/>
                <w:bCs/>
                <w:color w:val="000000" w:themeColor="text1"/>
                <w:sz w:val="16"/>
                <w:szCs w:val="16"/>
              </w:rPr>
              <w:t>UN</w:t>
            </w:r>
          </w:p>
        </w:tc>
        <w:tc>
          <w:tcPr>
            <w:tcW w:w="994" w:type="dxa"/>
            <w:shd w:val="clear" w:color="auto" w:fill="auto"/>
          </w:tcPr>
          <w:p w:rsidR="009F3C85" w:rsidRPr="00140DF1" w:rsidRDefault="00140DF1" w:rsidP="00923D78">
            <w:pPr>
              <w:jc w:val="center"/>
              <w:rPr>
                <w:rFonts w:ascii="Garamond" w:hAnsi="Garamond"/>
                <w:color w:val="000000" w:themeColor="text1"/>
                <w:sz w:val="16"/>
                <w:szCs w:val="16"/>
              </w:rPr>
            </w:pPr>
            <w:r w:rsidRPr="00140DF1">
              <w:rPr>
                <w:rFonts w:ascii="Garamond" w:hAnsi="Garamond"/>
                <w:color w:val="000000" w:themeColor="text1"/>
                <w:sz w:val="16"/>
                <w:szCs w:val="16"/>
              </w:rPr>
              <w:t>300</w:t>
            </w:r>
          </w:p>
        </w:tc>
        <w:tc>
          <w:tcPr>
            <w:tcW w:w="1140"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9F3C85" w:rsidTr="00923D78">
        <w:trPr>
          <w:trHeight w:val="642"/>
        </w:trPr>
        <w:tc>
          <w:tcPr>
            <w:tcW w:w="720" w:type="dxa"/>
            <w:shd w:val="clear" w:color="auto" w:fill="auto"/>
          </w:tcPr>
          <w:p w:rsidR="009F3C85" w:rsidRDefault="009F3C85" w:rsidP="00923D78">
            <w:pPr>
              <w:pStyle w:val="Recuodecorpodetexto"/>
              <w:widowControl w:val="0"/>
              <w:ind w:left="0"/>
              <w:jc w:val="center"/>
              <w:rPr>
                <w:bCs/>
                <w:color w:val="000000" w:themeColor="text1"/>
                <w:sz w:val="22"/>
                <w:szCs w:val="22"/>
              </w:rPr>
            </w:pPr>
            <w:r>
              <w:rPr>
                <w:b w:val="0"/>
                <w:color w:val="000000" w:themeColor="text1"/>
                <w:sz w:val="22"/>
                <w:szCs w:val="22"/>
              </w:rPr>
              <w:t>07</w:t>
            </w:r>
          </w:p>
        </w:tc>
        <w:tc>
          <w:tcPr>
            <w:tcW w:w="3765" w:type="dxa"/>
            <w:shd w:val="clear" w:color="auto" w:fill="auto"/>
          </w:tcPr>
          <w:p w:rsidR="0028248A" w:rsidRPr="00140DF1" w:rsidRDefault="00140DF1" w:rsidP="0028248A">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SACO DE LIXO DE 30 L. </w:t>
            </w:r>
          </w:p>
          <w:p w:rsidR="0028248A" w:rsidRPr="00140DF1" w:rsidRDefault="00140DF1" w:rsidP="0028248A">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SACO PLÁSTICO LIXO, REFORÇADO</w:t>
            </w:r>
          </w:p>
          <w:p w:rsidR="0028248A" w:rsidRPr="00140DF1" w:rsidRDefault="00140DF1" w:rsidP="0028248A">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CAPACIDADE: 30 L</w:t>
            </w:r>
          </w:p>
          <w:p w:rsidR="0028248A" w:rsidRPr="00140DF1" w:rsidRDefault="00140DF1" w:rsidP="0028248A">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COR: PRETA</w:t>
            </w:r>
          </w:p>
          <w:p w:rsidR="0028248A" w:rsidRPr="00140DF1" w:rsidRDefault="00140DF1" w:rsidP="0028248A">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APRESENTAÇÃO: PEÇA ÚNICA</w:t>
            </w:r>
          </w:p>
          <w:p w:rsidR="0028248A" w:rsidRPr="00140DF1" w:rsidRDefault="00140DF1" w:rsidP="0028248A">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LARGURA: 59 CM</w:t>
            </w:r>
          </w:p>
          <w:p w:rsidR="009F3C85" w:rsidRPr="00140DF1" w:rsidRDefault="00140DF1" w:rsidP="0028248A">
            <w:pPr>
              <w:widowControl w:val="0"/>
              <w:jc w:val="both"/>
              <w:rPr>
                <w:rFonts w:ascii="Garamond" w:hAnsi="Garamond" w:cs="Arial-WinCharSetFFFF"/>
                <w:sz w:val="16"/>
                <w:szCs w:val="16"/>
              </w:rPr>
            </w:pPr>
            <w:r w:rsidRPr="00140DF1">
              <w:rPr>
                <w:rFonts w:ascii="Garamond" w:hAnsi="Garamond" w:cs="Arial-WinCharSetFFFF"/>
                <w:sz w:val="16"/>
                <w:szCs w:val="16"/>
              </w:rPr>
              <w:t>ALTURA: 62 CM</w:t>
            </w:r>
          </w:p>
          <w:p w:rsidR="0028248A" w:rsidRPr="00140DF1" w:rsidRDefault="00140DF1" w:rsidP="0028248A">
            <w:pPr>
              <w:widowControl w:val="0"/>
              <w:jc w:val="both"/>
              <w:rPr>
                <w:rFonts w:ascii="Garamond" w:hAnsi="Garamond" w:cs="Arial-WinCharSetFFFF"/>
                <w:sz w:val="16"/>
                <w:szCs w:val="16"/>
              </w:rPr>
            </w:pPr>
            <w:r w:rsidRPr="00140DF1">
              <w:rPr>
                <w:rFonts w:ascii="Garamond" w:hAnsi="Garamond" w:cs="Arial-WinCharSetFFFF"/>
                <w:sz w:val="16"/>
                <w:szCs w:val="16"/>
              </w:rPr>
              <w:t>NECESSÁRIO AMOSTRA PARA ANALISE</w:t>
            </w:r>
          </w:p>
          <w:p w:rsidR="0028248A" w:rsidRPr="00140DF1" w:rsidRDefault="00140DF1" w:rsidP="0028248A">
            <w:pPr>
              <w:widowControl w:val="0"/>
              <w:jc w:val="both"/>
              <w:rPr>
                <w:rFonts w:ascii="Garamond" w:hAnsi="Garamond" w:cs="Arial-WinCharSetFFFF"/>
                <w:sz w:val="16"/>
                <w:szCs w:val="16"/>
              </w:rPr>
            </w:pPr>
            <w:r w:rsidRPr="00140DF1">
              <w:rPr>
                <w:rFonts w:ascii="Garamond" w:hAnsi="Garamond" w:cs="Arial-WinCharSetFFFF"/>
                <w:sz w:val="16"/>
                <w:szCs w:val="16"/>
              </w:rPr>
              <w:t>CATMAT 240476</w:t>
            </w:r>
          </w:p>
          <w:p w:rsidR="0028248A" w:rsidRPr="00140DF1" w:rsidRDefault="0028248A" w:rsidP="0028248A">
            <w:pPr>
              <w:widowControl w:val="0"/>
              <w:jc w:val="both"/>
              <w:rPr>
                <w:rFonts w:ascii="Garamond" w:hAnsi="Garamond"/>
                <w:color w:val="000000" w:themeColor="text1"/>
                <w:sz w:val="16"/>
                <w:szCs w:val="16"/>
              </w:rPr>
            </w:pPr>
          </w:p>
        </w:tc>
        <w:tc>
          <w:tcPr>
            <w:tcW w:w="1275" w:type="dxa"/>
            <w:shd w:val="clear" w:color="auto" w:fill="auto"/>
            <w:vAlign w:val="center"/>
          </w:tcPr>
          <w:p w:rsidR="009F3C85" w:rsidRPr="00140DF1" w:rsidRDefault="00140DF1" w:rsidP="00923D78">
            <w:pPr>
              <w:widowControl w:val="0"/>
              <w:jc w:val="center"/>
              <w:rPr>
                <w:rFonts w:ascii="Garamond" w:hAnsi="Garamond"/>
                <w:color w:val="000000" w:themeColor="text1"/>
                <w:sz w:val="16"/>
                <w:szCs w:val="16"/>
              </w:rPr>
            </w:pPr>
            <w:r w:rsidRPr="00140DF1">
              <w:rPr>
                <w:rFonts w:ascii="Garamond" w:hAnsi="Garamond"/>
                <w:color w:val="000000" w:themeColor="text1"/>
                <w:sz w:val="16"/>
                <w:szCs w:val="16"/>
              </w:rPr>
              <w:t>-</w:t>
            </w:r>
          </w:p>
        </w:tc>
        <w:tc>
          <w:tcPr>
            <w:tcW w:w="1035" w:type="dxa"/>
            <w:shd w:val="clear" w:color="auto" w:fill="auto"/>
            <w:vAlign w:val="center"/>
          </w:tcPr>
          <w:p w:rsidR="009F3C85" w:rsidRPr="00140DF1" w:rsidRDefault="00140DF1" w:rsidP="00923D78">
            <w:pPr>
              <w:widowControl w:val="0"/>
              <w:jc w:val="center"/>
              <w:rPr>
                <w:rFonts w:ascii="Garamond" w:eastAsia="Times New Roman" w:hAnsi="Garamond" w:cs="Times New Roman"/>
                <w:b/>
                <w:bCs/>
                <w:color w:val="000000" w:themeColor="text1"/>
                <w:sz w:val="16"/>
                <w:szCs w:val="16"/>
              </w:rPr>
            </w:pPr>
            <w:r w:rsidRPr="00140DF1">
              <w:rPr>
                <w:rFonts w:ascii="Garamond" w:eastAsia="Times New Roman" w:hAnsi="Garamond" w:cs="Times New Roman"/>
                <w:b/>
                <w:bCs/>
                <w:color w:val="000000" w:themeColor="text1"/>
                <w:sz w:val="16"/>
                <w:szCs w:val="16"/>
              </w:rPr>
              <w:t>FD</w:t>
            </w:r>
          </w:p>
        </w:tc>
        <w:tc>
          <w:tcPr>
            <w:tcW w:w="994" w:type="dxa"/>
            <w:shd w:val="clear" w:color="auto" w:fill="auto"/>
          </w:tcPr>
          <w:p w:rsidR="009F3C85" w:rsidRPr="00140DF1" w:rsidRDefault="00140DF1" w:rsidP="00923D78">
            <w:pPr>
              <w:jc w:val="center"/>
              <w:rPr>
                <w:rFonts w:ascii="Garamond" w:hAnsi="Garamond"/>
                <w:color w:val="000000" w:themeColor="text1"/>
                <w:sz w:val="16"/>
                <w:szCs w:val="16"/>
              </w:rPr>
            </w:pPr>
            <w:r w:rsidRPr="00140DF1">
              <w:rPr>
                <w:rFonts w:ascii="Garamond" w:hAnsi="Garamond"/>
                <w:color w:val="000000" w:themeColor="text1"/>
                <w:sz w:val="16"/>
                <w:szCs w:val="16"/>
              </w:rPr>
              <w:t>300</w:t>
            </w:r>
          </w:p>
        </w:tc>
        <w:tc>
          <w:tcPr>
            <w:tcW w:w="1140"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9F3C85" w:rsidTr="00923D78">
        <w:trPr>
          <w:trHeight w:val="642"/>
        </w:trPr>
        <w:tc>
          <w:tcPr>
            <w:tcW w:w="720" w:type="dxa"/>
            <w:shd w:val="clear" w:color="auto" w:fill="auto"/>
          </w:tcPr>
          <w:p w:rsidR="009F3C85" w:rsidRDefault="009F3C85" w:rsidP="00923D78">
            <w:pPr>
              <w:pStyle w:val="Recuodecorpodetexto"/>
              <w:widowControl w:val="0"/>
              <w:ind w:left="0"/>
              <w:jc w:val="center"/>
              <w:rPr>
                <w:bCs/>
                <w:color w:val="000000" w:themeColor="text1"/>
                <w:sz w:val="22"/>
                <w:szCs w:val="22"/>
              </w:rPr>
            </w:pPr>
            <w:r>
              <w:rPr>
                <w:b w:val="0"/>
                <w:color w:val="000000" w:themeColor="text1"/>
                <w:sz w:val="22"/>
                <w:szCs w:val="22"/>
              </w:rPr>
              <w:t>08</w:t>
            </w:r>
          </w:p>
        </w:tc>
        <w:tc>
          <w:tcPr>
            <w:tcW w:w="3765" w:type="dxa"/>
            <w:shd w:val="clear" w:color="auto" w:fill="auto"/>
          </w:tcPr>
          <w:p w:rsidR="009F3C85" w:rsidRPr="00140DF1" w:rsidRDefault="00140DF1" w:rsidP="00923D78">
            <w:pPr>
              <w:widowControl w:val="0"/>
              <w:jc w:val="both"/>
              <w:rPr>
                <w:rFonts w:ascii="Garamond" w:hAnsi="Garamond" w:cs="Arial-WinCharSetFFFF"/>
                <w:sz w:val="16"/>
                <w:szCs w:val="16"/>
              </w:rPr>
            </w:pPr>
            <w:r w:rsidRPr="00140DF1">
              <w:rPr>
                <w:rFonts w:ascii="Garamond" w:hAnsi="Garamond" w:cs="Arial-WinCharSetFFFF"/>
                <w:sz w:val="16"/>
                <w:szCs w:val="16"/>
              </w:rPr>
              <w:t xml:space="preserve">SACO PLASTICO LIXO 50 LITROS I </w:t>
            </w:r>
          </w:p>
          <w:p w:rsidR="001C4E71" w:rsidRPr="001C4E71" w:rsidRDefault="00140DF1" w:rsidP="001C4E71">
            <w:pPr>
              <w:widowControl w:val="0"/>
              <w:jc w:val="both"/>
              <w:rPr>
                <w:rFonts w:ascii="Garamond" w:hAnsi="Garamond"/>
                <w:color w:val="000000" w:themeColor="text1"/>
                <w:sz w:val="16"/>
                <w:szCs w:val="16"/>
              </w:rPr>
            </w:pPr>
            <w:r w:rsidRPr="00140DF1">
              <w:rPr>
                <w:rFonts w:ascii="Garamond" w:hAnsi="Garamond"/>
                <w:color w:val="000000" w:themeColor="text1"/>
                <w:sz w:val="16"/>
                <w:szCs w:val="16"/>
              </w:rPr>
              <w:t>SACO PLASTICO REFORCADO DE 50 LITROS PARA LIXO NA COR PRETA.</w:t>
            </w:r>
          </w:p>
          <w:p w:rsidR="001C4E71" w:rsidRPr="001C4E71" w:rsidRDefault="00140DF1" w:rsidP="001C4E71">
            <w:pPr>
              <w:widowControl w:val="0"/>
              <w:jc w:val="both"/>
              <w:rPr>
                <w:rFonts w:ascii="Garamond" w:hAnsi="Garamond"/>
                <w:color w:val="000000" w:themeColor="text1"/>
                <w:sz w:val="16"/>
                <w:szCs w:val="16"/>
              </w:rPr>
            </w:pPr>
            <w:r w:rsidRPr="00140DF1">
              <w:rPr>
                <w:rFonts w:ascii="Garamond" w:hAnsi="Garamond"/>
                <w:color w:val="000000" w:themeColor="text1"/>
                <w:sz w:val="16"/>
                <w:szCs w:val="16"/>
              </w:rPr>
              <w:t>REFORCADO: 63X80, 0,7 MICRA. CADA EMBALAGEM COM 100 UNIDADES.</w:t>
            </w:r>
          </w:p>
          <w:p w:rsidR="001C4E71" w:rsidRPr="00140DF1" w:rsidRDefault="00140DF1" w:rsidP="001C4E71">
            <w:pPr>
              <w:widowControl w:val="0"/>
              <w:jc w:val="both"/>
              <w:rPr>
                <w:rFonts w:ascii="Garamond" w:hAnsi="Garamond"/>
                <w:color w:val="000000" w:themeColor="text1"/>
                <w:sz w:val="16"/>
                <w:szCs w:val="16"/>
              </w:rPr>
            </w:pPr>
            <w:r w:rsidRPr="00140DF1">
              <w:rPr>
                <w:rFonts w:ascii="Garamond" w:hAnsi="Garamond"/>
                <w:color w:val="000000" w:themeColor="text1"/>
                <w:sz w:val="16"/>
                <w:szCs w:val="16"/>
              </w:rPr>
              <w:t>NECESSARIO AMOSTRA PARA ANALISE.</w:t>
            </w:r>
          </w:p>
          <w:p w:rsidR="001C4E71" w:rsidRPr="00140DF1" w:rsidRDefault="00140DF1" w:rsidP="001C4E71">
            <w:pPr>
              <w:widowControl w:val="0"/>
              <w:jc w:val="both"/>
              <w:rPr>
                <w:rFonts w:ascii="Garamond" w:hAnsi="Garamond"/>
                <w:color w:val="000000" w:themeColor="text1"/>
                <w:sz w:val="16"/>
                <w:szCs w:val="16"/>
              </w:rPr>
            </w:pPr>
            <w:r w:rsidRPr="00140DF1">
              <w:rPr>
                <w:rFonts w:ascii="Garamond" w:hAnsi="Garamond"/>
                <w:color w:val="000000" w:themeColor="text1"/>
                <w:sz w:val="16"/>
                <w:szCs w:val="16"/>
              </w:rPr>
              <w:lastRenderedPageBreak/>
              <w:t>CATMAT 226092</w:t>
            </w:r>
          </w:p>
        </w:tc>
        <w:tc>
          <w:tcPr>
            <w:tcW w:w="1275" w:type="dxa"/>
            <w:shd w:val="clear" w:color="auto" w:fill="auto"/>
            <w:vAlign w:val="center"/>
          </w:tcPr>
          <w:p w:rsidR="009F3C85" w:rsidRPr="00140DF1" w:rsidRDefault="009F3C85" w:rsidP="00923D78">
            <w:pPr>
              <w:widowControl w:val="0"/>
              <w:jc w:val="center"/>
              <w:rPr>
                <w:rFonts w:ascii="Garamond" w:hAnsi="Garamond"/>
                <w:color w:val="000000" w:themeColor="text1"/>
                <w:sz w:val="16"/>
                <w:szCs w:val="16"/>
              </w:rPr>
            </w:pPr>
          </w:p>
        </w:tc>
        <w:tc>
          <w:tcPr>
            <w:tcW w:w="1035" w:type="dxa"/>
            <w:shd w:val="clear" w:color="auto" w:fill="auto"/>
            <w:vAlign w:val="center"/>
          </w:tcPr>
          <w:p w:rsidR="009F3C85" w:rsidRPr="00140DF1" w:rsidRDefault="00140DF1" w:rsidP="00923D78">
            <w:pPr>
              <w:widowControl w:val="0"/>
              <w:jc w:val="center"/>
              <w:rPr>
                <w:rFonts w:ascii="Garamond" w:eastAsia="Times New Roman" w:hAnsi="Garamond" w:cs="Times New Roman"/>
                <w:b/>
                <w:bCs/>
                <w:color w:val="000000" w:themeColor="text1"/>
                <w:sz w:val="16"/>
                <w:szCs w:val="16"/>
              </w:rPr>
            </w:pPr>
            <w:r w:rsidRPr="00140DF1">
              <w:rPr>
                <w:rFonts w:ascii="Garamond" w:eastAsia="Times New Roman" w:hAnsi="Garamond" w:cs="Times New Roman"/>
                <w:b/>
                <w:bCs/>
                <w:color w:val="000000" w:themeColor="text1"/>
                <w:sz w:val="16"/>
                <w:szCs w:val="16"/>
              </w:rPr>
              <w:t>PCT</w:t>
            </w:r>
          </w:p>
        </w:tc>
        <w:tc>
          <w:tcPr>
            <w:tcW w:w="994" w:type="dxa"/>
            <w:shd w:val="clear" w:color="auto" w:fill="auto"/>
          </w:tcPr>
          <w:p w:rsidR="009F3C85" w:rsidRPr="00140DF1" w:rsidRDefault="00140DF1" w:rsidP="00923D78">
            <w:pPr>
              <w:jc w:val="center"/>
              <w:rPr>
                <w:rFonts w:ascii="Garamond" w:hAnsi="Garamond"/>
                <w:color w:val="000000" w:themeColor="text1"/>
                <w:sz w:val="16"/>
                <w:szCs w:val="16"/>
              </w:rPr>
            </w:pPr>
            <w:r w:rsidRPr="00140DF1">
              <w:rPr>
                <w:rFonts w:ascii="Garamond" w:hAnsi="Garamond"/>
                <w:color w:val="000000" w:themeColor="text1"/>
                <w:sz w:val="16"/>
                <w:szCs w:val="16"/>
              </w:rPr>
              <w:t>600</w:t>
            </w:r>
          </w:p>
        </w:tc>
        <w:tc>
          <w:tcPr>
            <w:tcW w:w="1140"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9F3C85" w:rsidTr="00923D78">
        <w:trPr>
          <w:trHeight w:val="642"/>
        </w:trPr>
        <w:tc>
          <w:tcPr>
            <w:tcW w:w="720" w:type="dxa"/>
            <w:shd w:val="clear" w:color="auto" w:fill="auto"/>
          </w:tcPr>
          <w:p w:rsidR="009F3C85" w:rsidRDefault="009F3C85" w:rsidP="00923D78">
            <w:pPr>
              <w:pStyle w:val="Recuodecorpodetexto"/>
              <w:widowControl w:val="0"/>
              <w:ind w:left="0"/>
              <w:jc w:val="center"/>
              <w:rPr>
                <w:bCs/>
                <w:color w:val="000000" w:themeColor="text1"/>
                <w:sz w:val="22"/>
                <w:szCs w:val="22"/>
              </w:rPr>
            </w:pPr>
            <w:r>
              <w:rPr>
                <w:b w:val="0"/>
                <w:color w:val="000000" w:themeColor="text1"/>
                <w:sz w:val="22"/>
                <w:szCs w:val="22"/>
              </w:rPr>
              <w:t>09</w:t>
            </w:r>
          </w:p>
        </w:tc>
        <w:tc>
          <w:tcPr>
            <w:tcW w:w="3765" w:type="dxa"/>
            <w:shd w:val="clear" w:color="auto" w:fill="auto"/>
          </w:tcPr>
          <w:p w:rsidR="00EA63C2" w:rsidRPr="00140DF1" w:rsidRDefault="00140DF1" w:rsidP="00EA63C2">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SACO P/ LIXO 100 LITROS FD </w:t>
            </w:r>
          </w:p>
          <w:p w:rsidR="00EA63C2" w:rsidRPr="00140DF1" w:rsidRDefault="00140DF1" w:rsidP="00EA63C2">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SACO DE LIXO DE 100 LITROS, COR PRETO.</w:t>
            </w:r>
          </w:p>
          <w:p w:rsidR="00EA63C2" w:rsidRPr="00140DF1" w:rsidRDefault="00140DF1" w:rsidP="00EA63C2">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CONFECCIONADO DENTRO DAS NORMAS ABNT NBR</w:t>
            </w:r>
          </w:p>
          <w:p w:rsidR="00EA63C2" w:rsidRPr="00140DF1" w:rsidRDefault="00140DF1" w:rsidP="00EA63C2">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9191/2008. DIMENSÕES MÍNIMAS: 75CM DE</w:t>
            </w:r>
          </w:p>
          <w:p w:rsidR="00EA63C2" w:rsidRPr="00140DF1" w:rsidRDefault="00140DF1" w:rsidP="00EA63C2">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LARGURA X 105CM DE ALTURA. FARDO COM 100</w:t>
            </w:r>
          </w:p>
          <w:p w:rsidR="00EA63C2" w:rsidRPr="00140DF1" w:rsidRDefault="00140DF1" w:rsidP="00EA63C2">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UNIDADES.</w:t>
            </w:r>
          </w:p>
          <w:p w:rsidR="009F3C85" w:rsidRPr="00140DF1" w:rsidRDefault="00140DF1" w:rsidP="00EA63C2">
            <w:pPr>
              <w:widowControl w:val="0"/>
              <w:jc w:val="both"/>
              <w:rPr>
                <w:rFonts w:ascii="Garamond" w:hAnsi="Garamond" w:cs="Arial-WinCharSetFFFF"/>
                <w:sz w:val="16"/>
                <w:szCs w:val="16"/>
              </w:rPr>
            </w:pPr>
            <w:r w:rsidRPr="00140DF1">
              <w:rPr>
                <w:rFonts w:ascii="Garamond" w:hAnsi="Garamond" w:cs="Arial-WinCharSetFFFF"/>
                <w:sz w:val="16"/>
                <w:szCs w:val="16"/>
              </w:rPr>
              <w:t>NECESSÁRIO AMOSTRA PARA ANÁLISE.</w:t>
            </w:r>
          </w:p>
          <w:p w:rsidR="00EA63C2" w:rsidRPr="00140DF1" w:rsidRDefault="00140DF1" w:rsidP="00EA63C2">
            <w:pPr>
              <w:widowControl w:val="0"/>
              <w:jc w:val="both"/>
              <w:rPr>
                <w:rFonts w:ascii="Garamond" w:hAnsi="Garamond"/>
                <w:color w:val="000000" w:themeColor="text1"/>
                <w:sz w:val="16"/>
                <w:szCs w:val="16"/>
              </w:rPr>
            </w:pPr>
            <w:r w:rsidRPr="00140DF1">
              <w:rPr>
                <w:rFonts w:ascii="Garamond" w:hAnsi="Garamond" w:cs="Arial-WinCharSetFFFF"/>
                <w:sz w:val="16"/>
                <w:szCs w:val="16"/>
              </w:rPr>
              <w:t>CATMAT 228525</w:t>
            </w:r>
          </w:p>
        </w:tc>
        <w:tc>
          <w:tcPr>
            <w:tcW w:w="1275" w:type="dxa"/>
            <w:shd w:val="clear" w:color="auto" w:fill="auto"/>
            <w:vAlign w:val="center"/>
          </w:tcPr>
          <w:p w:rsidR="009F3C85" w:rsidRPr="00140DF1" w:rsidRDefault="00140DF1" w:rsidP="00923D78">
            <w:pPr>
              <w:widowControl w:val="0"/>
              <w:jc w:val="center"/>
              <w:rPr>
                <w:rFonts w:ascii="Garamond" w:hAnsi="Garamond"/>
                <w:color w:val="000000" w:themeColor="text1"/>
                <w:sz w:val="16"/>
                <w:szCs w:val="16"/>
              </w:rPr>
            </w:pPr>
            <w:r w:rsidRPr="00140DF1">
              <w:rPr>
                <w:rFonts w:ascii="Garamond" w:hAnsi="Garamond"/>
                <w:color w:val="000000" w:themeColor="text1"/>
                <w:sz w:val="16"/>
                <w:szCs w:val="16"/>
              </w:rPr>
              <w:t>-</w:t>
            </w:r>
          </w:p>
        </w:tc>
        <w:tc>
          <w:tcPr>
            <w:tcW w:w="1035" w:type="dxa"/>
            <w:shd w:val="clear" w:color="auto" w:fill="auto"/>
            <w:vAlign w:val="center"/>
          </w:tcPr>
          <w:p w:rsidR="009F3C85" w:rsidRPr="00140DF1" w:rsidRDefault="00140DF1" w:rsidP="00923D78">
            <w:pPr>
              <w:widowControl w:val="0"/>
              <w:jc w:val="center"/>
              <w:rPr>
                <w:rFonts w:ascii="Garamond" w:eastAsia="Times New Roman" w:hAnsi="Garamond" w:cs="Times New Roman"/>
                <w:b/>
                <w:bCs/>
                <w:color w:val="000000" w:themeColor="text1"/>
                <w:sz w:val="16"/>
                <w:szCs w:val="16"/>
              </w:rPr>
            </w:pPr>
            <w:r w:rsidRPr="00140DF1">
              <w:rPr>
                <w:rFonts w:ascii="Garamond" w:eastAsia="Times New Roman" w:hAnsi="Garamond" w:cs="Times New Roman"/>
                <w:b/>
                <w:bCs/>
                <w:color w:val="000000" w:themeColor="text1"/>
                <w:sz w:val="16"/>
                <w:szCs w:val="16"/>
              </w:rPr>
              <w:t>FD</w:t>
            </w:r>
          </w:p>
        </w:tc>
        <w:tc>
          <w:tcPr>
            <w:tcW w:w="994" w:type="dxa"/>
            <w:shd w:val="clear" w:color="auto" w:fill="auto"/>
          </w:tcPr>
          <w:p w:rsidR="009F3C85" w:rsidRPr="00140DF1" w:rsidRDefault="00140DF1" w:rsidP="00923D78">
            <w:pPr>
              <w:jc w:val="center"/>
              <w:rPr>
                <w:rFonts w:ascii="Garamond" w:hAnsi="Garamond"/>
                <w:color w:val="000000" w:themeColor="text1"/>
                <w:sz w:val="16"/>
                <w:szCs w:val="16"/>
              </w:rPr>
            </w:pPr>
            <w:r w:rsidRPr="00140DF1">
              <w:rPr>
                <w:rFonts w:ascii="Garamond" w:hAnsi="Garamond"/>
                <w:color w:val="000000" w:themeColor="text1"/>
                <w:sz w:val="16"/>
                <w:szCs w:val="16"/>
              </w:rPr>
              <w:t>600</w:t>
            </w:r>
          </w:p>
        </w:tc>
        <w:tc>
          <w:tcPr>
            <w:tcW w:w="1140"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9F3C85" w:rsidTr="00923D78">
        <w:trPr>
          <w:trHeight w:val="642"/>
        </w:trPr>
        <w:tc>
          <w:tcPr>
            <w:tcW w:w="720" w:type="dxa"/>
            <w:shd w:val="clear" w:color="auto" w:fill="auto"/>
          </w:tcPr>
          <w:p w:rsidR="009F3C85" w:rsidRDefault="009F3C85" w:rsidP="00923D78">
            <w:pPr>
              <w:pStyle w:val="Recuodecorpodetexto"/>
              <w:widowControl w:val="0"/>
              <w:ind w:left="0"/>
              <w:jc w:val="center"/>
              <w:rPr>
                <w:bCs/>
                <w:color w:val="000000" w:themeColor="text1"/>
                <w:sz w:val="22"/>
                <w:szCs w:val="22"/>
              </w:rPr>
            </w:pPr>
            <w:r>
              <w:rPr>
                <w:b w:val="0"/>
                <w:color w:val="000000" w:themeColor="text1"/>
                <w:sz w:val="22"/>
                <w:szCs w:val="22"/>
              </w:rPr>
              <w:t>10</w:t>
            </w:r>
          </w:p>
        </w:tc>
        <w:tc>
          <w:tcPr>
            <w:tcW w:w="3765" w:type="dxa"/>
            <w:shd w:val="clear" w:color="auto" w:fill="auto"/>
          </w:tcPr>
          <w:p w:rsidR="00EA63C2" w:rsidRPr="00EA63C2" w:rsidRDefault="00140DF1" w:rsidP="00EA63C2">
            <w:pPr>
              <w:widowControl w:val="0"/>
              <w:jc w:val="both"/>
              <w:rPr>
                <w:rFonts w:ascii="Garamond" w:hAnsi="Garamond"/>
                <w:color w:val="000000" w:themeColor="text1"/>
                <w:sz w:val="16"/>
                <w:szCs w:val="16"/>
              </w:rPr>
            </w:pPr>
            <w:r w:rsidRPr="00140DF1">
              <w:rPr>
                <w:rFonts w:ascii="Garamond" w:hAnsi="Garamond"/>
                <w:color w:val="000000" w:themeColor="text1"/>
                <w:sz w:val="16"/>
                <w:szCs w:val="16"/>
              </w:rPr>
              <w:t xml:space="preserve">SACO PLASTICO 50 X80 </w:t>
            </w:r>
          </w:p>
          <w:p w:rsidR="00EA63C2" w:rsidRPr="00EA63C2" w:rsidRDefault="00140DF1" w:rsidP="00EA63C2">
            <w:pPr>
              <w:widowControl w:val="0"/>
              <w:jc w:val="both"/>
              <w:rPr>
                <w:rFonts w:ascii="Garamond" w:hAnsi="Garamond"/>
                <w:color w:val="000000" w:themeColor="text1"/>
                <w:sz w:val="16"/>
                <w:szCs w:val="16"/>
              </w:rPr>
            </w:pPr>
            <w:r w:rsidRPr="00140DF1">
              <w:rPr>
                <w:rFonts w:ascii="Garamond" w:hAnsi="Garamond"/>
                <w:color w:val="000000" w:themeColor="text1"/>
                <w:sz w:val="16"/>
                <w:szCs w:val="16"/>
              </w:rPr>
              <w:t>SACO PLÁSTICO ALTAMENTE RESISTENTE, SUPER</w:t>
            </w:r>
          </w:p>
          <w:p w:rsidR="00EA63C2" w:rsidRPr="00EA63C2" w:rsidRDefault="00140DF1" w:rsidP="00EA63C2">
            <w:pPr>
              <w:widowControl w:val="0"/>
              <w:jc w:val="both"/>
              <w:rPr>
                <w:rFonts w:ascii="Garamond" w:hAnsi="Garamond"/>
                <w:color w:val="000000" w:themeColor="text1"/>
                <w:sz w:val="16"/>
                <w:szCs w:val="16"/>
              </w:rPr>
            </w:pPr>
            <w:r w:rsidRPr="00140DF1">
              <w:rPr>
                <w:rFonts w:ascii="Garamond" w:hAnsi="Garamond"/>
                <w:color w:val="000000" w:themeColor="text1"/>
                <w:sz w:val="16"/>
                <w:szCs w:val="16"/>
              </w:rPr>
              <w:t>REFORÇADO, LARGURA: 50 CM, ALTURA: 80 CM,</w:t>
            </w:r>
          </w:p>
          <w:p w:rsidR="00EA63C2" w:rsidRPr="00EA63C2" w:rsidRDefault="00140DF1" w:rsidP="00EA63C2">
            <w:pPr>
              <w:widowControl w:val="0"/>
              <w:jc w:val="both"/>
              <w:rPr>
                <w:rFonts w:ascii="Garamond" w:hAnsi="Garamond"/>
                <w:color w:val="000000" w:themeColor="text1"/>
                <w:sz w:val="16"/>
                <w:szCs w:val="16"/>
              </w:rPr>
            </w:pPr>
            <w:r w:rsidRPr="00140DF1">
              <w:rPr>
                <w:rFonts w:ascii="Garamond" w:hAnsi="Garamond"/>
                <w:color w:val="000000" w:themeColor="text1"/>
                <w:sz w:val="16"/>
                <w:szCs w:val="16"/>
              </w:rPr>
              <w:t>MATERIAL: POLIETILENO, ESPESSURA: 0,15MM, COR:</w:t>
            </w:r>
          </w:p>
          <w:p w:rsidR="00EA63C2" w:rsidRPr="00EA63C2" w:rsidRDefault="00140DF1" w:rsidP="00EA63C2">
            <w:pPr>
              <w:widowControl w:val="0"/>
              <w:jc w:val="both"/>
              <w:rPr>
                <w:rFonts w:ascii="Garamond" w:hAnsi="Garamond"/>
                <w:color w:val="000000" w:themeColor="text1"/>
                <w:sz w:val="16"/>
                <w:szCs w:val="16"/>
              </w:rPr>
            </w:pPr>
            <w:r w:rsidRPr="00140DF1">
              <w:rPr>
                <w:rFonts w:ascii="Garamond" w:hAnsi="Garamond"/>
                <w:color w:val="000000" w:themeColor="text1"/>
                <w:sz w:val="16"/>
                <w:szCs w:val="16"/>
              </w:rPr>
              <w:t>INCOLOR, CARACTERÍSTICAS ADICIONAIS: ALTA</w:t>
            </w:r>
          </w:p>
          <w:p w:rsidR="00EA63C2" w:rsidRPr="00EA63C2" w:rsidRDefault="00140DF1" w:rsidP="00EA63C2">
            <w:pPr>
              <w:widowControl w:val="0"/>
              <w:jc w:val="both"/>
              <w:rPr>
                <w:rFonts w:ascii="Garamond" w:hAnsi="Garamond"/>
                <w:color w:val="000000" w:themeColor="text1"/>
                <w:sz w:val="16"/>
                <w:szCs w:val="16"/>
              </w:rPr>
            </w:pPr>
            <w:r w:rsidRPr="00140DF1">
              <w:rPr>
                <w:rFonts w:ascii="Garamond" w:hAnsi="Garamond"/>
                <w:color w:val="000000" w:themeColor="text1"/>
                <w:sz w:val="16"/>
                <w:szCs w:val="16"/>
              </w:rPr>
              <w:t>DENSIDADE, TRANSMITÂNCIA: TRANSPARENTE. COM</w:t>
            </w:r>
          </w:p>
          <w:p w:rsidR="00EA63C2" w:rsidRPr="00EA63C2" w:rsidRDefault="00140DF1" w:rsidP="00EA63C2">
            <w:pPr>
              <w:widowControl w:val="0"/>
              <w:jc w:val="both"/>
              <w:rPr>
                <w:rFonts w:ascii="Garamond" w:hAnsi="Garamond"/>
                <w:color w:val="000000" w:themeColor="text1"/>
                <w:sz w:val="16"/>
                <w:szCs w:val="16"/>
              </w:rPr>
            </w:pPr>
            <w:r w:rsidRPr="00140DF1">
              <w:rPr>
                <w:rFonts w:ascii="Garamond" w:hAnsi="Garamond"/>
                <w:color w:val="000000" w:themeColor="text1"/>
                <w:sz w:val="16"/>
                <w:szCs w:val="16"/>
              </w:rPr>
              <w:t>APROXIMADAMENTE 20 UND POR KG. NECESSÁRIO AMOSTRA PARA</w:t>
            </w:r>
          </w:p>
          <w:p w:rsidR="00EA63C2" w:rsidRPr="00140DF1" w:rsidRDefault="00140DF1" w:rsidP="00EA63C2">
            <w:pPr>
              <w:widowControl w:val="0"/>
              <w:jc w:val="both"/>
              <w:rPr>
                <w:rFonts w:ascii="Garamond" w:hAnsi="Garamond"/>
                <w:color w:val="000000" w:themeColor="text1"/>
                <w:sz w:val="16"/>
                <w:szCs w:val="16"/>
              </w:rPr>
            </w:pPr>
            <w:r w:rsidRPr="00140DF1">
              <w:rPr>
                <w:rFonts w:ascii="Garamond" w:hAnsi="Garamond"/>
                <w:color w:val="000000" w:themeColor="text1"/>
                <w:sz w:val="16"/>
                <w:szCs w:val="16"/>
              </w:rPr>
              <w:t>ANÁLISE.</w:t>
            </w:r>
          </w:p>
          <w:p w:rsidR="00EA63C2" w:rsidRPr="00EA63C2" w:rsidRDefault="00140DF1" w:rsidP="00EA63C2">
            <w:pPr>
              <w:widowControl w:val="0"/>
              <w:jc w:val="both"/>
              <w:rPr>
                <w:rFonts w:ascii="Garamond" w:hAnsi="Garamond"/>
                <w:color w:val="000000" w:themeColor="text1"/>
                <w:sz w:val="16"/>
                <w:szCs w:val="16"/>
              </w:rPr>
            </w:pPr>
            <w:r w:rsidRPr="00140DF1">
              <w:rPr>
                <w:rFonts w:ascii="Garamond" w:hAnsi="Garamond"/>
                <w:color w:val="000000" w:themeColor="text1"/>
                <w:sz w:val="16"/>
                <w:szCs w:val="16"/>
              </w:rPr>
              <w:t>CATMAT 281985</w:t>
            </w:r>
          </w:p>
          <w:p w:rsidR="009F3C85" w:rsidRPr="00140DF1" w:rsidRDefault="009F3C85" w:rsidP="00EA63C2">
            <w:pPr>
              <w:widowControl w:val="0"/>
              <w:jc w:val="both"/>
              <w:rPr>
                <w:rFonts w:ascii="Garamond" w:hAnsi="Garamond"/>
                <w:color w:val="000000" w:themeColor="text1"/>
                <w:sz w:val="16"/>
                <w:szCs w:val="16"/>
              </w:rPr>
            </w:pPr>
          </w:p>
        </w:tc>
        <w:tc>
          <w:tcPr>
            <w:tcW w:w="1275" w:type="dxa"/>
            <w:shd w:val="clear" w:color="auto" w:fill="auto"/>
            <w:vAlign w:val="center"/>
          </w:tcPr>
          <w:p w:rsidR="009F3C85" w:rsidRPr="00140DF1" w:rsidRDefault="00140DF1" w:rsidP="00923D78">
            <w:pPr>
              <w:widowControl w:val="0"/>
              <w:jc w:val="center"/>
              <w:rPr>
                <w:rFonts w:ascii="Garamond" w:hAnsi="Garamond"/>
                <w:color w:val="000000" w:themeColor="text1"/>
                <w:sz w:val="16"/>
                <w:szCs w:val="16"/>
              </w:rPr>
            </w:pPr>
            <w:r w:rsidRPr="00140DF1">
              <w:rPr>
                <w:rFonts w:ascii="Garamond" w:hAnsi="Garamond"/>
                <w:color w:val="000000" w:themeColor="text1"/>
                <w:sz w:val="16"/>
                <w:szCs w:val="16"/>
              </w:rPr>
              <w:t>-</w:t>
            </w:r>
          </w:p>
        </w:tc>
        <w:tc>
          <w:tcPr>
            <w:tcW w:w="1035" w:type="dxa"/>
            <w:shd w:val="clear" w:color="auto" w:fill="auto"/>
            <w:vAlign w:val="center"/>
          </w:tcPr>
          <w:p w:rsidR="009F3C85" w:rsidRPr="00140DF1" w:rsidRDefault="00140DF1" w:rsidP="00923D78">
            <w:pPr>
              <w:widowControl w:val="0"/>
              <w:jc w:val="center"/>
              <w:rPr>
                <w:rFonts w:ascii="Garamond" w:eastAsia="Times New Roman" w:hAnsi="Garamond" w:cs="Times New Roman"/>
                <w:b/>
                <w:bCs/>
                <w:color w:val="000000" w:themeColor="text1"/>
                <w:sz w:val="16"/>
                <w:szCs w:val="16"/>
              </w:rPr>
            </w:pPr>
            <w:r w:rsidRPr="00140DF1">
              <w:rPr>
                <w:rFonts w:ascii="Garamond" w:eastAsia="Times New Roman" w:hAnsi="Garamond" w:cs="Times New Roman"/>
                <w:b/>
                <w:bCs/>
                <w:color w:val="000000" w:themeColor="text1"/>
                <w:sz w:val="16"/>
                <w:szCs w:val="16"/>
              </w:rPr>
              <w:t>KG</w:t>
            </w:r>
          </w:p>
        </w:tc>
        <w:tc>
          <w:tcPr>
            <w:tcW w:w="994" w:type="dxa"/>
            <w:shd w:val="clear" w:color="auto" w:fill="auto"/>
          </w:tcPr>
          <w:p w:rsidR="009F3C85" w:rsidRPr="00140DF1" w:rsidRDefault="00140DF1" w:rsidP="00923D78">
            <w:pPr>
              <w:jc w:val="center"/>
              <w:rPr>
                <w:rFonts w:ascii="Garamond" w:hAnsi="Garamond"/>
                <w:color w:val="000000" w:themeColor="text1"/>
                <w:sz w:val="16"/>
                <w:szCs w:val="16"/>
              </w:rPr>
            </w:pPr>
            <w:r w:rsidRPr="00140DF1">
              <w:rPr>
                <w:rFonts w:ascii="Garamond" w:hAnsi="Garamond"/>
                <w:color w:val="000000" w:themeColor="text1"/>
                <w:sz w:val="16"/>
                <w:szCs w:val="16"/>
              </w:rPr>
              <w:t>200</w:t>
            </w:r>
          </w:p>
        </w:tc>
        <w:tc>
          <w:tcPr>
            <w:tcW w:w="1140"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9F3C85" w:rsidTr="00923D78">
        <w:trPr>
          <w:trHeight w:val="642"/>
        </w:trPr>
        <w:tc>
          <w:tcPr>
            <w:tcW w:w="720" w:type="dxa"/>
            <w:shd w:val="clear" w:color="auto" w:fill="auto"/>
          </w:tcPr>
          <w:p w:rsidR="009F3C85" w:rsidRDefault="009F3C85" w:rsidP="00923D78">
            <w:pPr>
              <w:pStyle w:val="Recuodecorpodetexto"/>
              <w:widowControl w:val="0"/>
              <w:ind w:left="0"/>
              <w:jc w:val="center"/>
              <w:rPr>
                <w:bCs/>
                <w:color w:val="000000" w:themeColor="text1"/>
                <w:sz w:val="22"/>
                <w:szCs w:val="22"/>
              </w:rPr>
            </w:pPr>
            <w:r>
              <w:rPr>
                <w:b w:val="0"/>
                <w:color w:val="000000" w:themeColor="text1"/>
                <w:sz w:val="22"/>
                <w:szCs w:val="22"/>
              </w:rPr>
              <w:t>11</w:t>
            </w:r>
          </w:p>
        </w:tc>
        <w:tc>
          <w:tcPr>
            <w:tcW w:w="3765" w:type="dxa"/>
            <w:shd w:val="clear" w:color="auto" w:fill="auto"/>
          </w:tcPr>
          <w:p w:rsidR="009209F4" w:rsidRPr="00140DF1" w:rsidRDefault="00140DF1" w:rsidP="009209F4">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SACO PLASTICO 10X14 </w:t>
            </w:r>
          </w:p>
          <w:p w:rsidR="009209F4" w:rsidRPr="00140DF1" w:rsidRDefault="00140DF1" w:rsidP="009209F4">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SACO DE PLÁSTICO COM ZIP LOCK, EMBALAGEM</w:t>
            </w:r>
          </w:p>
          <w:p w:rsidR="009209F4" w:rsidRPr="00140DF1" w:rsidRDefault="00140DF1" w:rsidP="009209F4">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COMPLETAMENTE RESISTENTE E ATÓXICA. FABRICADO</w:t>
            </w:r>
          </w:p>
          <w:p w:rsidR="009209F4" w:rsidRPr="00140DF1" w:rsidRDefault="00140DF1" w:rsidP="009209F4">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EM POLIETILENO DE BAIXA DENSIDADE, POSSUI UM</w:t>
            </w:r>
          </w:p>
          <w:p w:rsidR="009209F4" w:rsidRPr="00140DF1" w:rsidRDefault="00140DF1" w:rsidP="009209F4">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SISTEMA DE FECHAMENTO ATRAVÉS DE DOIS TRILHOS</w:t>
            </w:r>
          </w:p>
          <w:p w:rsidR="009209F4" w:rsidRPr="00140DF1" w:rsidRDefault="00140DF1" w:rsidP="009209F4">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PLÁSTICOS, QUE POSSIBILITAM MANTER A</w:t>
            </w:r>
          </w:p>
          <w:p w:rsidR="009209F4" w:rsidRPr="00140DF1" w:rsidRDefault="00140DF1" w:rsidP="009209F4">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INTEGRIDADE DOS ALIMENTOS QUE SE ENCONTRAM</w:t>
            </w:r>
          </w:p>
          <w:p w:rsidR="009209F4" w:rsidRPr="00140DF1" w:rsidRDefault="00140DF1" w:rsidP="009209F4">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DENTRO DO SACO. IDEAL PARA ARMAZENAMENTO DE</w:t>
            </w:r>
          </w:p>
          <w:p w:rsidR="009209F4" w:rsidRPr="00140DF1" w:rsidRDefault="00140DF1" w:rsidP="009209F4">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ALIMENTOS. TAMANHO 10X14 CM. PACOTE COM</w:t>
            </w:r>
          </w:p>
          <w:p w:rsidR="009209F4" w:rsidRPr="00140DF1" w:rsidRDefault="00140DF1" w:rsidP="009209F4">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100 UNIDADES.</w:t>
            </w:r>
          </w:p>
          <w:p w:rsidR="009F3C85" w:rsidRPr="00140DF1" w:rsidRDefault="00140DF1" w:rsidP="009209F4">
            <w:pPr>
              <w:widowControl w:val="0"/>
              <w:jc w:val="both"/>
              <w:rPr>
                <w:rFonts w:ascii="Garamond" w:hAnsi="Garamond"/>
                <w:color w:val="000000" w:themeColor="text1"/>
                <w:sz w:val="16"/>
                <w:szCs w:val="16"/>
              </w:rPr>
            </w:pPr>
            <w:r w:rsidRPr="00140DF1">
              <w:rPr>
                <w:rFonts w:ascii="Garamond" w:hAnsi="Garamond" w:cs="Arial-WinCharSetFFFF"/>
                <w:sz w:val="16"/>
                <w:szCs w:val="16"/>
              </w:rPr>
              <w:t>NECESSÁRIO AMOSTRA PARA ANÁLISE</w:t>
            </w:r>
            <w:r w:rsidRPr="00140DF1">
              <w:rPr>
                <w:rFonts w:ascii="Garamond" w:hAnsi="Garamond"/>
                <w:color w:val="000000" w:themeColor="text1"/>
                <w:sz w:val="16"/>
                <w:szCs w:val="16"/>
              </w:rPr>
              <w:t>.</w:t>
            </w:r>
          </w:p>
          <w:p w:rsidR="00E05ABE" w:rsidRPr="00140DF1" w:rsidRDefault="00140DF1" w:rsidP="009209F4">
            <w:pPr>
              <w:widowControl w:val="0"/>
              <w:jc w:val="both"/>
              <w:rPr>
                <w:rFonts w:ascii="Garamond" w:hAnsi="Garamond"/>
                <w:color w:val="000000" w:themeColor="text1"/>
                <w:sz w:val="16"/>
                <w:szCs w:val="16"/>
              </w:rPr>
            </w:pPr>
            <w:r w:rsidRPr="00140DF1">
              <w:rPr>
                <w:rFonts w:ascii="Garamond" w:hAnsi="Garamond"/>
                <w:color w:val="000000" w:themeColor="text1"/>
                <w:sz w:val="16"/>
                <w:szCs w:val="16"/>
              </w:rPr>
              <w:t>CATMAT 420801</w:t>
            </w:r>
          </w:p>
        </w:tc>
        <w:tc>
          <w:tcPr>
            <w:tcW w:w="1275" w:type="dxa"/>
            <w:shd w:val="clear" w:color="auto" w:fill="auto"/>
            <w:vAlign w:val="center"/>
          </w:tcPr>
          <w:p w:rsidR="009F3C85" w:rsidRPr="00140DF1" w:rsidRDefault="00140DF1" w:rsidP="00923D78">
            <w:pPr>
              <w:widowControl w:val="0"/>
              <w:jc w:val="center"/>
              <w:rPr>
                <w:rFonts w:ascii="Garamond" w:hAnsi="Garamond"/>
                <w:color w:val="000000" w:themeColor="text1"/>
                <w:sz w:val="16"/>
                <w:szCs w:val="16"/>
              </w:rPr>
            </w:pPr>
            <w:r w:rsidRPr="00140DF1">
              <w:rPr>
                <w:rFonts w:ascii="Garamond" w:hAnsi="Garamond"/>
                <w:color w:val="000000" w:themeColor="text1"/>
                <w:sz w:val="16"/>
                <w:szCs w:val="16"/>
              </w:rPr>
              <w:t>-</w:t>
            </w:r>
          </w:p>
        </w:tc>
        <w:tc>
          <w:tcPr>
            <w:tcW w:w="1035" w:type="dxa"/>
            <w:shd w:val="clear" w:color="auto" w:fill="auto"/>
            <w:vAlign w:val="center"/>
          </w:tcPr>
          <w:p w:rsidR="009F3C85" w:rsidRPr="00140DF1" w:rsidRDefault="00140DF1" w:rsidP="00923D78">
            <w:pPr>
              <w:widowControl w:val="0"/>
              <w:jc w:val="center"/>
              <w:rPr>
                <w:rFonts w:ascii="Garamond" w:eastAsia="Times New Roman" w:hAnsi="Garamond" w:cs="Times New Roman"/>
                <w:b/>
                <w:bCs/>
                <w:color w:val="000000" w:themeColor="text1"/>
                <w:sz w:val="16"/>
                <w:szCs w:val="16"/>
              </w:rPr>
            </w:pPr>
            <w:r w:rsidRPr="00140DF1">
              <w:rPr>
                <w:rFonts w:ascii="Garamond" w:eastAsia="Times New Roman" w:hAnsi="Garamond" w:cs="Times New Roman"/>
                <w:b/>
                <w:bCs/>
                <w:color w:val="000000" w:themeColor="text1"/>
                <w:sz w:val="16"/>
                <w:szCs w:val="16"/>
              </w:rPr>
              <w:t>PCT</w:t>
            </w:r>
          </w:p>
        </w:tc>
        <w:tc>
          <w:tcPr>
            <w:tcW w:w="994" w:type="dxa"/>
            <w:shd w:val="clear" w:color="auto" w:fill="auto"/>
          </w:tcPr>
          <w:p w:rsidR="009F3C85" w:rsidRPr="00140DF1" w:rsidRDefault="00140DF1" w:rsidP="00923D78">
            <w:pPr>
              <w:jc w:val="center"/>
              <w:rPr>
                <w:rFonts w:ascii="Garamond" w:hAnsi="Garamond"/>
                <w:color w:val="000000" w:themeColor="text1"/>
                <w:sz w:val="16"/>
                <w:szCs w:val="16"/>
              </w:rPr>
            </w:pPr>
            <w:r w:rsidRPr="00140DF1">
              <w:rPr>
                <w:rFonts w:ascii="Garamond" w:hAnsi="Garamond"/>
                <w:color w:val="000000" w:themeColor="text1"/>
                <w:sz w:val="16"/>
                <w:szCs w:val="16"/>
              </w:rPr>
              <w:t>200</w:t>
            </w:r>
          </w:p>
        </w:tc>
        <w:tc>
          <w:tcPr>
            <w:tcW w:w="1140"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9F3C85" w:rsidTr="00923D78">
        <w:trPr>
          <w:trHeight w:val="642"/>
        </w:trPr>
        <w:tc>
          <w:tcPr>
            <w:tcW w:w="720" w:type="dxa"/>
            <w:shd w:val="clear" w:color="auto" w:fill="auto"/>
          </w:tcPr>
          <w:p w:rsidR="009F3C85" w:rsidRDefault="009F3C85" w:rsidP="00923D78">
            <w:pPr>
              <w:pStyle w:val="Recuodecorpodetexto"/>
              <w:widowControl w:val="0"/>
              <w:ind w:left="0"/>
              <w:jc w:val="center"/>
              <w:rPr>
                <w:bCs/>
                <w:color w:val="000000" w:themeColor="text1"/>
                <w:sz w:val="22"/>
                <w:szCs w:val="22"/>
              </w:rPr>
            </w:pPr>
            <w:r>
              <w:rPr>
                <w:b w:val="0"/>
                <w:color w:val="000000" w:themeColor="text1"/>
                <w:sz w:val="22"/>
                <w:szCs w:val="22"/>
              </w:rPr>
              <w:t>12</w:t>
            </w:r>
          </w:p>
        </w:tc>
        <w:tc>
          <w:tcPr>
            <w:tcW w:w="3765" w:type="dxa"/>
            <w:shd w:val="clear" w:color="auto" w:fill="auto"/>
          </w:tcPr>
          <w:p w:rsidR="00546346" w:rsidRPr="00140DF1" w:rsidRDefault="00140DF1" w:rsidP="0054634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SANITIZANTE EM PO </w:t>
            </w:r>
          </w:p>
          <w:p w:rsidR="00546346" w:rsidRPr="00140DF1" w:rsidRDefault="00140DF1" w:rsidP="0054634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SANITIZANTE EM PÓ PARA HORTIFRUTIS.</w:t>
            </w:r>
          </w:p>
          <w:p w:rsidR="00546346" w:rsidRPr="00140DF1" w:rsidRDefault="00140DF1" w:rsidP="0054634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EMBALAGEM DE 1KG. A EMBALAGEM DEVE</w:t>
            </w:r>
          </w:p>
          <w:p w:rsidR="009F3C85" w:rsidRPr="00140DF1" w:rsidRDefault="00140DF1" w:rsidP="00546346">
            <w:pPr>
              <w:widowControl w:val="0"/>
              <w:jc w:val="both"/>
              <w:rPr>
                <w:rFonts w:ascii="Garamond" w:hAnsi="Garamond" w:cs="Arial-WinCharSetFFFF"/>
                <w:sz w:val="16"/>
                <w:szCs w:val="16"/>
              </w:rPr>
            </w:pPr>
            <w:r w:rsidRPr="00140DF1">
              <w:rPr>
                <w:rFonts w:ascii="Garamond" w:hAnsi="Garamond" w:cs="Arial-WinCharSetFFFF"/>
                <w:sz w:val="16"/>
                <w:szCs w:val="16"/>
              </w:rPr>
              <w:t>CONSTAR REGISTRO ANVISA.NECESSÁRIO AMOSTRA PARA ANÁLISE</w:t>
            </w:r>
          </w:p>
          <w:p w:rsidR="00CB26B1" w:rsidRPr="00140DF1" w:rsidRDefault="00140DF1" w:rsidP="00546346">
            <w:pPr>
              <w:widowControl w:val="0"/>
              <w:jc w:val="both"/>
              <w:rPr>
                <w:rFonts w:ascii="Garamond" w:hAnsi="Garamond"/>
                <w:color w:val="000000" w:themeColor="text1"/>
                <w:sz w:val="16"/>
                <w:szCs w:val="16"/>
              </w:rPr>
            </w:pPr>
            <w:r w:rsidRPr="00140DF1">
              <w:rPr>
                <w:rFonts w:ascii="Garamond" w:hAnsi="Garamond" w:cs="Arial-WinCharSetFFFF"/>
                <w:sz w:val="16"/>
                <w:szCs w:val="16"/>
              </w:rPr>
              <w:t>CATMAT 377608</w:t>
            </w:r>
          </w:p>
        </w:tc>
        <w:tc>
          <w:tcPr>
            <w:tcW w:w="1275" w:type="dxa"/>
            <w:shd w:val="clear" w:color="auto" w:fill="auto"/>
            <w:vAlign w:val="center"/>
          </w:tcPr>
          <w:p w:rsidR="009F3C85" w:rsidRPr="00140DF1" w:rsidRDefault="00140DF1" w:rsidP="00923D78">
            <w:pPr>
              <w:widowControl w:val="0"/>
              <w:jc w:val="center"/>
              <w:rPr>
                <w:rFonts w:ascii="Garamond" w:hAnsi="Garamond"/>
                <w:color w:val="000000" w:themeColor="text1"/>
                <w:sz w:val="16"/>
                <w:szCs w:val="16"/>
              </w:rPr>
            </w:pPr>
            <w:r w:rsidRPr="00140DF1">
              <w:rPr>
                <w:rFonts w:ascii="Garamond" w:hAnsi="Garamond"/>
                <w:color w:val="000000" w:themeColor="text1"/>
                <w:sz w:val="16"/>
                <w:szCs w:val="16"/>
              </w:rPr>
              <w:t>-</w:t>
            </w:r>
          </w:p>
        </w:tc>
        <w:tc>
          <w:tcPr>
            <w:tcW w:w="1035" w:type="dxa"/>
            <w:shd w:val="clear" w:color="auto" w:fill="auto"/>
            <w:vAlign w:val="center"/>
          </w:tcPr>
          <w:p w:rsidR="009F3C85" w:rsidRPr="00140DF1" w:rsidRDefault="00140DF1" w:rsidP="00923D78">
            <w:pPr>
              <w:widowControl w:val="0"/>
              <w:jc w:val="center"/>
              <w:rPr>
                <w:rFonts w:ascii="Garamond" w:eastAsia="Times New Roman" w:hAnsi="Garamond" w:cs="Times New Roman"/>
                <w:b/>
                <w:bCs/>
                <w:color w:val="000000" w:themeColor="text1"/>
                <w:sz w:val="16"/>
                <w:szCs w:val="16"/>
              </w:rPr>
            </w:pPr>
            <w:r w:rsidRPr="00140DF1">
              <w:rPr>
                <w:rFonts w:ascii="Garamond" w:eastAsia="Times New Roman" w:hAnsi="Garamond" w:cs="Times New Roman"/>
                <w:b/>
                <w:bCs/>
                <w:color w:val="000000" w:themeColor="text1"/>
                <w:sz w:val="16"/>
                <w:szCs w:val="16"/>
              </w:rPr>
              <w:t>KG</w:t>
            </w:r>
          </w:p>
        </w:tc>
        <w:tc>
          <w:tcPr>
            <w:tcW w:w="994" w:type="dxa"/>
            <w:shd w:val="clear" w:color="auto" w:fill="auto"/>
          </w:tcPr>
          <w:p w:rsidR="009F3C85" w:rsidRPr="00140DF1" w:rsidRDefault="00140DF1" w:rsidP="00923D78">
            <w:pPr>
              <w:jc w:val="center"/>
              <w:rPr>
                <w:rFonts w:ascii="Garamond" w:hAnsi="Garamond"/>
                <w:color w:val="000000" w:themeColor="text1"/>
                <w:sz w:val="16"/>
                <w:szCs w:val="16"/>
              </w:rPr>
            </w:pPr>
            <w:r w:rsidRPr="00140DF1">
              <w:rPr>
                <w:rFonts w:ascii="Garamond" w:hAnsi="Garamond"/>
                <w:color w:val="000000" w:themeColor="text1"/>
                <w:sz w:val="16"/>
                <w:szCs w:val="16"/>
              </w:rPr>
              <w:t>200</w:t>
            </w:r>
          </w:p>
        </w:tc>
        <w:tc>
          <w:tcPr>
            <w:tcW w:w="1140"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9F3C85" w:rsidTr="00923D78">
        <w:trPr>
          <w:trHeight w:val="642"/>
        </w:trPr>
        <w:tc>
          <w:tcPr>
            <w:tcW w:w="720" w:type="dxa"/>
            <w:shd w:val="clear" w:color="auto" w:fill="auto"/>
          </w:tcPr>
          <w:p w:rsidR="009F3C85" w:rsidRDefault="009F3C85" w:rsidP="00923D78">
            <w:pPr>
              <w:pStyle w:val="Recuodecorpodetexto"/>
              <w:widowControl w:val="0"/>
              <w:ind w:left="0"/>
              <w:jc w:val="center"/>
              <w:rPr>
                <w:bCs/>
                <w:color w:val="000000" w:themeColor="text1"/>
                <w:sz w:val="22"/>
                <w:szCs w:val="22"/>
              </w:rPr>
            </w:pPr>
            <w:r>
              <w:rPr>
                <w:b w:val="0"/>
                <w:color w:val="000000" w:themeColor="text1"/>
                <w:sz w:val="22"/>
                <w:szCs w:val="22"/>
              </w:rPr>
              <w:t>13</w:t>
            </w:r>
          </w:p>
        </w:tc>
        <w:tc>
          <w:tcPr>
            <w:tcW w:w="3765" w:type="dxa"/>
            <w:shd w:val="clear" w:color="auto" w:fill="auto"/>
          </w:tcPr>
          <w:p w:rsidR="00CB26B1" w:rsidRPr="00140DF1" w:rsidRDefault="00140DF1" w:rsidP="00CB26B1">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SAPONACEO EM PO </w:t>
            </w:r>
          </w:p>
          <w:p w:rsidR="00CB26B1" w:rsidRPr="00140DF1" w:rsidRDefault="00140DF1" w:rsidP="00CB26B1">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SAPONÁCEO EM PÓ, COM DETERGENTE.</w:t>
            </w:r>
          </w:p>
          <w:p w:rsidR="009F3C85" w:rsidRPr="00140DF1" w:rsidRDefault="00140DF1" w:rsidP="00CB26B1">
            <w:pPr>
              <w:widowControl w:val="0"/>
              <w:jc w:val="both"/>
              <w:rPr>
                <w:rFonts w:ascii="Garamond" w:hAnsi="Garamond" w:cs="Arial-WinCharSetFFFF"/>
                <w:sz w:val="16"/>
                <w:szCs w:val="16"/>
              </w:rPr>
            </w:pPr>
            <w:r w:rsidRPr="00140DF1">
              <w:rPr>
                <w:rFonts w:ascii="Garamond" w:hAnsi="Garamond" w:cs="Arial-WinCharSetFFFF"/>
                <w:sz w:val="16"/>
                <w:szCs w:val="16"/>
              </w:rPr>
              <w:t>EMBALAGEM DE 500GRS.NECESSÁRIO AMOSTRA PARA ANÁLISE.</w:t>
            </w:r>
          </w:p>
          <w:p w:rsidR="00CB26B1" w:rsidRPr="00140DF1" w:rsidRDefault="00140DF1" w:rsidP="00CB26B1">
            <w:pPr>
              <w:widowControl w:val="0"/>
              <w:jc w:val="both"/>
              <w:rPr>
                <w:rFonts w:ascii="Garamond" w:hAnsi="Garamond"/>
                <w:color w:val="000000" w:themeColor="text1"/>
                <w:sz w:val="16"/>
                <w:szCs w:val="16"/>
              </w:rPr>
            </w:pPr>
            <w:r w:rsidRPr="00140DF1">
              <w:rPr>
                <w:rFonts w:ascii="Garamond" w:hAnsi="Garamond" w:cs="Arial-WinCharSetFFFF"/>
                <w:sz w:val="16"/>
                <w:szCs w:val="16"/>
              </w:rPr>
              <w:t>CATMAT 236605</w:t>
            </w:r>
          </w:p>
        </w:tc>
        <w:tc>
          <w:tcPr>
            <w:tcW w:w="1275" w:type="dxa"/>
            <w:shd w:val="clear" w:color="auto" w:fill="auto"/>
            <w:vAlign w:val="center"/>
          </w:tcPr>
          <w:p w:rsidR="009F3C85" w:rsidRPr="00140DF1" w:rsidRDefault="00140DF1" w:rsidP="00923D78">
            <w:pPr>
              <w:widowControl w:val="0"/>
              <w:jc w:val="center"/>
              <w:rPr>
                <w:rFonts w:ascii="Garamond" w:hAnsi="Garamond"/>
                <w:color w:val="000000" w:themeColor="text1"/>
                <w:sz w:val="16"/>
                <w:szCs w:val="16"/>
              </w:rPr>
            </w:pPr>
            <w:r w:rsidRPr="00140DF1">
              <w:rPr>
                <w:rFonts w:ascii="Garamond" w:hAnsi="Garamond"/>
                <w:color w:val="000000" w:themeColor="text1"/>
                <w:sz w:val="16"/>
                <w:szCs w:val="16"/>
              </w:rPr>
              <w:t>-</w:t>
            </w:r>
          </w:p>
        </w:tc>
        <w:tc>
          <w:tcPr>
            <w:tcW w:w="1035" w:type="dxa"/>
            <w:shd w:val="clear" w:color="auto" w:fill="auto"/>
            <w:vAlign w:val="center"/>
          </w:tcPr>
          <w:p w:rsidR="009F3C85" w:rsidRPr="00140DF1" w:rsidRDefault="00140DF1" w:rsidP="00923D78">
            <w:pPr>
              <w:widowControl w:val="0"/>
              <w:jc w:val="center"/>
              <w:rPr>
                <w:rFonts w:ascii="Garamond" w:eastAsia="Times New Roman" w:hAnsi="Garamond" w:cs="Times New Roman"/>
                <w:b/>
                <w:bCs/>
                <w:color w:val="000000" w:themeColor="text1"/>
                <w:sz w:val="16"/>
                <w:szCs w:val="16"/>
              </w:rPr>
            </w:pPr>
            <w:r w:rsidRPr="00140DF1">
              <w:rPr>
                <w:rFonts w:ascii="Garamond" w:eastAsia="Times New Roman" w:hAnsi="Garamond" w:cs="Times New Roman"/>
                <w:b/>
                <w:bCs/>
                <w:color w:val="000000" w:themeColor="text1"/>
                <w:sz w:val="16"/>
                <w:szCs w:val="16"/>
              </w:rPr>
              <w:t>FR</w:t>
            </w:r>
          </w:p>
        </w:tc>
        <w:tc>
          <w:tcPr>
            <w:tcW w:w="994" w:type="dxa"/>
            <w:shd w:val="clear" w:color="auto" w:fill="auto"/>
          </w:tcPr>
          <w:p w:rsidR="009F3C85" w:rsidRPr="00140DF1" w:rsidRDefault="00140DF1" w:rsidP="00923D78">
            <w:pPr>
              <w:jc w:val="center"/>
              <w:rPr>
                <w:rFonts w:ascii="Garamond" w:hAnsi="Garamond"/>
                <w:color w:val="000000" w:themeColor="text1"/>
                <w:sz w:val="16"/>
                <w:szCs w:val="16"/>
              </w:rPr>
            </w:pPr>
            <w:r w:rsidRPr="00140DF1">
              <w:rPr>
                <w:rFonts w:ascii="Garamond" w:hAnsi="Garamond"/>
                <w:color w:val="000000" w:themeColor="text1"/>
                <w:sz w:val="16"/>
                <w:szCs w:val="16"/>
              </w:rPr>
              <w:t>600</w:t>
            </w:r>
          </w:p>
        </w:tc>
        <w:tc>
          <w:tcPr>
            <w:tcW w:w="1140"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9F3C85" w:rsidTr="00923D78">
        <w:trPr>
          <w:trHeight w:val="642"/>
        </w:trPr>
        <w:tc>
          <w:tcPr>
            <w:tcW w:w="720" w:type="dxa"/>
            <w:shd w:val="clear" w:color="auto" w:fill="auto"/>
          </w:tcPr>
          <w:p w:rsidR="009F3C85" w:rsidRDefault="009F3C85" w:rsidP="00923D78">
            <w:pPr>
              <w:pStyle w:val="Recuodecorpodetexto"/>
              <w:ind w:left="0"/>
              <w:jc w:val="center"/>
              <w:rPr>
                <w:bCs/>
                <w:color w:val="000000" w:themeColor="text1"/>
                <w:sz w:val="22"/>
                <w:szCs w:val="22"/>
              </w:rPr>
            </w:pPr>
            <w:r>
              <w:rPr>
                <w:b w:val="0"/>
                <w:color w:val="000000" w:themeColor="text1"/>
                <w:sz w:val="22"/>
                <w:szCs w:val="22"/>
              </w:rPr>
              <w:lastRenderedPageBreak/>
              <w:t>14</w:t>
            </w:r>
          </w:p>
        </w:tc>
        <w:tc>
          <w:tcPr>
            <w:tcW w:w="3765" w:type="dxa"/>
            <w:shd w:val="clear" w:color="auto" w:fill="auto"/>
          </w:tcPr>
          <w:p w:rsidR="00CB26B1" w:rsidRPr="00140DF1" w:rsidRDefault="00140DF1" w:rsidP="00CB26B1">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VASSOURA DE PIACAVA II </w:t>
            </w:r>
          </w:p>
          <w:p w:rsidR="00CB26B1" w:rsidRPr="00140DF1" w:rsidRDefault="00140DF1" w:rsidP="00CB26B1">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VASSOURA PIAÇAVA. CHAPA 3. COM CABO DE MADEIRA REVESTIDO EM PLÁSTICO. COM</w:t>
            </w:r>
          </w:p>
          <w:p w:rsidR="009F3C85" w:rsidRPr="00140DF1" w:rsidRDefault="00140DF1" w:rsidP="00CB26B1">
            <w:pPr>
              <w:widowControl w:val="0"/>
              <w:jc w:val="both"/>
              <w:rPr>
                <w:rFonts w:ascii="Garamond" w:hAnsi="Garamond" w:cs="Arial-WinCharSetFFFF"/>
                <w:sz w:val="16"/>
                <w:szCs w:val="16"/>
              </w:rPr>
            </w:pPr>
            <w:r w:rsidRPr="00140DF1">
              <w:rPr>
                <w:rFonts w:ascii="Garamond" w:hAnsi="Garamond" w:cs="Arial-WinCharSetFFFF"/>
                <w:sz w:val="16"/>
                <w:szCs w:val="16"/>
              </w:rPr>
              <w:t>IDENTIFICAÇÃO DO FABRICANTE. NECESSÁRIO AMOSTRA PARA ANÁLISE.</w:t>
            </w:r>
          </w:p>
          <w:p w:rsidR="00CB26B1" w:rsidRPr="00140DF1" w:rsidRDefault="00140DF1" w:rsidP="00CB26B1">
            <w:pPr>
              <w:widowControl w:val="0"/>
              <w:jc w:val="both"/>
              <w:rPr>
                <w:rFonts w:ascii="Garamond" w:hAnsi="Garamond"/>
                <w:color w:val="000000" w:themeColor="text1"/>
                <w:sz w:val="16"/>
                <w:szCs w:val="16"/>
              </w:rPr>
            </w:pPr>
            <w:r w:rsidRPr="00140DF1">
              <w:rPr>
                <w:rFonts w:ascii="Garamond" w:hAnsi="Garamond" w:cs="Arial-WinCharSetFFFF"/>
                <w:sz w:val="16"/>
                <w:szCs w:val="16"/>
              </w:rPr>
              <w:t>CATMAT 446269</w:t>
            </w:r>
          </w:p>
        </w:tc>
        <w:tc>
          <w:tcPr>
            <w:tcW w:w="1275" w:type="dxa"/>
            <w:shd w:val="clear" w:color="auto" w:fill="auto"/>
            <w:vAlign w:val="center"/>
          </w:tcPr>
          <w:p w:rsidR="009F3C85" w:rsidRPr="00140DF1" w:rsidRDefault="009F3C85" w:rsidP="00923D78">
            <w:pPr>
              <w:widowControl w:val="0"/>
              <w:jc w:val="center"/>
              <w:rPr>
                <w:rFonts w:ascii="Garamond" w:hAnsi="Garamond"/>
                <w:color w:val="000000" w:themeColor="text1"/>
                <w:sz w:val="16"/>
                <w:szCs w:val="16"/>
              </w:rPr>
            </w:pPr>
          </w:p>
        </w:tc>
        <w:tc>
          <w:tcPr>
            <w:tcW w:w="1035" w:type="dxa"/>
            <w:shd w:val="clear" w:color="auto" w:fill="auto"/>
            <w:vAlign w:val="center"/>
          </w:tcPr>
          <w:p w:rsidR="009F3C85" w:rsidRPr="00140DF1" w:rsidRDefault="00140DF1" w:rsidP="00923D78">
            <w:pPr>
              <w:widowControl w:val="0"/>
              <w:jc w:val="center"/>
              <w:rPr>
                <w:rFonts w:ascii="Garamond" w:eastAsia="Times New Roman" w:hAnsi="Garamond" w:cs="Times New Roman"/>
                <w:b/>
                <w:bCs/>
                <w:color w:val="000000" w:themeColor="text1"/>
                <w:sz w:val="16"/>
                <w:szCs w:val="16"/>
              </w:rPr>
            </w:pPr>
            <w:r w:rsidRPr="00140DF1">
              <w:rPr>
                <w:rFonts w:ascii="Garamond" w:eastAsia="Times New Roman" w:hAnsi="Garamond" w:cs="Times New Roman"/>
                <w:b/>
                <w:bCs/>
                <w:color w:val="000000" w:themeColor="text1"/>
                <w:sz w:val="16"/>
                <w:szCs w:val="16"/>
              </w:rPr>
              <w:t>UND</w:t>
            </w:r>
          </w:p>
        </w:tc>
        <w:tc>
          <w:tcPr>
            <w:tcW w:w="994" w:type="dxa"/>
            <w:shd w:val="clear" w:color="auto" w:fill="auto"/>
          </w:tcPr>
          <w:p w:rsidR="009F3C85" w:rsidRPr="00140DF1" w:rsidRDefault="00140DF1" w:rsidP="00923D78">
            <w:pPr>
              <w:jc w:val="center"/>
              <w:rPr>
                <w:rFonts w:ascii="Garamond" w:hAnsi="Garamond"/>
                <w:color w:val="000000" w:themeColor="text1"/>
                <w:sz w:val="16"/>
                <w:szCs w:val="16"/>
              </w:rPr>
            </w:pPr>
            <w:r w:rsidRPr="00140DF1">
              <w:rPr>
                <w:rFonts w:ascii="Garamond" w:hAnsi="Garamond"/>
                <w:color w:val="000000" w:themeColor="text1"/>
                <w:sz w:val="16"/>
                <w:szCs w:val="16"/>
              </w:rPr>
              <w:t>500</w:t>
            </w:r>
          </w:p>
        </w:tc>
        <w:tc>
          <w:tcPr>
            <w:tcW w:w="1140"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9F3C85" w:rsidTr="00923D78">
        <w:trPr>
          <w:trHeight w:val="642"/>
        </w:trPr>
        <w:tc>
          <w:tcPr>
            <w:tcW w:w="720" w:type="dxa"/>
            <w:shd w:val="clear" w:color="auto" w:fill="auto"/>
          </w:tcPr>
          <w:p w:rsidR="009F3C85" w:rsidRDefault="009F3C85" w:rsidP="00923D78">
            <w:pPr>
              <w:pStyle w:val="Recuodecorpodetexto"/>
              <w:ind w:left="0"/>
              <w:jc w:val="center"/>
              <w:rPr>
                <w:bCs/>
                <w:color w:val="000000" w:themeColor="text1"/>
                <w:sz w:val="22"/>
                <w:szCs w:val="22"/>
              </w:rPr>
            </w:pPr>
            <w:r>
              <w:rPr>
                <w:b w:val="0"/>
                <w:color w:val="000000" w:themeColor="text1"/>
                <w:sz w:val="22"/>
                <w:szCs w:val="22"/>
              </w:rPr>
              <w:t>15</w:t>
            </w:r>
          </w:p>
        </w:tc>
        <w:tc>
          <w:tcPr>
            <w:tcW w:w="3765" w:type="dxa"/>
            <w:shd w:val="clear" w:color="auto" w:fill="auto"/>
          </w:tcPr>
          <w:p w:rsidR="00CB26B1" w:rsidRPr="00140DF1" w:rsidRDefault="00140DF1" w:rsidP="00CB26B1">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VASSOURA DE PELO </w:t>
            </w:r>
          </w:p>
          <w:p w:rsidR="009F3C85" w:rsidRPr="00140DF1" w:rsidRDefault="00140DF1" w:rsidP="00CB26B1">
            <w:pPr>
              <w:widowControl w:val="0"/>
              <w:jc w:val="both"/>
              <w:rPr>
                <w:rFonts w:ascii="Garamond" w:hAnsi="Garamond" w:cs="Arial-WinCharSetFFFF"/>
                <w:sz w:val="16"/>
                <w:szCs w:val="16"/>
              </w:rPr>
            </w:pPr>
            <w:r w:rsidRPr="00140DF1">
              <w:rPr>
                <w:rFonts w:ascii="Garamond" w:hAnsi="Garamond" w:cs="Arial-WinCharSetFFFF"/>
                <w:sz w:val="16"/>
                <w:szCs w:val="16"/>
              </w:rPr>
              <w:t>VASSOURA DE PÊLO, 40 CM. COM CABO. NECESSÁRIO AMOSTRA PARA ANÁLISE.</w:t>
            </w:r>
          </w:p>
          <w:p w:rsidR="00CB26B1" w:rsidRPr="00140DF1" w:rsidRDefault="00140DF1" w:rsidP="00CB26B1">
            <w:pPr>
              <w:widowControl w:val="0"/>
              <w:jc w:val="both"/>
              <w:rPr>
                <w:rFonts w:ascii="Garamond" w:hAnsi="Garamond"/>
                <w:color w:val="000000" w:themeColor="text1"/>
                <w:sz w:val="16"/>
                <w:szCs w:val="16"/>
              </w:rPr>
            </w:pPr>
            <w:r w:rsidRPr="00140DF1">
              <w:rPr>
                <w:rFonts w:ascii="Garamond" w:hAnsi="Garamond" w:cs="Arial-WinCharSetFFFF"/>
                <w:sz w:val="16"/>
                <w:szCs w:val="16"/>
              </w:rPr>
              <w:t xml:space="preserve">CATMAT </w:t>
            </w:r>
          </w:p>
        </w:tc>
        <w:tc>
          <w:tcPr>
            <w:tcW w:w="1275" w:type="dxa"/>
            <w:shd w:val="clear" w:color="auto" w:fill="auto"/>
            <w:vAlign w:val="center"/>
          </w:tcPr>
          <w:p w:rsidR="009F3C85" w:rsidRPr="00140DF1" w:rsidRDefault="009F3C85" w:rsidP="00923D78">
            <w:pPr>
              <w:widowControl w:val="0"/>
              <w:jc w:val="center"/>
              <w:rPr>
                <w:rFonts w:ascii="Garamond" w:hAnsi="Garamond"/>
                <w:color w:val="000000" w:themeColor="text1"/>
                <w:sz w:val="16"/>
                <w:szCs w:val="16"/>
              </w:rPr>
            </w:pPr>
          </w:p>
        </w:tc>
        <w:tc>
          <w:tcPr>
            <w:tcW w:w="1035" w:type="dxa"/>
            <w:shd w:val="clear" w:color="auto" w:fill="auto"/>
            <w:vAlign w:val="center"/>
          </w:tcPr>
          <w:p w:rsidR="009F3C85" w:rsidRPr="00140DF1" w:rsidRDefault="00140DF1" w:rsidP="00923D78">
            <w:pPr>
              <w:widowControl w:val="0"/>
              <w:jc w:val="center"/>
              <w:rPr>
                <w:rFonts w:ascii="Garamond" w:eastAsia="Times New Roman" w:hAnsi="Garamond" w:cs="Times New Roman"/>
                <w:b/>
                <w:bCs/>
                <w:color w:val="000000" w:themeColor="text1"/>
                <w:sz w:val="16"/>
                <w:szCs w:val="16"/>
              </w:rPr>
            </w:pPr>
            <w:r w:rsidRPr="00140DF1">
              <w:rPr>
                <w:rFonts w:ascii="Garamond" w:eastAsia="Times New Roman" w:hAnsi="Garamond" w:cs="Times New Roman"/>
                <w:b/>
                <w:bCs/>
                <w:color w:val="000000" w:themeColor="text1"/>
                <w:sz w:val="16"/>
                <w:szCs w:val="16"/>
              </w:rPr>
              <w:t>UN</w:t>
            </w:r>
          </w:p>
        </w:tc>
        <w:tc>
          <w:tcPr>
            <w:tcW w:w="994" w:type="dxa"/>
            <w:shd w:val="clear" w:color="auto" w:fill="auto"/>
          </w:tcPr>
          <w:p w:rsidR="009F3C85" w:rsidRPr="00140DF1" w:rsidRDefault="00140DF1" w:rsidP="00923D78">
            <w:pPr>
              <w:jc w:val="center"/>
              <w:rPr>
                <w:rFonts w:ascii="Garamond" w:hAnsi="Garamond"/>
                <w:color w:val="000000" w:themeColor="text1"/>
                <w:sz w:val="16"/>
                <w:szCs w:val="16"/>
              </w:rPr>
            </w:pPr>
            <w:r w:rsidRPr="00140DF1">
              <w:rPr>
                <w:rFonts w:ascii="Garamond" w:hAnsi="Garamond"/>
                <w:color w:val="000000" w:themeColor="text1"/>
                <w:sz w:val="16"/>
                <w:szCs w:val="16"/>
              </w:rPr>
              <w:t>100</w:t>
            </w:r>
          </w:p>
        </w:tc>
        <w:tc>
          <w:tcPr>
            <w:tcW w:w="1140"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9F3C85" w:rsidTr="00923D78">
        <w:trPr>
          <w:trHeight w:val="642"/>
        </w:trPr>
        <w:tc>
          <w:tcPr>
            <w:tcW w:w="720" w:type="dxa"/>
            <w:shd w:val="clear" w:color="auto" w:fill="auto"/>
          </w:tcPr>
          <w:p w:rsidR="009F3C85" w:rsidRDefault="009F3C85" w:rsidP="00923D78">
            <w:pPr>
              <w:pStyle w:val="Recuodecorpodetexto"/>
              <w:ind w:left="0"/>
              <w:jc w:val="center"/>
              <w:rPr>
                <w:bCs/>
                <w:color w:val="000000" w:themeColor="text1"/>
                <w:sz w:val="22"/>
                <w:szCs w:val="22"/>
              </w:rPr>
            </w:pPr>
            <w:r>
              <w:rPr>
                <w:b w:val="0"/>
                <w:color w:val="000000" w:themeColor="text1"/>
                <w:sz w:val="22"/>
                <w:szCs w:val="22"/>
              </w:rPr>
              <w:t>16</w:t>
            </w:r>
          </w:p>
        </w:tc>
        <w:tc>
          <w:tcPr>
            <w:tcW w:w="3765" w:type="dxa"/>
            <w:shd w:val="clear" w:color="auto" w:fill="auto"/>
          </w:tcPr>
          <w:p w:rsidR="00387CDE" w:rsidRPr="00140DF1" w:rsidRDefault="00140DF1" w:rsidP="00387CDE">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AGUA SANITARIA </w:t>
            </w:r>
          </w:p>
          <w:p w:rsidR="00387CDE" w:rsidRPr="00140DF1" w:rsidRDefault="00140DF1" w:rsidP="00387CDE">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ÁGUA SANITÁRIA 5 LITROS</w:t>
            </w:r>
          </w:p>
          <w:p w:rsidR="00387CDE" w:rsidRPr="00140DF1" w:rsidRDefault="00140DF1" w:rsidP="00387CDE">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À BASE DE HIPOCLORITO DE SÓDIO, ASPECTO LÍQUIDO, LÍMPIDO, ISENTO DE PARTÍCULAS EM SUSPENSÃO; TEOR DE CLORO ATIVO (P/P) (MÍNIMO E</w:t>
            </w:r>
          </w:p>
          <w:p w:rsidR="00387CDE" w:rsidRPr="00140DF1" w:rsidRDefault="00140DF1" w:rsidP="00387CDE">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MÁXIMO) 2,0% A 2,5%. PH DO PRODUTO PURO. EMBALAGEM PLÁSTICA DE 05 LITROS, CONTENDO O NOME DO FABRICANTE, DATA DE FABRICAÇÃO,</w:t>
            </w:r>
          </w:p>
          <w:p w:rsidR="009F3C85" w:rsidRPr="00140DF1" w:rsidRDefault="00140DF1" w:rsidP="00387CDE">
            <w:pPr>
              <w:widowControl w:val="0"/>
              <w:jc w:val="both"/>
              <w:rPr>
                <w:rFonts w:ascii="Garamond" w:hAnsi="Garamond" w:cs="Arial-WinCharSetFFFF"/>
                <w:sz w:val="16"/>
                <w:szCs w:val="16"/>
              </w:rPr>
            </w:pPr>
            <w:r w:rsidRPr="00140DF1">
              <w:rPr>
                <w:rFonts w:ascii="Garamond" w:hAnsi="Garamond" w:cs="Arial-WinCharSetFFFF"/>
                <w:sz w:val="16"/>
                <w:szCs w:val="16"/>
              </w:rPr>
              <w:t>VALIDADE MÍNIMA DE 12 MESES DA DATA DE FABRICAÇÃO E REGISTRO NA ANVISA. EMBALAGEM 5 LITROS. O PRODUTO DEVE SER ENTREGUE EM CAIXAS DE PAPELÃO DE ALTA RESISTÊNCIA, GARANTINDO PROTEÇÃO CONTRA DANOS DURANTE O TRANSPORTE E MANUSEIO. AS CAIXAS CONTENDO O PRODUTO DEVEM ESTAR EM PERFEITAS CONDIÇÕES, SEM SINAIS DE DANOS ESTERNOS QUE POSSAM COMPROMETER A INTEGRIDADE DO PRODUTO. O SETOR NÃO RECEBERÁ OS PRODUTOS ENTREGUES INDIVIDUALMENTE, APENAS DENTRO DAS CAIXAS. NECESSÁRIO AMOSTRA PARA ANÁLISE.</w:t>
            </w:r>
          </w:p>
          <w:p w:rsidR="00387CDE" w:rsidRPr="00140DF1" w:rsidRDefault="00140DF1" w:rsidP="00387CDE">
            <w:pPr>
              <w:widowControl w:val="0"/>
              <w:jc w:val="both"/>
              <w:rPr>
                <w:rFonts w:ascii="Garamond" w:hAnsi="Garamond"/>
                <w:color w:val="000000" w:themeColor="text1"/>
                <w:sz w:val="16"/>
                <w:szCs w:val="16"/>
              </w:rPr>
            </w:pPr>
            <w:r w:rsidRPr="00140DF1">
              <w:rPr>
                <w:rFonts w:ascii="Garamond" w:hAnsi="Garamond" w:cs="Arial-WinCharSetFFFF"/>
                <w:sz w:val="16"/>
                <w:szCs w:val="16"/>
              </w:rPr>
              <w:t>CATMAT 310507</w:t>
            </w:r>
          </w:p>
        </w:tc>
        <w:tc>
          <w:tcPr>
            <w:tcW w:w="1275" w:type="dxa"/>
            <w:shd w:val="clear" w:color="auto" w:fill="auto"/>
            <w:vAlign w:val="center"/>
          </w:tcPr>
          <w:p w:rsidR="009F3C85" w:rsidRPr="00140DF1" w:rsidRDefault="009F3C85" w:rsidP="00923D78">
            <w:pPr>
              <w:widowControl w:val="0"/>
              <w:jc w:val="center"/>
              <w:rPr>
                <w:rFonts w:ascii="Garamond" w:hAnsi="Garamond"/>
                <w:color w:val="000000" w:themeColor="text1"/>
                <w:sz w:val="16"/>
                <w:szCs w:val="16"/>
              </w:rPr>
            </w:pPr>
          </w:p>
        </w:tc>
        <w:tc>
          <w:tcPr>
            <w:tcW w:w="1035" w:type="dxa"/>
            <w:shd w:val="clear" w:color="auto" w:fill="auto"/>
            <w:vAlign w:val="center"/>
          </w:tcPr>
          <w:p w:rsidR="009F3C85" w:rsidRPr="00140DF1" w:rsidRDefault="00140DF1" w:rsidP="00923D78">
            <w:pPr>
              <w:widowControl w:val="0"/>
              <w:jc w:val="center"/>
              <w:rPr>
                <w:rFonts w:ascii="Garamond" w:eastAsia="Times New Roman" w:hAnsi="Garamond" w:cs="Times New Roman"/>
                <w:b/>
                <w:bCs/>
                <w:color w:val="000000" w:themeColor="text1"/>
                <w:sz w:val="16"/>
                <w:szCs w:val="16"/>
              </w:rPr>
            </w:pPr>
            <w:r w:rsidRPr="00140DF1">
              <w:rPr>
                <w:rFonts w:ascii="Garamond" w:eastAsia="Times New Roman" w:hAnsi="Garamond" w:cs="Times New Roman"/>
                <w:b/>
                <w:bCs/>
                <w:color w:val="000000" w:themeColor="text1"/>
                <w:sz w:val="16"/>
                <w:szCs w:val="16"/>
              </w:rPr>
              <w:t>FR</w:t>
            </w:r>
          </w:p>
        </w:tc>
        <w:tc>
          <w:tcPr>
            <w:tcW w:w="994" w:type="dxa"/>
            <w:shd w:val="clear" w:color="auto" w:fill="auto"/>
          </w:tcPr>
          <w:p w:rsidR="009F3C85" w:rsidRPr="00140DF1" w:rsidRDefault="00140DF1" w:rsidP="00923D78">
            <w:pPr>
              <w:jc w:val="center"/>
              <w:rPr>
                <w:rFonts w:ascii="Garamond" w:hAnsi="Garamond"/>
                <w:color w:val="000000" w:themeColor="text1"/>
                <w:sz w:val="16"/>
                <w:szCs w:val="16"/>
              </w:rPr>
            </w:pPr>
            <w:r w:rsidRPr="00140DF1">
              <w:rPr>
                <w:rFonts w:ascii="Garamond" w:hAnsi="Garamond"/>
                <w:color w:val="000000" w:themeColor="text1"/>
                <w:sz w:val="16"/>
                <w:szCs w:val="16"/>
              </w:rPr>
              <w:t>1.600</w:t>
            </w:r>
          </w:p>
        </w:tc>
        <w:tc>
          <w:tcPr>
            <w:tcW w:w="1140"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9F3C85" w:rsidTr="00923D78">
        <w:trPr>
          <w:trHeight w:val="642"/>
        </w:trPr>
        <w:tc>
          <w:tcPr>
            <w:tcW w:w="720" w:type="dxa"/>
            <w:shd w:val="clear" w:color="auto" w:fill="auto"/>
          </w:tcPr>
          <w:p w:rsidR="009F3C85" w:rsidRDefault="009F3C85" w:rsidP="00923D78">
            <w:pPr>
              <w:pStyle w:val="Recuodecorpodetexto"/>
              <w:ind w:left="0"/>
              <w:jc w:val="center"/>
              <w:rPr>
                <w:bCs/>
                <w:color w:val="000000" w:themeColor="text1"/>
                <w:sz w:val="22"/>
                <w:szCs w:val="22"/>
              </w:rPr>
            </w:pPr>
            <w:r>
              <w:rPr>
                <w:b w:val="0"/>
                <w:color w:val="000000" w:themeColor="text1"/>
                <w:sz w:val="22"/>
                <w:szCs w:val="22"/>
              </w:rPr>
              <w:t>17</w:t>
            </w:r>
          </w:p>
        </w:tc>
        <w:tc>
          <w:tcPr>
            <w:tcW w:w="3765" w:type="dxa"/>
            <w:shd w:val="clear" w:color="auto" w:fill="auto"/>
          </w:tcPr>
          <w:p w:rsidR="00CF6D3A" w:rsidRPr="00140DF1" w:rsidRDefault="00140DF1" w:rsidP="00CF6D3A">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ALCOOL II </w:t>
            </w:r>
          </w:p>
          <w:p w:rsidR="00CF6D3A" w:rsidRPr="00140DF1" w:rsidRDefault="00140DF1" w:rsidP="00CF6D3A">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ÁLCOOL 70%. EMBALAGEM DE L LITRO E DEVE</w:t>
            </w:r>
          </w:p>
          <w:p w:rsidR="009F3C85" w:rsidRPr="00140DF1" w:rsidRDefault="00140DF1" w:rsidP="00CF6D3A">
            <w:pPr>
              <w:widowControl w:val="0"/>
              <w:jc w:val="both"/>
              <w:rPr>
                <w:rFonts w:ascii="Garamond" w:hAnsi="Garamond"/>
                <w:color w:val="000000" w:themeColor="text1"/>
                <w:sz w:val="16"/>
                <w:szCs w:val="16"/>
              </w:rPr>
            </w:pPr>
            <w:r w:rsidRPr="00140DF1">
              <w:rPr>
                <w:rFonts w:ascii="Garamond" w:hAnsi="Garamond" w:cs="Arial-WinCharSetFFFF"/>
                <w:sz w:val="16"/>
                <w:szCs w:val="16"/>
              </w:rPr>
              <w:t>CONTER REGISTRO ANVISA.NECESSÁRIO AMOSTRA PARA ANÁLISE</w:t>
            </w:r>
          </w:p>
        </w:tc>
        <w:tc>
          <w:tcPr>
            <w:tcW w:w="1275" w:type="dxa"/>
            <w:shd w:val="clear" w:color="auto" w:fill="auto"/>
            <w:vAlign w:val="center"/>
          </w:tcPr>
          <w:p w:rsidR="009F3C85" w:rsidRPr="00140DF1" w:rsidRDefault="009F3C85" w:rsidP="00923D78">
            <w:pPr>
              <w:widowControl w:val="0"/>
              <w:jc w:val="center"/>
              <w:rPr>
                <w:rFonts w:ascii="Garamond" w:hAnsi="Garamond"/>
                <w:color w:val="000000" w:themeColor="text1"/>
                <w:sz w:val="16"/>
                <w:szCs w:val="16"/>
              </w:rPr>
            </w:pPr>
          </w:p>
        </w:tc>
        <w:tc>
          <w:tcPr>
            <w:tcW w:w="1035" w:type="dxa"/>
            <w:shd w:val="clear" w:color="auto" w:fill="auto"/>
            <w:vAlign w:val="center"/>
          </w:tcPr>
          <w:p w:rsidR="009F3C85" w:rsidRPr="00140DF1" w:rsidRDefault="00140DF1" w:rsidP="00923D78">
            <w:pPr>
              <w:widowControl w:val="0"/>
              <w:jc w:val="center"/>
              <w:rPr>
                <w:rFonts w:ascii="Garamond" w:eastAsia="Times New Roman" w:hAnsi="Garamond" w:cs="Times New Roman"/>
                <w:b/>
                <w:bCs/>
                <w:color w:val="000000" w:themeColor="text1"/>
                <w:sz w:val="16"/>
                <w:szCs w:val="16"/>
              </w:rPr>
            </w:pPr>
            <w:r w:rsidRPr="00140DF1">
              <w:rPr>
                <w:rFonts w:ascii="Garamond" w:eastAsia="Times New Roman" w:hAnsi="Garamond" w:cs="Times New Roman"/>
                <w:b/>
                <w:bCs/>
                <w:color w:val="000000" w:themeColor="text1"/>
                <w:sz w:val="16"/>
                <w:szCs w:val="16"/>
              </w:rPr>
              <w:t>UN</w:t>
            </w:r>
          </w:p>
        </w:tc>
        <w:tc>
          <w:tcPr>
            <w:tcW w:w="994" w:type="dxa"/>
            <w:shd w:val="clear" w:color="auto" w:fill="auto"/>
          </w:tcPr>
          <w:p w:rsidR="009F3C85" w:rsidRPr="00140DF1" w:rsidRDefault="00140DF1" w:rsidP="00923D78">
            <w:pPr>
              <w:jc w:val="center"/>
              <w:rPr>
                <w:rFonts w:ascii="Garamond" w:hAnsi="Garamond"/>
                <w:color w:val="000000" w:themeColor="text1"/>
                <w:sz w:val="16"/>
                <w:szCs w:val="16"/>
              </w:rPr>
            </w:pPr>
            <w:r w:rsidRPr="00140DF1">
              <w:rPr>
                <w:rFonts w:ascii="Garamond" w:hAnsi="Garamond"/>
                <w:color w:val="000000" w:themeColor="text1"/>
                <w:sz w:val="16"/>
                <w:szCs w:val="16"/>
              </w:rPr>
              <w:t>1.000</w:t>
            </w:r>
          </w:p>
        </w:tc>
        <w:tc>
          <w:tcPr>
            <w:tcW w:w="1140"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 xml:space="preserve">12 MESES </w:t>
            </w:r>
          </w:p>
        </w:tc>
        <w:tc>
          <w:tcPr>
            <w:tcW w:w="1432"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9F3C85" w:rsidTr="00923D78">
        <w:trPr>
          <w:trHeight w:val="642"/>
        </w:trPr>
        <w:tc>
          <w:tcPr>
            <w:tcW w:w="720" w:type="dxa"/>
            <w:shd w:val="clear" w:color="auto" w:fill="auto"/>
          </w:tcPr>
          <w:p w:rsidR="009F3C85" w:rsidRPr="54D1ED1B" w:rsidRDefault="009F3C85" w:rsidP="00923D78">
            <w:pPr>
              <w:pStyle w:val="Recuodecorpodetexto"/>
              <w:ind w:left="0"/>
              <w:jc w:val="center"/>
              <w:rPr>
                <w:b w:val="0"/>
                <w:color w:val="000000" w:themeColor="text1"/>
                <w:sz w:val="22"/>
                <w:szCs w:val="22"/>
              </w:rPr>
            </w:pPr>
            <w:r>
              <w:rPr>
                <w:b w:val="0"/>
                <w:color w:val="000000" w:themeColor="text1"/>
                <w:sz w:val="22"/>
                <w:szCs w:val="22"/>
              </w:rPr>
              <w:t>18</w:t>
            </w:r>
          </w:p>
        </w:tc>
        <w:tc>
          <w:tcPr>
            <w:tcW w:w="3765" w:type="dxa"/>
            <w:shd w:val="clear" w:color="auto" w:fill="auto"/>
          </w:tcPr>
          <w:p w:rsidR="001A25C8" w:rsidRPr="00140DF1" w:rsidRDefault="00140DF1" w:rsidP="001A25C8">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ALCOOL EM GEL </w:t>
            </w:r>
          </w:p>
          <w:p w:rsidR="001A25C8" w:rsidRPr="00140DF1" w:rsidRDefault="00140DF1" w:rsidP="001A25C8">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ÁLCOOL EM GEL ANTI-SÉPTICO, UNIDADE DE 5</w:t>
            </w:r>
          </w:p>
          <w:p w:rsidR="001A25C8" w:rsidRPr="00140DF1" w:rsidRDefault="00140DF1" w:rsidP="001A25C8">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LITROS. INCOLOR, SEM PERFUME. O PRODUTO DEVE</w:t>
            </w:r>
          </w:p>
          <w:p w:rsidR="001A25C8" w:rsidRPr="00140DF1" w:rsidRDefault="00140DF1" w:rsidP="001A25C8">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SER ENTREGUE EM CAIXAS DE PAPELÃO DE ALTA</w:t>
            </w:r>
          </w:p>
          <w:p w:rsidR="001A25C8" w:rsidRPr="00140DF1" w:rsidRDefault="00140DF1" w:rsidP="001A25C8">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RESISTÊNCIA, GARANTINDO PROTEÇÃO CONTRA</w:t>
            </w:r>
          </w:p>
          <w:p w:rsidR="001A25C8" w:rsidRPr="00140DF1" w:rsidRDefault="00140DF1" w:rsidP="001A25C8">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DANOS DURANTE O TRANSPORTE E MANUSEIO. AS</w:t>
            </w:r>
          </w:p>
          <w:p w:rsidR="001A25C8" w:rsidRPr="00140DF1" w:rsidRDefault="00140DF1" w:rsidP="001A25C8">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CAIXAS CONTENDO O PRODUTO DEVEM ESTAR EM</w:t>
            </w:r>
          </w:p>
          <w:p w:rsidR="001A25C8" w:rsidRPr="00140DF1" w:rsidRDefault="00140DF1" w:rsidP="001A25C8">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PERFEITAS CONDIÇÕES, SEM SINAIS DE DANOS</w:t>
            </w:r>
          </w:p>
          <w:p w:rsidR="001A25C8" w:rsidRPr="00140DF1" w:rsidRDefault="00140DF1" w:rsidP="001A25C8">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EXTERNOS QUE POSSAM COMPROMETER A</w:t>
            </w:r>
          </w:p>
          <w:p w:rsidR="001A25C8" w:rsidRPr="00140DF1" w:rsidRDefault="00140DF1" w:rsidP="001A25C8">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INTEGRIDADE DO PRODUTO. O SETOR NÃO</w:t>
            </w:r>
          </w:p>
          <w:p w:rsidR="001A25C8" w:rsidRPr="00140DF1" w:rsidRDefault="00140DF1" w:rsidP="001A25C8">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RECEBERÁ OS PRODUTOS ENTREGUES</w:t>
            </w:r>
          </w:p>
          <w:p w:rsidR="009F3C85" w:rsidRPr="00140DF1" w:rsidRDefault="00140DF1" w:rsidP="001A25C8">
            <w:pPr>
              <w:widowControl w:val="0"/>
              <w:jc w:val="both"/>
              <w:rPr>
                <w:rFonts w:ascii="Garamond" w:hAnsi="Garamond" w:cs="Arial-WinCharSetFFFF"/>
                <w:sz w:val="16"/>
                <w:szCs w:val="16"/>
              </w:rPr>
            </w:pPr>
            <w:r w:rsidRPr="00140DF1">
              <w:rPr>
                <w:rFonts w:ascii="Garamond" w:hAnsi="Garamond" w:cs="Arial-WinCharSetFFFF"/>
                <w:sz w:val="16"/>
                <w:szCs w:val="16"/>
              </w:rPr>
              <w:t>INDIVIDUALMENTE, APENAS DENTRO DAS CAIXAS. NECESSÁRIO AMOSTRA PARA ANÁLISE.</w:t>
            </w:r>
          </w:p>
          <w:p w:rsidR="001A25C8" w:rsidRPr="00140DF1" w:rsidRDefault="00140DF1" w:rsidP="001A25C8">
            <w:pPr>
              <w:widowControl w:val="0"/>
              <w:jc w:val="both"/>
              <w:rPr>
                <w:rFonts w:ascii="Garamond" w:hAnsi="Garamond"/>
                <w:b/>
                <w:bCs/>
                <w:color w:val="000000" w:themeColor="text1"/>
                <w:sz w:val="16"/>
                <w:szCs w:val="16"/>
              </w:rPr>
            </w:pPr>
            <w:r w:rsidRPr="00140DF1">
              <w:rPr>
                <w:rFonts w:ascii="Garamond" w:hAnsi="Garamond" w:cs="Arial-WinCharSetFFFF"/>
                <w:sz w:val="16"/>
                <w:szCs w:val="16"/>
              </w:rPr>
              <w:t>CATMAT 429225</w:t>
            </w:r>
          </w:p>
        </w:tc>
        <w:tc>
          <w:tcPr>
            <w:tcW w:w="1275" w:type="dxa"/>
            <w:shd w:val="clear" w:color="auto" w:fill="auto"/>
            <w:vAlign w:val="center"/>
          </w:tcPr>
          <w:p w:rsidR="009F3C85" w:rsidRPr="00140DF1" w:rsidRDefault="009F3C85" w:rsidP="00923D78">
            <w:pPr>
              <w:widowControl w:val="0"/>
              <w:jc w:val="center"/>
              <w:rPr>
                <w:rFonts w:ascii="Garamond" w:hAnsi="Garamond"/>
                <w:color w:val="000000" w:themeColor="text1"/>
                <w:sz w:val="16"/>
                <w:szCs w:val="16"/>
              </w:rPr>
            </w:pPr>
          </w:p>
        </w:tc>
        <w:tc>
          <w:tcPr>
            <w:tcW w:w="1035" w:type="dxa"/>
            <w:shd w:val="clear" w:color="auto" w:fill="auto"/>
            <w:vAlign w:val="center"/>
          </w:tcPr>
          <w:p w:rsidR="009F3C85" w:rsidRPr="00140DF1" w:rsidRDefault="00140DF1" w:rsidP="00923D78">
            <w:pPr>
              <w:widowControl w:val="0"/>
              <w:jc w:val="center"/>
              <w:rPr>
                <w:rFonts w:ascii="Garamond" w:eastAsia="Times New Roman" w:hAnsi="Garamond" w:cs="Times New Roman"/>
                <w:color w:val="000000" w:themeColor="text1"/>
                <w:sz w:val="16"/>
                <w:szCs w:val="16"/>
              </w:rPr>
            </w:pPr>
            <w:r w:rsidRPr="00140DF1">
              <w:rPr>
                <w:rFonts w:ascii="Garamond" w:eastAsia="Times New Roman" w:hAnsi="Garamond" w:cs="Times New Roman"/>
                <w:color w:val="000000" w:themeColor="text1"/>
                <w:sz w:val="16"/>
                <w:szCs w:val="16"/>
              </w:rPr>
              <w:t>UN</w:t>
            </w:r>
          </w:p>
        </w:tc>
        <w:tc>
          <w:tcPr>
            <w:tcW w:w="994" w:type="dxa"/>
            <w:shd w:val="clear" w:color="auto" w:fill="auto"/>
          </w:tcPr>
          <w:p w:rsidR="009F3C85" w:rsidRPr="00140DF1" w:rsidRDefault="00140DF1" w:rsidP="00923D78">
            <w:pPr>
              <w:jc w:val="center"/>
              <w:rPr>
                <w:rFonts w:ascii="Garamond" w:hAnsi="Garamond"/>
                <w:color w:val="000000" w:themeColor="text1"/>
                <w:sz w:val="16"/>
                <w:szCs w:val="16"/>
              </w:rPr>
            </w:pPr>
            <w:r w:rsidRPr="00140DF1">
              <w:rPr>
                <w:rFonts w:ascii="Garamond" w:hAnsi="Garamond"/>
                <w:color w:val="000000" w:themeColor="text1"/>
                <w:sz w:val="16"/>
                <w:szCs w:val="16"/>
              </w:rPr>
              <w:t>2.000</w:t>
            </w:r>
          </w:p>
        </w:tc>
        <w:tc>
          <w:tcPr>
            <w:tcW w:w="1140"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9F3C85" w:rsidRPr="00140DF1" w:rsidRDefault="00140DF1" w:rsidP="00923D78">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4710C6" w:rsidTr="00923D78">
        <w:trPr>
          <w:trHeight w:val="642"/>
        </w:trPr>
        <w:tc>
          <w:tcPr>
            <w:tcW w:w="720" w:type="dxa"/>
            <w:shd w:val="clear" w:color="auto" w:fill="auto"/>
          </w:tcPr>
          <w:p w:rsidR="004710C6" w:rsidRDefault="004710C6" w:rsidP="004710C6">
            <w:pPr>
              <w:pStyle w:val="Recuodecorpodetexto"/>
              <w:ind w:left="0"/>
              <w:jc w:val="center"/>
              <w:rPr>
                <w:b w:val="0"/>
                <w:color w:val="000000" w:themeColor="text1"/>
                <w:sz w:val="22"/>
                <w:szCs w:val="22"/>
              </w:rPr>
            </w:pPr>
            <w:r>
              <w:rPr>
                <w:b w:val="0"/>
                <w:color w:val="000000" w:themeColor="text1"/>
                <w:sz w:val="22"/>
                <w:szCs w:val="22"/>
              </w:rPr>
              <w:t>19</w:t>
            </w:r>
          </w:p>
        </w:tc>
        <w:tc>
          <w:tcPr>
            <w:tcW w:w="3765" w:type="dxa"/>
            <w:shd w:val="clear" w:color="auto" w:fill="auto"/>
          </w:tcPr>
          <w:p w:rsidR="004710C6" w:rsidRPr="00140DF1" w:rsidRDefault="00140DF1" w:rsidP="004710C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BALDE PLASTICO 15 LT </w:t>
            </w:r>
          </w:p>
          <w:p w:rsidR="004710C6" w:rsidRPr="00140DF1" w:rsidRDefault="00140DF1" w:rsidP="004710C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BALDE DE PLASTICO - REFORÇADO COM ALÇAS DE FERRO. CAPACIDADE PARA 15 LITROS. NECESSARIO AMOSTRA</w:t>
            </w:r>
          </w:p>
          <w:p w:rsidR="004710C6" w:rsidRPr="00140DF1" w:rsidRDefault="00140DF1" w:rsidP="004710C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PARA ANALISE.</w:t>
            </w:r>
          </w:p>
          <w:p w:rsidR="004710C6" w:rsidRPr="00140DF1" w:rsidRDefault="00140DF1" w:rsidP="004710C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CATMAT 216085</w:t>
            </w:r>
          </w:p>
        </w:tc>
        <w:tc>
          <w:tcPr>
            <w:tcW w:w="1275" w:type="dxa"/>
            <w:shd w:val="clear" w:color="auto" w:fill="auto"/>
            <w:vAlign w:val="center"/>
          </w:tcPr>
          <w:p w:rsidR="004710C6" w:rsidRPr="00140DF1" w:rsidRDefault="004710C6" w:rsidP="004710C6">
            <w:pPr>
              <w:widowControl w:val="0"/>
              <w:jc w:val="center"/>
              <w:rPr>
                <w:rFonts w:ascii="Garamond" w:hAnsi="Garamond"/>
                <w:color w:val="000000" w:themeColor="text1"/>
                <w:sz w:val="16"/>
                <w:szCs w:val="16"/>
              </w:rPr>
            </w:pPr>
          </w:p>
        </w:tc>
        <w:tc>
          <w:tcPr>
            <w:tcW w:w="1035" w:type="dxa"/>
            <w:shd w:val="clear" w:color="auto" w:fill="auto"/>
            <w:vAlign w:val="center"/>
          </w:tcPr>
          <w:p w:rsidR="004710C6" w:rsidRPr="00140DF1" w:rsidRDefault="00140DF1" w:rsidP="004710C6">
            <w:pPr>
              <w:widowControl w:val="0"/>
              <w:jc w:val="center"/>
              <w:rPr>
                <w:rFonts w:ascii="Garamond" w:eastAsia="Times New Roman" w:hAnsi="Garamond" w:cs="Times New Roman"/>
                <w:color w:val="000000" w:themeColor="text1"/>
                <w:sz w:val="16"/>
                <w:szCs w:val="16"/>
              </w:rPr>
            </w:pPr>
            <w:r w:rsidRPr="00140DF1">
              <w:rPr>
                <w:rFonts w:ascii="Garamond" w:eastAsia="Times New Roman" w:hAnsi="Garamond" w:cs="Times New Roman"/>
                <w:color w:val="000000" w:themeColor="text1"/>
                <w:sz w:val="16"/>
                <w:szCs w:val="16"/>
              </w:rPr>
              <w:t>UN</w:t>
            </w:r>
          </w:p>
        </w:tc>
        <w:tc>
          <w:tcPr>
            <w:tcW w:w="994" w:type="dxa"/>
            <w:shd w:val="clear" w:color="auto" w:fill="auto"/>
          </w:tcPr>
          <w:p w:rsidR="004710C6" w:rsidRPr="00140DF1" w:rsidRDefault="00140DF1" w:rsidP="004710C6">
            <w:pPr>
              <w:jc w:val="center"/>
              <w:rPr>
                <w:rFonts w:ascii="Garamond" w:hAnsi="Garamond"/>
                <w:color w:val="000000" w:themeColor="text1"/>
                <w:sz w:val="16"/>
                <w:szCs w:val="16"/>
              </w:rPr>
            </w:pPr>
            <w:r w:rsidRPr="00140DF1">
              <w:rPr>
                <w:rFonts w:ascii="Garamond" w:hAnsi="Garamond"/>
                <w:color w:val="000000" w:themeColor="text1"/>
                <w:sz w:val="16"/>
                <w:szCs w:val="16"/>
              </w:rPr>
              <w:t>300</w:t>
            </w:r>
          </w:p>
        </w:tc>
        <w:tc>
          <w:tcPr>
            <w:tcW w:w="1140"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4710C6" w:rsidTr="00923D78">
        <w:trPr>
          <w:trHeight w:val="642"/>
        </w:trPr>
        <w:tc>
          <w:tcPr>
            <w:tcW w:w="720" w:type="dxa"/>
            <w:shd w:val="clear" w:color="auto" w:fill="auto"/>
          </w:tcPr>
          <w:p w:rsidR="004710C6" w:rsidRDefault="004710C6" w:rsidP="004710C6">
            <w:pPr>
              <w:pStyle w:val="Recuodecorpodetexto"/>
              <w:ind w:left="0"/>
              <w:jc w:val="center"/>
              <w:rPr>
                <w:b w:val="0"/>
                <w:color w:val="000000" w:themeColor="text1"/>
                <w:sz w:val="22"/>
                <w:szCs w:val="22"/>
              </w:rPr>
            </w:pPr>
            <w:r>
              <w:rPr>
                <w:b w:val="0"/>
                <w:color w:val="000000" w:themeColor="text1"/>
                <w:sz w:val="22"/>
                <w:szCs w:val="22"/>
              </w:rPr>
              <w:lastRenderedPageBreak/>
              <w:t>20</w:t>
            </w:r>
          </w:p>
        </w:tc>
        <w:tc>
          <w:tcPr>
            <w:tcW w:w="3765" w:type="dxa"/>
            <w:shd w:val="clear" w:color="auto" w:fill="auto"/>
          </w:tcPr>
          <w:p w:rsidR="007552D6" w:rsidRPr="00140DF1" w:rsidRDefault="00140DF1" w:rsidP="007552D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BOBINA PLASTICA 40 X 60CM </w:t>
            </w:r>
          </w:p>
          <w:p w:rsidR="007552D6" w:rsidRPr="00140DF1" w:rsidRDefault="00140DF1" w:rsidP="007552D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BOBINA PLÁSTICA PICOTADA. PARA EMBALAR</w:t>
            </w:r>
          </w:p>
          <w:p w:rsidR="007552D6" w:rsidRPr="00140DF1" w:rsidRDefault="00140DF1" w:rsidP="007552D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HORTIFRUTS E ALIMENTOS REFRIGERADOS. DE BOA</w:t>
            </w:r>
          </w:p>
          <w:p w:rsidR="007552D6" w:rsidRPr="00140DF1" w:rsidRDefault="00140DF1" w:rsidP="007552D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QUALIDADE. ROLO COM 400 UNIDADES.</w:t>
            </w:r>
          </w:p>
          <w:p w:rsidR="004710C6" w:rsidRPr="00140DF1" w:rsidRDefault="00140DF1" w:rsidP="007552D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TAMANHO: 40X60CM. NECESSÁRIO AMOSTRA PARA ANÁLISE</w:t>
            </w:r>
          </w:p>
          <w:p w:rsidR="007552D6" w:rsidRPr="00140DF1" w:rsidRDefault="00140DF1" w:rsidP="007552D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CATMAT 304138</w:t>
            </w:r>
          </w:p>
        </w:tc>
        <w:tc>
          <w:tcPr>
            <w:tcW w:w="1275" w:type="dxa"/>
            <w:shd w:val="clear" w:color="auto" w:fill="auto"/>
            <w:vAlign w:val="center"/>
          </w:tcPr>
          <w:p w:rsidR="004710C6" w:rsidRPr="00140DF1" w:rsidRDefault="004710C6" w:rsidP="004710C6">
            <w:pPr>
              <w:widowControl w:val="0"/>
              <w:jc w:val="center"/>
              <w:rPr>
                <w:rFonts w:ascii="Garamond" w:hAnsi="Garamond"/>
                <w:color w:val="000000" w:themeColor="text1"/>
                <w:sz w:val="16"/>
                <w:szCs w:val="16"/>
              </w:rPr>
            </w:pPr>
          </w:p>
        </w:tc>
        <w:tc>
          <w:tcPr>
            <w:tcW w:w="1035" w:type="dxa"/>
            <w:shd w:val="clear" w:color="auto" w:fill="auto"/>
            <w:vAlign w:val="center"/>
          </w:tcPr>
          <w:p w:rsidR="004710C6" w:rsidRPr="00140DF1" w:rsidRDefault="00140DF1" w:rsidP="004710C6">
            <w:pPr>
              <w:widowControl w:val="0"/>
              <w:jc w:val="center"/>
              <w:rPr>
                <w:rFonts w:ascii="Garamond" w:eastAsia="Times New Roman" w:hAnsi="Garamond" w:cs="Times New Roman"/>
                <w:color w:val="000000" w:themeColor="text1"/>
                <w:sz w:val="16"/>
                <w:szCs w:val="16"/>
              </w:rPr>
            </w:pPr>
            <w:r w:rsidRPr="00140DF1">
              <w:rPr>
                <w:rFonts w:ascii="Garamond" w:eastAsia="Times New Roman" w:hAnsi="Garamond" w:cs="Times New Roman"/>
                <w:color w:val="000000" w:themeColor="text1"/>
                <w:sz w:val="16"/>
                <w:szCs w:val="16"/>
              </w:rPr>
              <w:t>UN</w:t>
            </w:r>
          </w:p>
        </w:tc>
        <w:tc>
          <w:tcPr>
            <w:tcW w:w="994" w:type="dxa"/>
            <w:shd w:val="clear" w:color="auto" w:fill="auto"/>
          </w:tcPr>
          <w:p w:rsidR="004710C6" w:rsidRPr="00140DF1" w:rsidRDefault="00140DF1" w:rsidP="004710C6">
            <w:pPr>
              <w:jc w:val="center"/>
              <w:rPr>
                <w:rFonts w:ascii="Garamond" w:hAnsi="Garamond"/>
                <w:color w:val="000000" w:themeColor="text1"/>
                <w:sz w:val="16"/>
                <w:szCs w:val="16"/>
              </w:rPr>
            </w:pPr>
            <w:r w:rsidRPr="00140DF1">
              <w:rPr>
                <w:rFonts w:ascii="Garamond" w:hAnsi="Garamond"/>
                <w:color w:val="000000" w:themeColor="text1"/>
                <w:sz w:val="16"/>
                <w:szCs w:val="16"/>
              </w:rPr>
              <w:t>70</w:t>
            </w:r>
          </w:p>
        </w:tc>
        <w:tc>
          <w:tcPr>
            <w:tcW w:w="1140"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4710C6" w:rsidTr="00923D78">
        <w:trPr>
          <w:trHeight w:val="642"/>
        </w:trPr>
        <w:tc>
          <w:tcPr>
            <w:tcW w:w="720" w:type="dxa"/>
            <w:shd w:val="clear" w:color="auto" w:fill="auto"/>
          </w:tcPr>
          <w:p w:rsidR="004710C6" w:rsidRDefault="004710C6" w:rsidP="004710C6">
            <w:pPr>
              <w:pStyle w:val="Recuodecorpodetexto"/>
              <w:ind w:left="0"/>
              <w:jc w:val="center"/>
              <w:rPr>
                <w:b w:val="0"/>
                <w:color w:val="000000" w:themeColor="text1"/>
                <w:sz w:val="22"/>
                <w:szCs w:val="22"/>
              </w:rPr>
            </w:pPr>
            <w:r>
              <w:rPr>
                <w:b w:val="0"/>
                <w:color w:val="000000" w:themeColor="text1"/>
                <w:sz w:val="22"/>
                <w:szCs w:val="22"/>
              </w:rPr>
              <w:t>21</w:t>
            </w:r>
          </w:p>
        </w:tc>
        <w:tc>
          <w:tcPr>
            <w:tcW w:w="3765" w:type="dxa"/>
            <w:shd w:val="clear" w:color="auto" w:fill="auto"/>
          </w:tcPr>
          <w:p w:rsidR="00933893" w:rsidRPr="00933893" w:rsidRDefault="00140DF1" w:rsidP="00933893">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CERA LIQUIDA I UN 600</w:t>
            </w:r>
          </w:p>
          <w:p w:rsidR="00933893" w:rsidRPr="00933893" w:rsidRDefault="00140DF1" w:rsidP="00933893">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CERA LÍQUIDA INCOLOR. CERA POLIMENTO PISO. COMPOSIÇÃO BÁSICA: PARAFINA, CARNAÚBA. SUPERFÍCIE</w:t>
            </w:r>
          </w:p>
          <w:p w:rsidR="00933893" w:rsidRPr="00933893" w:rsidRDefault="00140DF1" w:rsidP="00933893">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INDICADA: PISOS EM GERAL. CARACTERÍSTICAS ADICIONAIS: COM FRAGRÂNCIA. TIPO: ALTO BRILHO. COR: INCOLOR.</w:t>
            </w:r>
          </w:p>
          <w:p w:rsidR="004710C6" w:rsidRPr="00140DF1" w:rsidRDefault="00140DF1" w:rsidP="00933893">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ASPECTO FÍSICO: LÍQUIDO 750 ML.</w:t>
            </w:r>
          </w:p>
          <w:p w:rsidR="00933893" w:rsidRPr="00140DF1" w:rsidRDefault="00140DF1" w:rsidP="00933893">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A EMBALAGEM DEVE CONTER REGISTRO ANVISA</w:t>
            </w:r>
          </w:p>
          <w:p w:rsidR="00933893" w:rsidRPr="00140DF1" w:rsidRDefault="00140DF1" w:rsidP="00933893">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NECESSÁRIO AMOSTRA PARA ANÁLISE</w:t>
            </w:r>
          </w:p>
          <w:p w:rsidR="00933893" w:rsidRPr="00140DF1" w:rsidRDefault="00140DF1" w:rsidP="00933893">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CATMAT 328138</w:t>
            </w:r>
          </w:p>
        </w:tc>
        <w:tc>
          <w:tcPr>
            <w:tcW w:w="1275" w:type="dxa"/>
            <w:shd w:val="clear" w:color="auto" w:fill="auto"/>
            <w:vAlign w:val="center"/>
          </w:tcPr>
          <w:p w:rsidR="004710C6" w:rsidRPr="00140DF1" w:rsidRDefault="004710C6" w:rsidP="004710C6">
            <w:pPr>
              <w:widowControl w:val="0"/>
              <w:jc w:val="center"/>
              <w:rPr>
                <w:rFonts w:ascii="Garamond" w:hAnsi="Garamond"/>
                <w:color w:val="000000" w:themeColor="text1"/>
                <w:sz w:val="16"/>
                <w:szCs w:val="16"/>
              </w:rPr>
            </w:pPr>
          </w:p>
        </w:tc>
        <w:tc>
          <w:tcPr>
            <w:tcW w:w="1035" w:type="dxa"/>
            <w:shd w:val="clear" w:color="auto" w:fill="auto"/>
            <w:vAlign w:val="center"/>
          </w:tcPr>
          <w:p w:rsidR="004710C6" w:rsidRPr="00140DF1" w:rsidRDefault="00140DF1" w:rsidP="004710C6">
            <w:pPr>
              <w:widowControl w:val="0"/>
              <w:jc w:val="center"/>
              <w:rPr>
                <w:rFonts w:ascii="Garamond" w:eastAsia="Times New Roman" w:hAnsi="Garamond" w:cs="Times New Roman"/>
                <w:color w:val="000000" w:themeColor="text1"/>
                <w:sz w:val="16"/>
                <w:szCs w:val="16"/>
              </w:rPr>
            </w:pPr>
            <w:r w:rsidRPr="00140DF1">
              <w:rPr>
                <w:rFonts w:ascii="Garamond" w:eastAsia="Times New Roman" w:hAnsi="Garamond" w:cs="Times New Roman"/>
                <w:color w:val="000000" w:themeColor="text1"/>
                <w:sz w:val="16"/>
                <w:szCs w:val="16"/>
              </w:rPr>
              <w:t>UN</w:t>
            </w:r>
          </w:p>
        </w:tc>
        <w:tc>
          <w:tcPr>
            <w:tcW w:w="994" w:type="dxa"/>
            <w:shd w:val="clear" w:color="auto" w:fill="auto"/>
          </w:tcPr>
          <w:p w:rsidR="004710C6" w:rsidRPr="00140DF1" w:rsidRDefault="00140DF1" w:rsidP="004710C6">
            <w:pPr>
              <w:jc w:val="center"/>
              <w:rPr>
                <w:rFonts w:ascii="Garamond" w:hAnsi="Garamond"/>
                <w:color w:val="000000" w:themeColor="text1"/>
                <w:sz w:val="16"/>
                <w:szCs w:val="16"/>
              </w:rPr>
            </w:pPr>
            <w:r w:rsidRPr="00140DF1">
              <w:rPr>
                <w:rFonts w:ascii="Garamond" w:hAnsi="Garamond"/>
                <w:color w:val="000000" w:themeColor="text1"/>
                <w:sz w:val="16"/>
                <w:szCs w:val="16"/>
              </w:rPr>
              <w:t>600</w:t>
            </w:r>
          </w:p>
        </w:tc>
        <w:tc>
          <w:tcPr>
            <w:tcW w:w="1140"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4710C6" w:rsidTr="00923D78">
        <w:trPr>
          <w:trHeight w:val="642"/>
        </w:trPr>
        <w:tc>
          <w:tcPr>
            <w:tcW w:w="720" w:type="dxa"/>
            <w:shd w:val="clear" w:color="auto" w:fill="auto"/>
          </w:tcPr>
          <w:p w:rsidR="004710C6" w:rsidRDefault="004710C6" w:rsidP="004710C6">
            <w:pPr>
              <w:pStyle w:val="Recuodecorpodetexto"/>
              <w:ind w:left="0"/>
              <w:jc w:val="center"/>
              <w:rPr>
                <w:b w:val="0"/>
                <w:color w:val="000000" w:themeColor="text1"/>
                <w:sz w:val="22"/>
                <w:szCs w:val="22"/>
              </w:rPr>
            </w:pPr>
            <w:r>
              <w:rPr>
                <w:b w:val="0"/>
                <w:color w:val="000000" w:themeColor="text1"/>
                <w:sz w:val="22"/>
                <w:szCs w:val="22"/>
              </w:rPr>
              <w:t>22</w:t>
            </w:r>
          </w:p>
        </w:tc>
        <w:tc>
          <w:tcPr>
            <w:tcW w:w="3765" w:type="dxa"/>
            <w:shd w:val="clear" w:color="auto" w:fill="auto"/>
          </w:tcPr>
          <w:p w:rsidR="00A23B8E" w:rsidRPr="00140DF1" w:rsidRDefault="00140DF1" w:rsidP="00A23B8E">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CLORO LIQUIDO I </w:t>
            </w:r>
          </w:p>
          <w:p w:rsidR="00A23B8E" w:rsidRPr="00140DF1" w:rsidRDefault="00140DF1" w:rsidP="00A23B8E">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CLORO LIQUIDO 5 LITROS; COLORAÇÃO AMARELADA E ODOR CARACTERISTICO TEOR DE CLORO ATIVO 3.0 A 5% P/P;</w:t>
            </w:r>
          </w:p>
          <w:p w:rsidR="003669DD" w:rsidRPr="00140DF1" w:rsidRDefault="00140DF1" w:rsidP="00A23B8E">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FRASCO DE 5 LITROS CADA, A EMBALAGEM DEVE CONSTAR REGISTRO NA ANVISA. </w:t>
            </w:r>
          </w:p>
          <w:p w:rsidR="003669DD" w:rsidRPr="00140DF1" w:rsidRDefault="00140DF1" w:rsidP="00A23B8E">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O PRODUTO DEVE SER ENTREGUE EM CAIXAS DE PAPELÃO DE ALTA RESISTÊNCIA, GARANTINDO PROTEÇÃO CONTRA DANOS DURANTE O TRANSPORTE E MANUSEIO. AS CAIXAS CONTENDO O PRODUTO DEVEM ESTAR EM PERFEITAS CONDIÇÕES, SEM SINAIS DE DANOS ESTERNOS QUE POSSAM COMPROMETER A INTEGRIDADE DO PRODUTO. O SETOR NÃO RECEBERÁ OS PRODUTOS ENTREGUES INDIVIDUALMENTE, APENAS DENTRO DAS CAIXAS.</w:t>
            </w:r>
          </w:p>
          <w:p w:rsidR="004710C6" w:rsidRPr="00140DF1" w:rsidRDefault="00140DF1" w:rsidP="00A23B8E">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NECESSARIO AMOSTRA PARA ANALISE.</w:t>
            </w:r>
          </w:p>
          <w:p w:rsidR="00A23B8E" w:rsidRPr="00140DF1" w:rsidRDefault="00140DF1" w:rsidP="00A23B8E">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CATMAT 229970</w:t>
            </w:r>
          </w:p>
        </w:tc>
        <w:tc>
          <w:tcPr>
            <w:tcW w:w="1275" w:type="dxa"/>
            <w:shd w:val="clear" w:color="auto" w:fill="auto"/>
            <w:vAlign w:val="center"/>
          </w:tcPr>
          <w:p w:rsidR="004710C6" w:rsidRPr="00140DF1" w:rsidRDefault="004710C6" w:rsidP="004710C6">
            <w:pPr>
              <w:widowControl w:val="0"/>
              <w:jc w:val="center"/>
              <w:rPr>
                <w:rFonts w:ascii="Garamond" w:hAnsi="Garamond"/>
                <w:color w:val="000000" w:themeColor="text1"/>
                <w:sz w:val="16"/>
                <w:szCs w:val="16"/>
              </w:rPr>
            </w:pPr>
          </w:p>
        </w:tc>
        <w:tc>
          <w:tcPr>
            <w:tcW w:w="1035" w:type="dxa"/>
            <w:shd w:val="clear" w:color="auto" w:fill="auto"/>
            <w:vAlign w:val="center"/>
          </w:tcPr>
          <w:p w:rsidR="004710C6" w:rsidRPr="00140DF1" w:rsidRDefault="00140DF1" w:rsidP="004710C6">
            <w:pPr>
              <w:widowControl w:val="0"/>
              <w:jc w:val="center"/>
              <w:rPr>
                <w:rFonts w:ascii="Garamond" w:eastAsia="Times New Roman" w:hAnsi="Garamond" w:cs="Times New Roman"/>
                <w:color w:val="000000" w:themeColor="text1"/>
                <w:sz w:val="16"/>
                <w:szCs w:val="16"/>
              </w:rPr>
            </w:pPr>
            <w:r w:rsidRPr="00140DF1">
              <w:rPr>
                <w:rFonts w:ascii="Garamond" w:eastAsia="Times New Roman" w:hAnsi="Garamond" w:cs="Times New Roman"/>
                <w:color w:val="000000" w:themeColor="text1"/>
                <w:sz w:val="16"/>
                <w:szCs w:val="16"/>
              </w:rPr>
              <w:t>UN</w:t>
            </w:r>
          </w:p>
        </w:tc>
        <w:tc>
          <w:tcPr>
            <w:tcW w:w="994" w:type="dxa"/>
            <w:shd w:val="clear" w:color="auto" w:fill="auto"/>
          </w:tcPr>
          <w:p w:rsidR="004710C6" w:rsidRPr="00140DF1" w:rsidRDefault="00140DF1" w:rsidP="004710C6">
            <w:pPr>
              <w:jc w:val="center"/>
              <w:rPr>
                <w:rFonts w:ascii="Garamond" w:hAnsi="Garamond"/>
                <w:color w:val="000000" w:themeColor="text1"/>
                <w:sz w:val="16"/>
                <w:szCs w:val="16"/>
              </w:rPr>
            </w:pPr>
            <w:r w:rsidRPr="00140DF1">
              <w:rPr>
                <w:rFonts w:ascii="Garamond" w:hAnsi="Garamond"/>
                <w:color w:val="000000" w:themeColor="text1"/>
                <w:sz w:val="16"/>
                <w:szCs w:val="16"/>
              </w:rPr>
              <w:t>600</w:t>
            </w:r>
          </w:p>
        </w:tc>
        <w:tc>
          <w:tcPr>
            <w:tcW w:w="1140"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4710C6" w:rsidTr="00923D78">
        <w:trPr>
          <w:trHeight w:val="642"/>
        </w:trPr>
        <w:tc>
          <w:tcPr>
            <w:tcW w:w="720" w:type="dxa"/>
            <w:shd w:val="clear" w:color="auto" w:fill="auto"/>
          </w:tcPr>
          <w:p w:rsidR="004710C6" w:rsidRDefault="004710C6" w:rsidP="004710C6">
            <w:pPr>
              <w:pStyle w:val="Recuodecorpodetexto"/>
              <w:ind w:left="0"/>
              <w:jc w:val="center"/>
              <w:rPr>
                <w:b w:val="0"/>
                <w:color w:val="000000" w:themeColor="text1"/>
                <w:sz w:val="22"/>
                <w:szCs w:val="22"/>
              </w:rPr>
            </w:pPr>
            <w:r>
              <w:rPr>
                <w:b w:val="0"/>
                <w:color w:val="000000" w:themeColor="text1"/>
                <w:sz w:val="22"/>
                <w:szCs w:val="22"/>
              </w:rPr>
              <w:t>23</w:t>
            </w:r>
          </w:p>
        </w:tc>
        <w:tc>
          <w:tcPr>
            <w:tcW w:w="3765" w:type="dxa"/>
            <w:shd w:val="clear" w:color="auto" w:fill="auto"/>
          </w:tcPr>
          <w:p w:rsidR="00F213FF" w:rsidRPr="00140DF1" w:rsidRDefault="00140DF1" w:rsidP="00F213FF">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COPO DESCARTAVEL I </w:t>
            </w:r>
          </w:p>
          <w:p w:rsidR="00F213FF" w:rsidRPr="00140DF1" w:rsidRDefault="00140DF1" w:rsidP="00F213FF">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COPO DESCARTÁVEL  PARA ÁGUA C/ 100</w:t>
            </w:r>
          </w:p>
          <w:p w:rsidR="004710C6" w:rsidRPr="00140DF1" w:rsidRDefault="00140DF1" w:rsidP="00F213FF">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MATERIAL: POLIESTIRENO. CAPACIDADE: 200ML. APLICAÇÃO: LÍQUIDOS FRIOS E QUENTES. COR: TRANSPARENTE. PACOTE COM 100 UNIDADES</w:t>
            </w:r>
          </w:p>
          <w:p w:rsidR="00F213FF" w:rsidRPr="00140DF1" w:rsidRDefault="00140DF1" w:rsidP="00F213FF">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NECESSARIO AMOSTRA PARA ANALISE.</w:t>
            </w:r>
          </w:p>
          <w:p w:rsidR="00F213FF" w:rsidRPr="00140DF1" w:rsidRDefault="00140DF1" w:rsidP="00F213FF">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CATMAT 436841</w:t>
            </w:r>
          </w:p>
        </w:tc>
        <w:tc>
          <w:tcPr>
            <w:tcW w:w="1275" w:type="dxa"/>
            <w:shd w:val="clear" w:color="auto" w:fill="auto"/>
            <w:vAlign w:val="center"/>
          </w:tcPr>
          <w:p w:rsidR="004710C6" w:rsidRPr="00140DF1" w:rsidRDefault="004710C6" w:rsidP="004710C6">
            <w:pPr>
              <w:widowControl w:val="0"/>
              <w:jc w:val="center"/>
              <w:rPr>
                <w:rFonts w:ascii="Garamond" w:hAnsi="Garamond"/>
                <w:color w:val="000000" w:themeColor="text1"/>
                <w:sz w:val="16"/>
                <w:szCs w:val="16"/>
              </w:rPr>
            </w:pPr>
          </w:p>
        </w:tc>
        <w:tc>
          <w:tcPr>
            <w:tcW w:w="1035" w:type="dxa"/>
            <w:shd w:val="clear" w:color="auto" w:fill="auto"/>
            <w:vAlign w:val="center"/>
          </w:tcPr>
          <w:p w:rsidR="004710C6" w:rsidRPr="00140DF1" w:rsidRDefault="00140DF1" w:rsidP="004710C6">
            <w:pPr>
              <w:widowControl w:val="0"/>
              <w:jc w:val="center"/>
              <w:rPr>
                <w:rFonts w:ascii="Garamond" w:eastAsia="Times New Roman" w:hAnsi="Garamond" w:cs="Times New Roman"/>
                <w:color w:val="000000" w:themeColor="text1"/>
                <w:sz w:val="16"/>
                <w:szCs w:val="16"/>
              </w:rPr>
            </w:pPr>
            <w:r w:rsidRPr="00140DF1">
              <w:rPr>
                <w:rFonts w:ascii="Garamond" w:eastAsia="Times New Roman" w:hAnsi="Garamond" w:cs="Times New Roman"/>
                <w:color w:val="000000" w:themeColor="text1"/>
                <w:sz w:val="16"/>
                <w:szCs w:val="16"/>
              </w:rPr>
              <w:t>PCT</w:t>
            </w:r>
          </w:p>
        </w:tc>
        <w:tc>
          <w:tcPr>
            <w:tcW w:w="994" w:type="dxa"/>
            <w:shd w:val="clear" w:color="auto" w:fill="auto"/>
          </w:tcPr>
          <w:p w:rsidR="004710C6" w:rsidRPr="00140DF1" w:rsidRDefault="00140DF1" w:rsidP="004710C6">
            <w:pPr>
              <w:jc w:val="center"/>
              <w:rPr>
                <w:rFonts w:ascii="Garamond" w:hAnsi="Garamond"/>
                <w:color w:val="000000" w:themeColor="text1"/>
                <w:sz w:val="16"/>
                <w:szCs w:val="16"/>
              </w:rPr>
            </w:pPr>
            <w:r w:rsidRPr="00140DF1">
              <w:rPr>
                <w:rFonts w:ascii="Garamond" w:hAnsi="Garamond"/>
                <w:color w:val="000000" w:themeColor="text1"/>
                <w:sz w:val="16"/>
                <w:szCs w:val="16"/>
              </w:rPr>
              <w:t>5.000</w:t>
            </w:r>
          </w:p>
        </w:tc>
        <w:tc>
          <w:tcPr>
            <w:tcW w:w="1140"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4710C6" w:rsidTr="00923D78">
        <w:trPr>
          <w:trHeight w:val="642"/>
        </w:trPr>
        <w:tc>
          <w:tcPr>
            <w:tcW w:w="720" w:type="dxa"/>
            <w:shd w:val="clear" w:color="auto" w:fill="auto"/>
          </w:tcPr>
          <w:p w:rsidR="004710C6" w:rsidRDefault="004710C6" w:rsidP="004710C6">
            <w:pPr>
              <w:pStyle w:val="Recuodecorpodetexto"/>
              <w:ind w:left="0"/>
              <w:jc w:val="center"/>
              <w:rPr>
                <w:b w:val="0"/>
                <w:color w:val="000000" w:themeColor="text1"/>
                <w:sz w:val="22"/>
                <w:szCs w:val="22"/>
              </w:rPr>
            </w:pPr>
            <w:r>
              <w:rPr>
                <w:b w:val="0"/>
                <w:color w:val="000000" w:themeColor="text1"/>
                <w:sz w:val="22"/>
                <w:szCs w:val="22"/>
              </w:rPr>
              <w:t>24</w:t>
            </w:r>
          </w:p>
        </w:tc>
        <w:tc>
          <w:tcPr>
            <w:tcW w:w="3765" w:type="dxa"/>
            <w:shd w:val="clear" w:color="auto" w:fill="auto"/>
          </w:tcPr>
          <w:p w:rsidR="00B018FA" w:rsidRPr="00140DF1" w:rsidRDefault="00140DF1" w:rsidP="00B018FA">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CREME DENTAL </w:t>
            </w:r>
          </w:p>
          <w:p w:rsidR="00B018FA" w:rsidRPr="00140DF1" w:rsidRDefault="00140DF1" w:rsidP="00B018FA">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CREME DENTAL ADULTO</w:t>
            </w:r>
          </w:p>
          <w:p w:rsidR="00B018FA" w:rsidRPr="00140DF1" w:rsidRDefault="00140DF1" w:rsidP="00B018FA">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PASTA DENTAL, EM CREME, USO ADULTO, COM FLÚOR. CAIXA DE PAPEL CARTÃO PLASTIFICADA, CONTENDO 1 TUBO DE 90G. A EMBALAGEM DEVERÁ</w:t>
            </w:r>
          </w:p>
          <w:p w:rsidR="00B018FA" w:rsidRPr="00140DF1" w:rsidRDefault="00140DF1" w:rsidP="00B018FA">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CONTER EXTERNAMENTE OS DADOS DE IDENTIFICAÇÃO, PROCEDÊNCIA, NÚMERO DO LOTE, VALIDADE, NÚMERO DE REGISTRO NO MINISTÉRIO DA SAÚDE</w:t>
            </w:r>
          </w:p>
          <w:p w:rsidR="004710C6" w:rsidRPr="00140DF1" w:rsidRDefault="00140DF1" w:rsidP="00B018FA">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E SELO DE APROVAÇÃO DA ASSOCIAÇÃO BRASILEIRA DE ODONTOLOGIA (A.B.O).</w:t>
            </w:r>
          </w:p>
        </w:tc>
        <w:tc>
          <w:tcPr>
            <w:tcW w:w="1275" w:type="dxa"/>
            <w:shd w:val="clear" w:color="auto" w:fill="auto"/>
            <w:vAlign w:val="center"/>
          </w:tcPr>
          <w:p w:rsidR="004710C6" w:rsidRPr="00140DF1" w:rsidRDefault="004710C6" w:rsidP="004710C6">
            <w:pPr>
              <w:widowControl w:val="0"/>
              <w:jc w:val="center"/>
              <w:rPr>
                <w:rFonts w:ascii="Garamond" w:hAnsi="Garamond"/>
                <w:color w:val="000000" w:themeColor="text1"/>
                <w:sz w:val="16"/>
                <w:szCs w:val="16"/>
              </w:rPr>
            </w:pPr>
          </w:p>
        </w:tc>
        <w:tc>
          <w:tcPr>
            <w:tcW w:w="1035" w:type="dxa"/>
            <w:shd w:val="clear" w:color="auto" w:fill="auto"/>
            <w:vAlign w:val="center"/>
          </w:tcPr>
          <w:p w:rsidR="004710C6" w:rsidRPr="00140DF1" w:rsidRDefault="00140DF1" w:rsidP="004710C6">
            <w:pPr>
              <w:widowControl w:val="0"/>
              <w:jc w:val="center"/>
              <w:rPr>
                <w:rFonts w:ascii="Garamond" w:eastAsia="Times New Roman" w:hAnsi="Garamond" w:cs="Times New Roman"/>
                <w:color w:val="000000" w:themeColor="text1"/>
                <w:sz w:val="16"/>
                <w:szCs w:val="16"/>
              </w:rPr>
            </w:pPr>
            <w:r w:rsidRPr="00140DF1">
              <w:rPr>
                <w:rFonts w:ascii="Garamond" w:eastAsia="Times New Roman" w:hAnsi="Garamond" w:cs="Times New Roman"/>
                <w:color w:val="000000" w:themeColor="text1"/>
                <w:sz w:val="16"/>
                <w:szCs w:val="16"/>
              </w:rPr>
              <w:t>UN</w:t>
            </w:r>
          </w:p>
        </w:tc>
        <w:tc>
          <w:tcPr>
            <w:tcW w:w="994" w:type="dxa"/>
            <w:shd w:val="clear" w:color="auto" w:fill="auto"/>
          </w:tcPr>
          <w:p w:rsidR="004710C6" w:rsidRPr="00140DF1" w:rsidRDefault="00140DF1" w:rsidP="004710C6">
            <w:pPr>
              <w:jc w:val="center"/>
              <w:rPr>
                <w:rFonts w:ascii="Garamond" w:hAnsi="Garamond"/>
                <w:color w:val="000000" w:themeColor="text1"/>
                <w:sz w:val="16"/>
                <w:szCs w:val="16"/>
              </w:rPr>
            </w:pPr>
            <w:r w:rsidRPr="00140DF1">
              <w:rPr>
                <w:rFonts w:ascii="Garamond" w:hAnsi="Garamond"/>
                <w:color w:val="000000" w:themeColor="text1"/>
                <w:sz w:val="16"/>
                <w:szCs w:val="16"/>
              </w:rPr>
              <w:t>750</w:t>
            </w:r>
          </w:p>
        </w:tc>
        <w:tc>
          <w:tcPr>
            <w:tcW w:w="1140"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4710C6" w:rsidTr="00923D78">
        <w:trPr>
          <w:trHeight w:val="642"/>
        </w:trPr>
        <w:tc>
          <w:tcPr>
            <w:tcW w:w="720" w:type="dxa"/>
            <w:shd w:val="clear" w:color="auto" w:fill="auto"/>
          </w:tcPr>
          <w:p w:rsidR="004710C6" w:rsidRDefault="004710C6" w:rsidP="004710C6">
            <w:pPr>
              <w:pStyle w:val="Recuodecorpodetexto"/>
              <w:ind w:left="0"/>
              <w:jc w:val="center"/>
              <w:rPr>
                <w:b w:val="0"/>
                <w:color w:val="000000" w:themeColor="text1"/>
                <w:sz w:val="22"/>
                <w:szCs w:val="22"/>
              </w:rPr>
            </w:pPr>
            <w:r>
              <w:rPr>
                <w:b w:val="0"/>
                <w:color w:val="000000" w:themeColor="text1"/>
                <w:sz w:val="22"/>
                <w:szCs w:val="22"/>
              </w:rPr>
              <w:t>25</w:t>
            </w:r>
          </w:p>
        </w:tc>
        <w:tc>
          <w:tcPr>
            <w:tcW w:w="3765" w:type="dxa"/>
            <w:shd w:val="clear" w:color="auto" w:fill="auto"/>
          </w:tcPr>
          <w:p w:rsidR="00444CEA" w:rsidRPr="00444CEA" w:rsidRDefault="00140DF1" w:rsidP="00444CEA">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DESINFETANTE 5 LITROS DESINFETANTE 5 LITROS</w:t>
            </w:r>
          </w:p>
          <w:p w:rsidR="00444CEA" w:rsidRPr="00444CEA" w:rsidRDefault="00140DF1" w:rsidP="00444CEA">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IDENTIFICAÇÃO NO RÓTULO DE GERMICIDA E BACTERICIDA, LIMPA E DESINFETA. SUPER CONCENTRADO. FRAGRÂNCIA LAVANDA OU FLORAL. EMBALAGEM</w:t>
            </w:r>
          </w:p>
          <w:p w:rsidR="00444CEA" w:rsidRPr="00444CEA" w:rsidRDefault="00140DF1" w:rsidP="00444CEA">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DE 5 LITROS. A EMBALAGEM DEVE CONSTAR REGISTRO ANVISA E VALIDADE. LÍQUIDO, PARA USO GERAL, QUE TENHA COMO COMPONENTE ATIVO</w:t>
            </w:r>
          </w:p>
          <w:p w:rsidR="00444CEA" w:rsidRPr="00140DF1" w:rsidRDefault="00140DF1" w:rsidP="00444CEA">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CLORETO DE ALQUILDIMETIL BENZILAMONIO E CLORETO DE DIALQUILDIMETIL QUE ELIMINE GERMES E BACTÉRIAS.</w:t>
            </w:r>
          </w:p>
          <w:p w:rsidR="000F7495" w:rsidRPr="00140DF1" w:rsidRDefault="000F7495" w:rsidP="00444CEA">
            <w:pPr>
              <w:autoSpaceDE w:val="0"/>
              <w:autoSpaceDN w:val="0"/>
              <w:adjustRightInd w:val="0"/>
              <w:spacing w:after="0" w:line="240" w:lineRule="auto"/>
              <w:rPr>
                <w:rFonts w:ascii="Garamond" w:hAnsi="Garamond" w:cs="Arial-WinCharSetFFFF"/>
                <w:sz w:val="16"/>
                <w:szCs w:val="16"/>
              </w:rPr>
            </w:pPr>
          </w:p>
          <w:p w:rsidR="000F7495" w:rsidRPr="00140DF1" w:rsidRDefault="00140DF1" w:rsidP="000F7495">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O PRODUTO DEVE SER ENTREGUE EM CAIXAS DE PAPELÃO DE ALTA RESISTÊNCIA, GARANTINDO PROTEÇÃO CONTRA DANOS </w:t>
            </w:r>
            <w:r w:rsidRPr="00140DF1">
              <w:rPr>
                <w:rFonts w:ascii="Garamond" w:hAnsi="Garamond" w:cs="Arial-WinCharSetFFFF"/>
                <w:sz w:val="16"/>
                <w:szCs w:val="16"/>
              </w:rPr>
              <w:lastRenderedPageBreak/>
              <w:t>DURANTE O TRANSPORTE E MANUSEIO. AS CAIXAS CONTENDO O PRODUTO DEVEM ESTAR EM PERFEITAS CONDIÇÕES, SEM SINAIS DE DANOS ESTERNOS QUE POSSAM COMPROMETER A INTEGRIDADE DO PRODUTO. O SETOR NÃO RECEBERÁ OS PRODUTOS ENTREGUES INDIVIDUALMENTE, APENAS DENTRO DAS CAIXAS.</w:t>
            </w:r>
          </w:p>
          <w:p w:rsidR="000F7495" w:rsidRPr="00140DF1" w:rsidRDefault="00140DF1" w:rsidP="000F7495">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NECESSARIO AMOSTRA PARA ANALISE.</w:t>
            </w:r>
          </w:p>
          <w:p w:rsidR="000F7495" w:rsidRPr="00444CEA" w:rsidRDefault="00140DF1" w:rsidP="000F7495">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CATMAT 381409</w:t>
            </w:r>
          </w:p>
          <w:p w:rsidR="004710C6" w:rsidRPr="00140DF1" w:rsidRDefault="004710C6" w:rsidP="00444CEA">
            <w:pPr>
              <w:autoSpaceDE w:val="0"/>
              <w:autoSpaceDN w:val="0"/>
              <w:adjustRightInd w:val="0"/>
              <w:spacing w:after="0" w:line="240" w:lineRule="auto"/>
              <w:rPr>
                <w:rFonts w:ascii="Garamond" w:hAnsi="Garamond" w:cs="Arial-WinCharSetFFFF"/>
                <w:sz w:val="16"/>
                <w:szCs w:val="16"/>
              </w:rPr>
            </w:pPr>
          </w:p>
        </w:tc>
        <w:tc>
          <w:tcPr>
            <w:tcW w:w="1275" w:type="dxa"/>
            <w:shd w:val="clear" w:color="auto" w:fill="auto"/>
            <w:vAlign w:val="center"/>
          </w:tcPr>
          <w:p w:rsidR="004710C6" w:rsidRPr="00140DF1" w:rsidRDefault="004710C6" w:rsidP="004710C6">
            <w:pPr>
              <w:widowControl w:val="0"/>
              <w:jc w:val="center"/>
              <w:rPr>
                <w:rFonts w:ascii="Garamond" w:hAnsi="Garamond"/>
                <w:color w:val="000000" w:themeColor="text1"/>
                <w:sz w:val="16"/>
                <w:szCs w:val="16"/>
              </w:rPr>
            </w:pPr>
          </w:p>
        </w:tc>
        <w:tc>
          <w:tcPr>
            <w:tcW w:w="1035" w:type="dxa"/>
            <w:shd w:val="clear" w:color="auto" w:fill="auto"/>
            <w:vAlign w:val="center"/>
          </w:tcPr>
          <w:p w:rsidR="004710C6" w:rsidRPr="00140DF1" w:rsidRDefault="00140DF1" w:rsidP="004710C6">
            <w:pPr>
              <w:widowControl w:val="0"/>
              <w:jc w:val="center"/>
              <w:rPr>
                <w:rFonts w:ascii="Garamond" w:eastAsia="Times New Roman" w:hAnsi="Garamond" w:cs="Times New Roman"/>
                <w:color w:val="000000" w:themeColor="text1"/>
                <w:sz w:val="16"/>
                <w:szCs w:val="16"/>
              </w:rPr>
            </w:pPr>
            <w:r w:rsidRPr="00140DF1">
              <w:rPr>
                <w:rFonts w:ascii="Garamond" w:eastAsia="Times New Roman" w:hAnsi="Garamond" w:cs="Times New Roman"/>
                <w:color w:val="000000" w:themeColor="text1"/>
                <w:sz w:val="16"/>
                <w:szCs w:val="16"/>
              </w:rPr>
              <w:t>GL</w:t>
            </w:r>
          </w:p>
        </w:tc>
        <w:tc>
          <w:tcPr>
            <w:tcW w:w="994" w:type="dxa"/>
            <w:shd w:val="clear" w:color="auto" w:fill="auto"/>
          </w:tcPr>
          <w:p w:rsidR="004710C6" w:rsidRPr="00140DF1" w:rsidRDefault="00140DF1" w:rsidP="004710C6">
            <w:pPr>
              <w:jc w:val="center"/>
              <w:rPr>
                <w:rFonts w:ascii="Garamond" w:hAnsi="Garamond"/>
                <w:color w:val="000000" w:themeColor="text1"/>
                <w:sz w:val="16"/>
                <w:szCs w:val="16"/>
              </w:rPr>
            </w:pPr>
            <w:r w:rsidRPr="00140DF1">
              <w:rPr>
                <w:rFonts w:ascii="Garamond" w:hAnsi="Garamond"/>
                <w:color w:val="000000" w:themeColor="text1"/>
                <w:sz w:val="16"/>
                <w:szCs w:val="16"/>
              </w:rPr>
              <w:t>1.800</w:t>
            </w:r>
          </w:p>
        </w:tc>
        <w:tc>
          <w:tcPr>
            <w:tcW w:w="1140"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4710C6" w:rsidTr="00923D78">
        <w:trPr>
          <w:trHeight w:val="642"/>
        </w:trPr>
        <w:tc>
          <w:tcPr>
            <w:tcW w:w="720" w:type="dxa"/>
            <w:shd w:val="clear" w:color="auto" w:fill="auto"/>
          </w:tcPr>
          <w:p w:rsidR="004710C6" w:rsidRDefault="004710C6" w:rsidP="004710C6">
            <w:pPr>
              <w:pStyle w:val="Recuodecorpodetexto"/>
              <w:ind w:left="0"/>
              <w:jc w:val="center"/>
              <w:rPr>
                <w:b w:val="0"/>
                <w:color w:val="000000" w:themeColor="text1"/>
                <w:sz w:val="22"/>
                <w:szCs w:val="22"/>
              </w:rPr>
            </w:pPr>
            <w:r>
              <w:rPr>
                <w:b w:val="0"/>
                <w:color w:val="000000" w:themeColor="text1"/>
                <w:sz w:val="22"/>
                <w:szCs w:val="22"/>
              </w:rPr>
              <w:t>26</w:t>
            </w:r>
          </w:p>
        </w:tc>
        <w:tc>
          <w:tcPr>
            <w:tcW w:w="3765" w:type="dxa"/>
            <w:shd w:val="clear" w:color="auto" w:fill="auto"/>
          </w:tcPr>
          <w:p w:rsidR="00FE06BD" w:rsidRPr="00140DF1" w:rsidRDefault="00140DF1" w:rsidP="00FE06BD">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DISPENSER UN 100</w:t>
            </w:r>
          </w:p>
          <w:p w:rsidR="00FE06BD" w:rsidRPr="00140DF1" w:rsidRDefault="00140DF1" w:rsidP="00FE06BD">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DISPENSER SUPORTE DOSADOR DE ÁLCOOL</w:t>
            </w:r>
          </w:p>
          <w:p w:rsidR="00FE06BD" w:rsidRPr="00140DF1" w:rsidRDefault="00140DF1" w:rsidP="00FE06BD">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GEL DE ACIONAMENTO MANUAL, FABRICADO EM</w:t>
            </w:r>
          </w:p>
          <w:p w:rsidR="00FE06BD" w:rsidRPr="00140DF1" w:rsidRDefault="00140DF1" w:rsidP="00FE06BD">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MATERIAL PLÁSTICO RÍGIDO NA COR BRANCA, COM</w:t>
            </w:r>
          </w:p>
          <w:p w:rsidR="004710C6" w:rsidRPr="00140DF1" w:rsidRDefault="00140DF1" w:rsidP="00FE06BD">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RESERVATÓRIO DE 800ML. NECESSÁRIO AMOSTRA PARA ANÁLISE.</w:t>
            </w:r>
          </w:p>
          <w:p w:rsidR="00FE06BD" w:rsidRPr="00140DF1" w:rsidRDefault="00140DF1" w:rsidP="00FE06BD">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CATMAT 377436</w:t>
            </w:r>
          </w:p>
        </w:tc>
        <w:tc>
          <w:tcPr>
            <w:tcW w:w="1275" w:type="dxa"/>
            <w:shd w:val="clear" w:color="auto" w:fill="auto"/>
            <w:vAlign w:val="center"/>
          </w:tcPr>
          <w:p w:rsidR="004710C6" w:rsidRPr="00140DF1" w:rsidRDefault="004710C6" w:rsidP="004710C6">
            <w:pPr>
              <w:widowControl w:val="0"/>
              <w:jc w:val="center"/>
              <w:rPr>
                <w:rFonts w:ascii="Garamond" w:hAnsi="Garamond"/>
                <w:color w:val="000000" w:themeColor="text1"/>
                <w:sz w:val="16"/>
                <w:szCs w:val="16"/>
              </w:rPr>
            </w:pPr>
          </w:p>
        </w:tc>
        <w:tc>
          <w:tcPr>
            <w:tcW w:w="1035" w:type="dxa"/>
            <w:shd w:val="clear" w:color="auto" w:fill="auto"/>
            <w:vAlign w:val="center"/>
          </w:tcPr>
          <w:p w:rsidR="004710C6" w:rsidRPr="00140DF1" w:rsidRDefault="00140DF1" w:rsidP="004710C6">
            <w:pPr>
              <w:widowControl w:val="0"/>
              <w:jc w:val="center"/>
              <w:rPr>
                <w:rFonts w:ascii="Garamond" w:eastAsia="Times New Roman" w:hAnsi="Garamond" w:cs="Times New Roman"/>
                <w:color w:val="000000" w:themeColor="text1"/>
                <w:sz w:val="16"/>
                <w:szCs w:val="16"/>
              </w:rPr>
            </w:pPr>
            <w:r w:rsidRPr="00140DF1">
              <w:rPr>
                <w:rFonts w:ascii="Garamond" w:eastAsia="Times New Roman" w:hAnsi="Garamond" w:cs="Times New Roman"/>
                <w:color w:val="000000" w:themeColor="text1"/>
                <w:sz w:val="16"/>
                <w:szCs w:val="16"/>
              </w:rPr>
              <w:t>UN</w:t>
            </w:r>
          </w:p>
        </w:tc>
        <w:tc>
          <w:tcPr>
            <w:tcW w:w="994" w:type="dxa"/>
            <w:shd w:val="clear" w:color="auto" w:fill="auto"/>
          </w:tcPr>
          <w:p w:rsidR="004710C6" w:rsidRPr="00140DF1" w:rsidRDefault="00140DF1" w:rsidP="004710C6">
            <w:pPr>
              <w:jc w:val="center"/>
              <w:rPr>
                <w:rFonts w:ascii="Garamond" w:hAnsi="Garamond"/>
                <w:color w:val="000000" w:themeColor="text1"/>
                <w:sz w:val="16"/>
                <w:szCs w:val="16"/>
              </w:rPr>
            </w:pPr>
            <w:r w:rsidRPr="00140DF1">
              <w:rPr>
                <w:rFonts w:ascii="Garamond" w:hAnsi="Garamond"/>
                <w:color w:val="000000" w:themeColor="text1"/>
                <w:sz w:val="16"/>
                <w:szCs w:val="16"/>
              </w:rPr>
              <w:t>100</w:t>
            </w:r>
          </w:p>
        </w:tc>
        <w:tc>
          <w:tcPr>
            <w:tcW w:w="1140"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4710C6" w:rsidTr="00923D78">
        <w:trPr>
          <w:trHeight w:val="642"/>
        </w:trPr>
        <w:tc>
          <w:tcPr>
            <w:tcW w:w="720" w:type="dxa"/>
            <w:shd w:val="clear" w:color="auto" w:fill="auto"/>
          </w:tcPr>
          <w:p w:rsidR="004710C6" w:rsidRDefault="004710C6" w:rsidP="004710C6">
            <w:pPr>
              <w:pStyle w:val="Recuodecorpodetexto"/>
              <w:ind w:left="0"/>
              <w:jc w:val="center"/>
              <w:rPr>
                <w:b w:val="0"/>
                <w:color w:val="000000" w:themeColor="text1"/>
                <w:sz w:val="22"/>
                <w:szCs w:val="22"/>
              </w:rPr>
            </w:pPr>
            <w:r>
              <w:rPr>
                <w:b w:val="0"/>
                <w:color w:val="000000" w:themeColor="text1"/>
                <w:sz w:val="22"/>
                <w:szCs w:val="22"/>
              </w:rPr>
              <w:t>27</w:t>
            </w:r>
          </w:p>
        </w:tc>
        <w:tc>
          <w:tcPr>
            <w:tcW w:w="3765" w:type="dxa"/>
            <w:shd w:val="clear" w:color="auto" w:fill="auto"/>
          </w:tcPr>
          <w:p w:rsidR="00B04D9F" w:rsidRPr="00140DF1" w:rsidRDefault="00140DF1" w:rsidP="00B04D9F">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ESCOVA PARA BANHEIRO </w:t>
            </w:r>
          </w:p>
          <w:p w:rsidR="00B04D9F" w:rsidRPr="00140DF1" w:rsidRDefault="00140DF1" w:rsidP="00B04D9F">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ESCOVA PARA VASO SANITÁRIO, MATERIAL</w:t>
            </w:r>
          </w:p>
          <w:p w:rsidR="00B04D9F" w:rsidRPr="00140DF1" w:rsidRDefault="00140DF1" w:rsidP="00B04D9F">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CORPO: PLÁSTICO, MATERIAL CERDAS: NÁILON,</w:t>
            </w:r>
          </w:p>
          <w:p w:rsidR="00B04D9F" w:rsidRPr="00140DF1" w:rsidRDefault="00140DF1" w:rsidP="00B04D9F">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CARACTERÍSTICAS ADICIONAIS: FORMATO</w:t>
            </w:r>
          </w:p>
          <w:p w:rsidR="00B04D9F" w:rsidRPr="00140DF1" w:rsidRDefault="00140DF1" w:rsidP="00B04D9F">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ARREDONDADO, APLICAÇÃO: VASO SANITÁRIO.</w:t>
            </w:r>
          </w:p>
          <w:p w:rsidR="00B04D9F" w:rsidRPr="00140DF1" w:rsidRDefault="00140DF1" w:rsidP="00B04D9F">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MEDINDO APROXIMADAMENTE 30 CM DE</w:t>
            </w:r>
          </w:p>
          <w:p w:rsidR="00B04D9F" w:rsidRPr="00140DF1" w:rsidRDefault="00140DF1" w:rsidP="00B04D9F">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COMPRIMENTO E 10 COM DE DIÂMETRO. COM</w:t>
            </w:r>
          </w:p>
          <w:p w:rsidR="00B04D9F" w:rsidRPr="00140DF1" w:rsidRDefault="00140DF1" w:rsidP="00B04D9F">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IDENTIFICAÇÃO DO FABRICANTE. NECESSÁRIO AMOSTRA</w:t>
            </w:r>
          </w:p>
          <w:p w:rsidR="004710C6" w:rsidRPr="00140DF1" w:rsidRDefault="00140DF1" w:rsidP="00B04D9F">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PARA ANÁLISE.</w:t>
            </w:r>
          </w:p>
          <w:p w:rsidR="00B04D9F" w:rsidRPr="00140DF1" w:rsidRDefault="00140DF1" w:rsidP="00B04D9F">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CATMAT 33358</w:t>
            </w:r>
          </w:p>
        </w:tc>
        <w:tc>
          <w:tcPr>
            <w:tcW w:w="1275" w:type="dxa"/>
            <w:shd w:val="clear" w:color="auto" w:fill="auto"/>
            <w:vAlign w:val="center"/>
          </w:tcPr>
          <w:p w:rsidR="004710C6" w:rsidRPr="00140DF1" w:rsidRDefault="004710C6" w:rsidP="004710C6">
            <w:pPr>
              <w:widowControl w:val="0"/>
              <w:jc w:val="center"/>
              <w:rPr>
                <w:rFonts w:ascii="Garamond" w:hAnsi="Garamond"/>
                <w:color w:val="000000" w:themeColor="text1"/>
                <w:sz w:val="16"/>
                <w:szCs w:val="16"/>
              </w:rPr>
            </w:pPr>
          </w:p>
        </w:tc>
        <w:tc>
          <w:tcPr>
            <w:tcW w:w="1035" w:type="dxa"/>
            <w:shd w:val="clear" w:color="auto" w:fill="auto"/>
            <w:vAlign w:val="center"/>
          </w:tcPr>
          <w:p w:rsidR="004710C6" w:rsidRPr="00140DF1" w:rsidRDefault="00140DF1" w:rsidP="004710C6">
            <w:pPr>
              <w:widowControl w:val="0"/>
              <w:jc w:val="center"/>
              <w:rPr>
                <w:rFonts w:ascii="Garamond" w:eastAsia="Times New Roman" w:hAnsi="Garamond" w:cs="Times New Roman"/>
                <w:color w:val="000000" w:themeColor="text1"/>
                <w:sz w:val="16"/>
                <w:szCs w:val="16"/>
              </w:rPr>
            </w:pPr>
            <w:r w:rsidRPr="00140DF1">
              <w:rPr>
                <w:rFonts w:ascii="Garamond" w:eastAsia="Times New Roman" w:hAnsi="Garamond" w:cs="Times New Roman"/>
                <w:color w:val="000000" w:themeColor="text1"/>
                <w:sz w:val="16"/>
                <w:szCs w:val="16"/>
              </w:rPr>
              <w:t>UN</w:t>
            </w:r>
          </w:p>
        </w:tc>
        <w:tc>
          <w:tcPr>
            <w:tcW w:w="994" w:type="dxa"/>
            <w:shd w:val="clear" w:color="auto" w:fill="auto"/>
          </w:tcPr>
          <w:p w:rsidR="004710C6" w:rsidRPr="00140DF1" w:rsidRDefault="00140DF1" w:rsidP="004710C6">
            <w:pPr>
              <w:jc w:val="center"/>
              <w:rPr>
                <w:rFonts w:ascii="Garamond" w:hAnsi="Garamond"/>
                <w:color w:val="000000" w:themeColor="text1"/>
                <w:sz w:val="16"/>
                <w:szCs w:val="16"/>
              </w:rPr>
            </w:pPr>
            <w:r w:rsidRPr="00140DF1">
              <w:rPr>
                <w:rFonts w:ascii="Garamond" w:hAnsi="Garamond"/>
                <w:color w:val="000000" w:themeColor="text1"/>
                <w:sz w:val="16"/>
                <w:szCs w:val="16"/>
              </w:rPr>
              <w:t>100</w:t>
            </w:r>
          </w:p>
        </w:tc>
        <w:tc>
          <w:tcPr>
            <w:tcW w:w="1140"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4710C6" w:rsidTr="00923D78">
        <w:trPr>
          <w:trHeight w:val="642"/>
        </w:trPr>
        <w:tc>
          <w:tcPr>
            <w:tcW w:w="720" w:type="dxa"/>
            <w:shd w:val="clear" w:color="auto" w:fill="auto"/>
          </w:tcPr>
          <w:p w:rsidR="004710C6" w:rsidRDefault="004710C6" w:rsidP="004710C6">
            <w:pPr>
              <w:pStyle w:val="Recuodecorpodetexto"/>
              <w:ind w:left="0"/>
              <w:jc w:val="center"/>
              <w:rPr>
                <w:b w:val="0"/>
                <w:color w:val="000000" w:themeColor="text1"/>
                <w:sz w:val="22"/>
                <w:szCs w:val="22"/>
              </w:rPr>
            </w:pPr>
            <w:r>
              <w:rPr>
                <w:b w:val="0"/>
                <w:color w:val="000000" w:themeColor="text1"/>
                <w:sz w:val="22"/>
                <w:szCs w:val="22"/>
              </w:rPr>
              <w:t>28</w:t>
            </w:r>
          </w:p>
        </w:tc>
        <w:tc>
          <w:tcPr>
            <w:tcW w:w="3765" w:type="dxa"/>
            <w:shd w:val="clear" w:color="auto" w:fill="auto"/>
          </w:tcPr>
          <w:p w:rsidR="00B43987" w:rsidRPr="00140DF1" w:rsidRDefault="00140DF1" w:rsidP="00B43987">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ESCOVA DENTE INFANTIL ESCOVA DENTAL INFANTIL. ESCOVA DENTAL</w:t>
            </w:r>
          </w:p>
          <w:p w:rsidR="00B43987" w:rsidRPr="00140DF1" w:rsidRDefault="00140DF1" w:rsidP="00B43987">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INFANTIL, COM FORMATO ANATÔMICO,</w:t>
            </w:r>
          </w:p>
          <w:p w:rsidR="00B43987" w:rsidRPr="00140DF1" w:rsidRDefault="00140DF1" w:rsidP="00B43987">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CONFECCIONADA EM MATERIAL ATÓXICO, COM</w:t>
            </w:r>
          </w:p>
          <w:p w:rsidR="00B43987" w:rsidRPr="00140DF1" w:rsidRDefault="00140DF1" w:rsidP="00B43987">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CABO EM POLIPROPILENO, MEDINDO ENTRE 1 E</w:t>
            </w:r>
          </w:p>
          <w:p w:rsidR="00B43987" w:rsidRPr="00140DF1" w:rsidRDefault="00140DF1" w:rsidP="00B43987">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1,3CM DE LARGURA E ENTRE 9 E 14,5CM DE</w:t>
            </w:r>
          </w:p>
          <w:p w:rsidR="00B43987" w:rsidRPr="00140DF1" w:rsidRDefault="00140DF1" w:rsidP="00B43987">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COMPRIMENTO. CERDAS MACIAS EM NYLON NA</w:t>
            </w:r>
          </w:p>
          <w:p w:rsidR="00B43987" w:rsidRPr="00140DF1" w:rsidRDefault="00140DF1" w:rsidP="00B43987">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COR NATURAL, MEDINDO DE 0,14 A 0,25MM DE</w:t>
            </w:r>
          </w:p>
          <w:p w:rsidR="00B43987" w:rsidRPr="00140DF1" w:rsidRDefault="00140DF1" w:rsidP="00B43987">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DIÂMETRO, DISPOSTAS EM TRÊS FILEIRAS, RETAS,</w:t>
            </w:r>
          </w:p>
          <w:p w:rsidR="00B43987" w:rsidRPr="00140DF1" w:rsidRDefault="00140DF1" w:rsidP="00B43987">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COM PONTAS ARREDONDADAS, CORTE UNIFORME E</w:t>
            </w:r>
          </w:p>
          <w:p w:rsidR="00B43987" w:rsidRPr="00140DF1" w:rsidRDefault="00140DF1" w:rsidP="00B43987">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1 A 1,3CM DE ALTURA, CONTENDO NO MÍNIMO 60</w:t>
            </w:r>
          </w:p>
          <w:p w:rsidR="00B43987" w:rsidRPr="00140DF1" w:rsidRDefault="00140DF1" w:rsidP="00B43987">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CERDAS POR TUFO. A ÁREA DE INSERÇÃO DAS</w:t>
            </w:r>
          </w:p>
          <w:p w:rsidR="00B43987" w:rsidRPr="00140DF1" w:rsidRDefault="00140DF1" w:rsidP="00B43987">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CERDAS DEVERÁ MEDIR DE 2,2 A 2,5CM DE</w:t>
            </w:r>
          </w:p>
          <w:p w:rsidR="00B43987" w:rsidRPr="00140DF1" w:rsidRDefault="00140DF1" w:rsidP="00B43987">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COMPRIMENTO, COM APROXIMADAMENTE 8MM</w:t>
            </w:r>
          </w:p>
          <w:p w:rsidR="00B43987" w:rsidRPr="00140DF1" w:rsidRDefault="00140DF1" w:rsidP="00B43987">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DE LARGURA COM CANTOS ARREDONDADOS E</w:t>
            </w:r>
          </w:p>
          <w:p w:rsidR="00B43987" w:rsidRPr="00140DF1" w:rsidRDefault="00140DF1" w:rsidP="00B43987">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CONTER 27 A 30 TUFOS. EMBALADA</w:t>
            </w:r>
          </w:p>
          <w:p w:rsidR="00B43987" w:rsidRPr="00140DF1" w:rsidRDefault="00140DF1" w:rsidP="00B43987">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INDIVIDUALMENTE. A EMBALAGEM DEVERÁ</w:t>
            </w:r>
          </w:p>
          <w:p w:rsidR="00B43987" w:rsidRPr="00140DF1" w:rsidRDefault="00140DF1" w:rsidP="00B43987">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CONTER EXTERNAMENTE OS DADOS DE</w:t>
            </w:r>
          </w:p>
          <w:p w:rsidR="00B43987" w:rsidRPr="00140DF1" w:rsidRDefault="00140DF1" w:rsidP="00B43987">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IDENTIFICAÇÃO, PROCEDÊNCIA E SELO DE</w:t>
            </w:r>
          </w:p>
          <w:p w:rsidR="00B43987" w:rsidRPr="00140DF1" w:rsidRDefault="00140DF1" w:rsidP="00B43987">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APROVAÇÃO DA ASSOCIAÇÃO BRASILEIRA DE</w:t>
            </w:r>
          </w:p>
          <w:p w:rsidR="004710C6" w:rsidRPr="00140DF1" w:rsidRDefault="00140DF1" w:rsidP="00B43987">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ODONTOLOGIA (A.B.O). NECESSÁRIO AMOSTRA PARA ANÁLISE.</w:t>
            </w:r>
          </w:p>
          <w:p w:rsidR="00B43987" w:rsidRPr="00140DF1" w:rsidRDefault="00140DF1" w:rsidP="00B43987">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CATMAT 398861</w:t>
            </w:r>
          </w:p>
        </w:tc>
        <w:tc>
          <w:tcPr>
            <w:tcW w:w="1275" w:type="dxa"/>
            <w:shd w:val="clear" w:color="auto" w:fill="auto"/>
            <w:vAlign w:val="center"/>
          </w:tcPr>
          <w:p w:rsidR="004710C6" w:rsidRPr="00140DF1" w:rsidRDefault="004710C6" w:rsidP="004710C6">
            <w:pPr>
              <w:widowControl w:val="0"/>
              <w:jc w:val="center"/>
              <w:rPr>
                <w:rFonts w:ascii="Garamond" w:hAnsi="Garamond"/>
                <w:color w:val="000000" w:themeColor="text1"/>
                <w:sz w:val="16"/>
                <w:szCs w:val="16"/>
              </w:rPr>
            </w:pPr>
          </w:p>
        </w:tc>
        <w:tc>
          <w:tcPr>
            <w:tcW w:w="1035" w:type="dxa"/>
            <w:shd w:val="clear" w:color="auto" w:fill="auto"/>
            <w:vAlign w:val="center"/>
          </w:tcPr>
          <w:p w:rsidR="004710C6" w:rsidRPr="00140DF1" w:rsidRDefault="00140DF1" w:rsidP="004710C6">
            <w:pPr>
              <w:widowControl w:val="0"/>
              <w:jc w:val="center"/>
              <w:rPr>
                <w:rFonts w:ascii="Garamond" w:eastAsia="Times New Roman" w:hAnsi="Garamond" w:cs="Times New Roman"/>
                <w:color w:val="000000" w:themeColor="text1"/>
                <w:sz w:val="16"/>
                <w:szCs w:val="16"/>
              </w:rPr>
            </w:pPr>
            <w:r w:rsidRPr="00140DF1">
              <w:rPr>
                <w:rFonts w:ascii="Garamond" w:eastAsia="Times New Roman" w:hAnsi="Garamond" w:cs="Times New Roman"/>
                <w:color w:val="000000" w:themeColor="text1"/>
                <w:sz w:val="16"/>
                <w:szCs w:val="16"/>
              </w:rPr>
              <w:t>UN</w:t>
            </w:r>
          </w:p>
        </w:tc>
        <w:tc>
          <w:tcPr>
            <w:tcW w:w="994" w:type="dxa"/>
            <w:shd w:val="clear" w:color="auto" w:fill="auto"/>
          </w:tcPr>
          <w:p w:rsidR="004710C6" w:rsidRPr="00140DF1" w:rsidRDefault="00140DF1" w:rsidP="004710C6">
            <w:pPr>
              <w:jc w:val="center"/>
              <w:rPr>
                <w:rFonts w:ascii="Garamond" w:hAnsi="Garamond"/>
                <w:color w:val="000000" w:themeColor="text1"/>
                <w:sz w:val="16"/>
                <w:szCs w:val="16"/>
              </w:rPr>
            </w:pPr>
            <w:r w:rsidRPr="00140DF1">
              <w:rPr>
                <w:rFonts w:ascii="Garamond" w:hAnsi="Garamond"/>
                <w:color w:val="000000" w:themeColor="text1"/>
                <w:sz w:val="16"/>
                <w:szCs w:val="16"/>
              </w:rPr>
              <w:t>5.000</w:t>
            </w:r>
          </w:p>
        </w:tc>
        <w:tc>
          <w:tcPr>
            <w:tcW w:w="1140"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4710C6" w:rsidTr="00923D78">
        <w:trPr>
          <w:trHeight w:val="642"/>
        </w:trPr>
        <w:tc>
          <w:tcPr>
            <w:tcW w:w="720" w:type="dxa"/>
            <w:shd w:val="clear" w:color="auto" w:fill="auto"/>
          </w:tcPr>
          <w:p w:rsidR="004710C6" w:rsidRDefault="004710C6" w:rsidP="004710C6">
            <w:pPr>
              <w:pStyle w:val="Recuodecorpodetexto"/>
              <w:ind w:left="0"/>
              <w:jc w:val="center"/>
              <w:rPr>
                <w:b w:val="0"/>
                <w:color w:val="000000" w:themeColor="text1"/>
                <w:sz w:val="22"/>
                <w:szCs w:val="22"/>
              </w:rPr>
            </w:pPr>
            <w:r>
              <w:rPr>
                <w:b w:val="0"/>
                <w:color w:val="000000" w:themeColor="text1"/>
                <w:sz w:val="22"/>
                <w:szCs w:val="22"/>
              </w:rPr>
              <w:t>29</w:t>
            </w:r>
          </w:p>
        </w:tc>
        <w:tc>
          <w:tcPr>
            <w:tcW w:w="3765" w:type="dxa"/>
            <w:shd w:val="clear" w:color="auto" w:fill="auto"/>
          </w:tcPr>
          <w:p w:rsidR="00FA19FE" w:rsidRPr="00140DF1" w:rsidRDefault="00140DF1" w:rsidP="00FA19FE">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ESPALHADOR DE CERA </w:t>
            </w:r>
          </w:p>
          <w:p w:rsidR="00FA19FE" w:rsidRPr="00140DF1" w:rsidRDefault="00140DF1" w:rsidP="00FA19FE">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ESPALHADOR DE CERA/ RODO DE ESPUMA</w:t>
            </w:r>
          </w:p>
          <w:p w:rsidR="00FA19FE" w:rsidRPr="00140DF1" w:rsidRDefault="00140DF1" w:rsidP="00FA19FE">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PARA PASSAR CERA COM CABO DE MADEIRA.</w:t>
            </w:r>
          </w:p>
          <w:p w:rsidR="004710C6" w:rsidRPr="00140DF1" w:rsidRDefault="00140DF1" w:rsidP="00FA19FE">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MEDINDO 30 CM. NECESSÁRIO AMOSTRA PARA ANÁLISE.</w:t>
            </w:r>
          </w:p>
          <w:p w:rsidR="00FA19FE" w:rsidRPr="00140DF1" w:rsidRDefault="00140DF1" w:rsidP="00FA19FE">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CATMAT 30236</w:t>
            </w:r>
          </w:p>
        </w:tc>
        <w:tc>
          <w:tcPr>
            <w:tcW w:w="1275" w:type="dxa"/>
            <w:shd w:val="clear" w:color="auto" w:fill="auto"/>
            <w:vAlign w:val="center"/>
          </w:tcPr>
          <w:p w:rsidR="004710C6" w:rsidRPr="00140DF1" w:rsidRDefault="004710C6" w:rsidP="004710C6">
            <w:pPr>
              <w:widowControl w:val="0"/>
              <w:jc w:val="center"/>
              <w:rPr>
                <w:rFonts w:ascii="Garamond" w:hAnsi="Garamond"/>
                <w:color w:val="000000" w:themeColor="text1"/>
                <w:sz w:val="16"/>
                <w:szCs w:val="16"/>
              </w:rPr>
            </w:pPr>
          </w:p>
        </w:tc>
        <w:tc>
          <w:tcPr>
            <w:tcW w:w="1035" w:type="dxa"/>
            <w:shd w:val="clear" w:color="auto" w:fill="auto"/>
            <w:vAlign w:val="center"/>
          </w:tcPr>
          <w:p w:rsidR="004710C6" w:rsidRPr="00140DF1" w:rsidRDefault="00140DF1" w:rsidP="004710C6">
            <w:pPr>
              <w:widowControl w:val="0"/>
              <w:jc w:val="center"/>
              <w:rPr>
                <w:rFonts w:ascii="Garamond" w:eastAsia="Times New Roman" w:hAnsi="Garamond" w:cs="Times New Roman"/>
                <w:color w:val="000000" w:themeColor="text1"/>
                <w:sz w:val="16"/>
                <w:szCs w:val="16"/>
              </w:rPr>
            </w:pPr>
            <w:r w:rsidRPr="00140DF1">
              <w:rPr>
                <w:rFonts w:ascii="Garamond" w:eastAsia="Times New Roman" w:hAnsi="Garamond" w:cs="Times New Roman"/>
                <w:color w:val="000000" w:themeColor="text1"/>
                <w:sz w:val="16"/>
                <w:szCs w:val="16"/>
              </w:rPr>
              <w:t>UN</w:t>
            </w:r>
          </w:p>
        </w:tc>
        <w:tc>
          <w:tcPr>
            <w:tcW w:w="994" w:type="dxa"/>
            <w:shd w:val="clear" w:color="auto" w:fill="auto"/>
          </w:tcPr>
          <w:p w:rsidR="004710C6" w:rsidRPr="00140DF1" w:rsidRDefault="00140DF1" w:rsidP="004710C6">
            <w:pPr>
              <w:jc w:val="center"/>
              <w:rPr>
                <w:rFonts w:ascii="Garamond" w:hAnsi="Garamond"/>
                <w:color w:val="000000" w:themeColor="text1"/>
                <w:sz w:val="16"/>
                <w:szCs w:val="16"/>
              </w:rPr>
            </w:pPr>
            <w:r w:rsidRPr="00140DF1">
              <w:rPr>
                <w:rFonts w:ascii="Garamond" w:hAnsi="Garamond"/>
                <w:color w:val="000000" w:themeColor="text1"/>
                <w:sz w:val="16"/>
                <w:szCs w:val="16"/>
              </w:rPr>
              <w:t>100</w:t>
            </w:r>
          </w:p>
        </w:tc>
        <w:tc>
          <w:tcPr>
            <w:tcW w:w="1140"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4710C6" w:rsidTr="00923D78">
        <w:trPr>
          <w:trHeight w:val="642"/>
        </w:trPr>
        <w:tc>
          <w:tcPr>
            <w:tcW w:w="720" w:type="dxa"/>
            <w:shd w:val="clear" w:color="auto" w:fill="auto"/>
          </w:tcPr>
          <w:p w:rsidR="004710C6" w:rsidRDefault="004710C6" w:rsidP="004710C6">
            <w:pPr>
              <w:pStyle w:val="Recuodecorpodetexto"/>
              <w:ind w:left="0"/>
              <w:jc w:val="center"/>
              <w:rPr>
                <w:b w:val="0"/>
                <w:color w:val="000000" w:themeColor="text1"/>
                <w:sz w:val="22"/>
                <w:szCs w:val="22"/>
              </w:rPr>
            </w:pPr>
            <w:r>
              <w:rPr>
                <w:b w:val="0"/>
                <w:color w:val="000000" w:themeColor="text1"/>
                <w:sz w:val="22"/>
                <w:szCs w:val="22"/>
              </w:rPr>
              <w:t>30</w:t>
            </w:r>
          </w:p>
        </w:tc>
        <w:tc>
          <w:tcPr>
            <w:tcW w:w="3765" w:type="dxa"/>
            <w:shd w:val="clear" w:color="auto" w:fill="auto"/>
          </w:tcPr>
          <w:p w:rsidR="00AB5078" w:rsidRPr="00140DF1" w:rsidRDefault="00140DF1" w:rsidP="00AB5078">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ESPONJA DE ACO (PCT. C/ 8 UN) </w:t>
            </w:r>
          </w:p>
          <w:p w:rsidR="00AB5078" w:rsidRPr="00140DF1" w:rsidRDefault="00140DF1" w:rsidP="00AB5078">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ESPONJA DE AÇO C/ 8</w:t>
            </w:r>
          </w:p>
          <w:p w:rsidR="00AB5078" w:rsidRPr="00140DF1" w:rsidRDefault="00140DF1" w:rsidP="00AB5078">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PACOTE COM 08 UNIDADES DE 60G. 100% ECOLÓGICO. FINA, NÚMERO 0. COMPRIMENTO: 17CM, LARGURA: 04CM, ALTURA: 04CM. PESO: 0,025</w:t>
            </w:r>
          </w:p>
          <w:p w:rsidR="00AB5078" w:rsidRPr="00140DF1" w:rsidRDefault="00140DF1" w:rsidP="00AB5078">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KG.</w:t>
            </w:r>
          </w:p>
          <w:p w:rsidR="004710C6" w:rsidRPr="00140DF1" w:rsidRDefault="00140DF1" w:rsidP="00AB5078">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lastRenderedPageBreak/>
              <w:t>MARCA DE REFERÊNCIA: ASSOLAN, BOMBRIL OU QUALIDADE IGUAL OU SUPERIOR.</w:t>
            </w:r>
          </w:p>
          <w:p w:rsidR="00AB5078" w:rsidRPr="00140DF1" w:rsidRDefault="00140DF1" w:rsidP="00AB5078">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NECESSÁRIO AMOSTRA PARA ANÁLISE.</w:t>
            </w:r>
          </w:p>
          <w:p w:rsidR="00AB5078" w:rsidRPr="00140DF1" w:rsidRDefault="00140DF1" w:rsidP="00AB5078">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CATMAT 296307</w:t>
            </w:r>
          </w:p>
        </w:tc>
        <w:tc>
          <w:tcPr>
            <w:tcW w:w="1275" w:type="dxa"/>
            <w:shd w:val="clear" w:color="auto" w:fill="auto"/>
            <w:vAlign w:val="center"/>
          </w:tcPr>
          <w:p w:rsidR="004710C6" w:rsidRPr="00140DF1" w:rsidRDefault="004710C6" w:rsidP="004710C6">
            <w:pPr>
              <w:widowControl w:val="0"/>
              <w:jc w:val="center"/>
              <w:rPr>
                <w:rFonts w:ascii="Garamond" w:hAnsi="Garamond"/>
                <w:color w:val="000000" w:themeColor="text1"/>
                <w:sz w:val="16"/>
                <w:szCs w:val="16"/>
              </w:rPr>
            </w:pPr>
          </w:p>
        </w:tc>
        <w:tc>
          <w:tcPr>
            <w:tcW w:w="1035" w:type="dxa"/>
            <w:shd w:val="clear" w:color="auto" w:fill="auto"/>
            <w:vAlign w:val="center"/>
          </w:tcPr>
          <w:p w:rsidR="004710C6" w:rsidRPr="00140DF1" w:rsidRDefault="00140DF1" w:rsidP="004710C6">
            <w:pPr>
              <w:widowControl w:val="0"/>
              <w:jc w:val="center"/>
              <w:rPr>
                <w:rFonts w:ascii="Garamond" w:eastAsia="Times New Roman" w:hAnsi="Garamond" w:cs="Times New Roman"/>
                <w:color w:val="000000" w:themeColor="text1"/>
                <w:sz w:val="16"/>
                <w:szCs w:val="16"/>
              </w:rPr>
            </w:pPr>
            <w:r w:rsidRPr="00140DF1">
              <w:rPr>
                <w:rFonts w:ascii="Garamond" w:eastAsia="Times New Roman" w:hAnsi="Garamond" w:cs="Times New Roman"/>
                <w:color w:val="000000" w:themeColor="text1"/>
                <w:sz w:val="16"/>
                <w:szCs w:val="16"/>
              </w:rPr>
              <w:t>PCT</w:t>
            </w:r>
          </w:p>
        </w:tc>
        <w:tc>
          <w:tcPr>
            <w:tcW w:w="994" w:type="dxa"/>
            <w:shd w:val="clear" w:color="auto" w:fill="auto"/>
          </w:tcPr>
          <w:p w:rsidR="004710C6" w:rsidRPr="00140DF1" w:rsidRDefault="00140DF1" w:rsidP="004710C6">
            <w:pPr>
              <w:jc w:val="center"/>
              <w:rPr>
                <w:rFonts w:ascii="Garamond" w:hAnsi="Garamond"/>
                <w:color w:val="000000" w:themeColor="text1"/>
                <w:sz w:val="16"/>
                <w:szCs w:val="16"/>
              </w:rPr>
            </w:pPr>
            <w:r w:rsidRPr="00140DF1">
              <w:rPr>
                <w:rFonts w:ascii="Garamond" w:hAnsi="Garamond"/>
                <w:color w:val="000000" w:themeColor="text1"/>
                <w:sz w:val="16"/>
                <w:szCs w:val="16"/>
              </w:rPr>
              <w:t>1.400</w:t>
            </w:r>
          </w:p>
        </w:tc>
        <w:tc>
          <w:tcPr>
            <w:tcW w:w="1140"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4710C6" w:rsidTr="00923D78">
        <w:trPr>
          <w:trHeight w:val="642"/>
        </w:trPr>
        <w:tc>
          <w:tcPr>
            <w:tcW w:w="720" w:type="dxa"/>
            <w:shd w:val="clear" w:color="auto" w:fill="auto"/>
          </w:tcPr>
          <w:p w:rsidR="004710C6" w:rsidRDefault="004710C6" w:rsidP="004710C6">
            <w:pPr>
              <w:pStyle w:val="Recuodecorpodetexto"/>
              <w:ind w:left="0"/>
              <w:jc w:val="center"/>
              <w:rPr>
                <w:b w:val="0"/>
                <w:color w:val="000000" w:themeColor="text1"/>
                <w:sz w:val="22"/>
                <w:szCs w:val="22"/>
              </w:rPr>
            </w:pPr>
            <w:r>
              <w:rPr>
                <w:b w:val="0"/>
                <w:color w:val="000000" w:themeColor="text1"/>
                <w:sz w:val="22"/>
                <w:szCs w:val="22"/>
              </w:rPr>
              <w:t>31</w:t>
            </w:r>
          </w:p>
        </w:tc>
        <w:tc>
          <w:tcPr>
            <w:tcW w:w="3765" w:type="dxa"/>
            <w:shd w:val="clear" w:color="auto" w:fill="auto"/>
          </w:tcPr>
          <w:p w:rsidR="00B220D3" w:rsidRPr="00140DF1" w:rsidRDefault="00140DF1" w:rsidP="00B220D3">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ESPONJA DE LIMPEZA DUPLA FACE </w:t>
            </w:r>
          </w:p>
          <w:p w:rsidR="00B220D3" w:rsidRPr="00140DF1" w:rsidRDefault="00140DF1" w:rsidP="00B220D3">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ESPONJA DE LIMPEZA DUPLA FACE/LAVAR LOUÇA</w:t>
            </w:r>
          </w:p>
          <w:p w:rsidR="00B220D3" w:rsidRPr="00140DF1" w:rsidRDefault="00140DF1" w:rsidP="00B220D3">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ESPONJA DE LIMPEZA, DUPLA FACE, TAMANHO 11X7,5X2CM (CXLXE). COMPOSIÇÃO ESPUMA DE POLIURETANO COM BACTERICIDA E FIBRA</w:t>
            </w:r>
          </w:p>
          <w:p w:rsidR="00B220D3" w:rsidRPr="00140DF1" w:rsidRDefault="00140DF1" w:rsidP="00B220D3">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SINTÉTICA COM ABRASIVO. MARCA DE REFERÊNCIA: SCOTH BRITE OU QUALIDADE IGUAL OU SUPERIOR.</w:t>
            </w:r>
          </w:p>
          <w:p w:rsidR="004710C6" w:rsidRPr="00140DF1" w:rsidRDefault="00140DF1" w:rsidP="00B220D3">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*NECESSÁRIO AMOSTRA PARA ANÁLISE</w:t>
            </w:r>
          </w:p>
          <w:p w:rsidR="00B220D3" w:rsidRPr="00140DF1" w:rsidRDefault="00B220D3" w:rsidP="00B220D3">
            <w:pPr>
              <w:autoSpaceDE w:val="0"/>
              <w:autoSpaceDN w:val="0"/>
              <w:adjustRightInd w:val="0"/>
              <w:spacing w:after="0" w:line="240" w:lineRule="auto"/>
              <w:rPr>
                <w:rFonts w:ascii="Garamond" w:hAnsi="Garamond" w:cs="Arial-WinCharSetFFFF"/>
                <w:sz w:val="16"/>
                <w:szCs w:val="16"/>
              </w:rPr>
            </w:pPr>
          </w:p>
          <w:p w:rsidR="00B220D3" w:rsidRPr="00140DF1" w:rsidRDefault="00140DF1" w:rsidP="00B220D3">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CATMAT 250722</w:t>
            </w:r>
          </w:p>
        </w:tc>
        <w:tc>
          <w:tcPr>
            <w:tcW w:w="1275" w:type="dxa"/>
            <w:shd w:val="clear" w:color="auto" w:fill="auto"/>
            <w:vAlign w:val="center"/>
          </w:tcPr>
          <w:p w:rsidR="004710C6" w:rsidRPr="00140DF1" w:rsidRDefault="004710C6" w:rsidP="004710C6">
            <w:pPr>
              <w:widowControl w:val="0"/>
              <w:jc w:val="center"/>
              <w:rPr>
                <w:rFonts w:ascii="Garamond" w:hAnsi="Garamond"/>
                <w:color w:val="000000" w:themeColor="text1"/>
                <w:sz w:val="16"/>
                <w:szCs w:val="16"/>
              </w:rPr>
            </w:pPr>
          </w:p>
        </w:tc>
        <w:tc>
          <w:tcPr>
            <w:tcW w:w="1035" w:type="dxa"/>
            <w:shd w:val="clear" w:color="auto" w:fill="auto"/>
            <w:vAlign w:val="center"/>
          </w:tcPr>
          <w:p w:rsidR="004710C6" w:rsidRPr="00140DF1" w:rsidRDefault="00140DF1" w:rsidP="004710C6">
            <w:pPr>
              <w:widowControl w:val="0"/>
              <w:jc w:val="center"/>
              <w:rPr>
                <w:rFonts w:ascii="Garamond" w:eastAsia="Times New Roman" w:hAnsi="Garamond" w:cs="Times New Roman"/>
                <w:color w:val="000000" w:themeColor="text1"/>
                <w:sz w:val="16"/>
                <w:szCs w:val="16"/>
              </w:rPr>
            </w:pPr>
            <w:r w:rsidRPr="00140DF1">
              <w:rPr>
                <w:rFonts w:ascii="Garamond" w:eastAsia="Times New Roman" w:hAnsi="Garamond" w:cs="Times New Roman"/>
                <w:color w:val="000000" w:themeColor="text1"/>
                <w:sz w:val="16"/>
                <w:szCs w:val="16"/>
              </w:rPr>
              <w:t>UN</w:t>
            </w:r>
          </w:p>
        </w:tc>
        <w:tc>
          <w:tcPr>
            <w:tcW w:w="994" w:type="dxa"/>
            <w:shd w:val="clear" w:color="auto" w:fill="auto"/>
          </w:tcPr>
          <w:p w:rsidR="004710C6" w:rsidRPr="00140DF1" w:rsidRDefault="00140DF1" w:rsidP="004710C6">
            <w:pPr>
              <w:jc w:val="center"/>
              <w:rPr>
                <w:rFonts w:ascii="Garamond" w:hAnsi="Garamond"/>
                <w:color w:val="000000" w:themeColor="text1"/>
                <w:sz w:val="16"/>
                <w:szCs w:val="16"/>
              </w:rPr>
            </w:pPr>
            <w:r w:rsidRPr="00140DF1">
              <w:rPr>
                <w:rFonts w:ascii="Garamond" w:hAnsi="Garamond"/>
                <w:color w:val="000000" w:themeColor="text1"/>
                <w:sz w:val="16"/>
                <w:szCs w:val="16"/>
              </w:rPr>
              <w:t>4.000</w:t>
            </w:r>
          </w:p>
        </w:tc>
        <w:tc>
          <w:tcPr>
            <w:tcW w:w="1140"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4710C6" w:rsidTr="00923D78">
        <w:trPr>
          <w:trHeight w:val="642"/>
        </w:trPr>
        <w:tc>
          <w:tcPr>
            <w:tcW w:w="720" w:type="dxa"/>
            <w:shd w:val="clear" w:color="auto" w:fill="auto"/>
          </w:tcPr>
          <w:p w:rsidR="004710C6" w:rsidRDefault="004710C6" w:rsidP="004710C6">
            <w:pPr>
              <w:pStyle w:val="Recuodecorpodetexto"/>
              <w:ind w:left="0"/>
              <w:jc w:val="center"/>
              <w:rPr>
                <w:b w:val="0"/>
                <w:color w:val="000000" w:themeColor="text1"/>
                <w:sz w:val="22"/>
                <w:szCs w:val="22"/>
              </w:rPr>
            </w:pPr>
            <w:r>
              <w:rPr>
                <w:b w:val="0"/>
                <w:color w:val="000000" w:themeColor="text1"/>
                <w:sz w:val="22"/>
                <w:szCs w:val="22"/>
              </w:rPr>
              <w:t>32</w:t>
            </w:r>
          </w:p>
        </w:tc>
        <w:tc>
          <w:tcPr>
            <w:tcW w:w="3765" w:type="dxa"/>
            <w:shd w:val="clear" w:color="auto" w:fill="auto"/>
          </w:tcPr>
          <w:p w:rsidR="00980895" w:rsidRPr="00140DF1" w:rsidRDefault="00140DF1" w:rsidP="00980895">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FOSFORO </w:t>
            </w:r>
          </w:p>
          <w:p w:rsidR="00980895" w:rsidRPr="00140DF1" w:rsidRDefault="00140DF1" w:rsidP="00980895">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FÓSFORO C/10</w:t>
            </w:r>
          </w:p>
          <w:p w:rsidR="004710C6" w:rsidRPr="00140DF1" w:rsidRDefault="00140DF1" w:rsidP="00980895">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MATERIAL: MADEIRA. MAÇO CONTENDO 10 CAIXAS COM 40 PALITOS CADA.</w:t>
            </w:r>
          </w:p>
          <w:p w:rsidR="00980895" w:rsidRPr="00140DF1" w:rsidRDefault="00140DF1" w:rsidP="00980895">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NECESSÁRIO AMOSTRA PARA ANÁLISE</w:t>
            </w:r>
          </w:p>
          <w:p w:rsidR="00980895" w:rsidRPr="00140DF1" w:rsidRDefault="00980895" w:rsidP="00980895">
            <w:pPr>
              <w:autoSpaceDE w:val="0"/>
              <w:autoSpaceDN w:val="0"/>
              <w:adjustRightInd w:val="0"/>
              <w:spacing w:after="0" w:line="240" w:lineRule="auto"/>
              <w:rPr>
                <w:rFonts w:ascii="Garamond" w:hAnsi="Garamond" w:cs="Arial-WinCharSetFFFF"/>
                <w:sz w:val="16"/>
                <w:szCs w:val="16"/>
              </w:rPr>
            </w:pPr>
          </w:p>
          <w:p w:rsidR="00980895" w:rsidRPr="00140DF1" w:rsidRDefault="00140DF1" w:rsidP="00980895">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CATMAT 279329</w:t>
            </w:r>
          </w:p>
        </w:tc>
        <w:tc>
          <w:tcPr>
            <w:tcW w:w="1275" w:type="dxa"/>
            <w:shd w:val="clear" w:color="auto" w:fill="auto"/>
            <w:vAlign w:val="center"/>
          </w:tcPr>
          <w:p w:rsidR="004710C6" w:rsidRPr="00140DF1" w:rsidRDefault="004710C6" w:rsidP="004710C6">
            <w:pPr>
              <w:widowControl w:val="0"/>
              <w:jc w:val="center"/>
              <w:rPr>
                <w:rFonts w:ascii="Garamond" w:hAnsi="Garamond"/>
                <w:color w:val="000000" w:themeColor="text1"/>
                <w:sz w:val="16"/>
                <w:szCs w:val="16"/>
              </w:rPr>
            </w:pPr>
          </w:p>
        </w:tc>
        <w:tc>
          <w:tcPr>
            <w:tcW w:w="1035" w:type="dxa"/>
            <w:shd w:val="clear" w:color="auto" w:fill="auto"/>
            <w:vAlign w:val="center"/>
          </w:tcPr>
          <w:p w:rsidR="004710C6" w:rsidRPr="00140DF1" w:rsidRDefault="00140DF1" w:rsidP="004710C6">
            <w:pPr>
              <w:widowControl w:val="0"/>
              <w:jc w:val="center"/>
              <w:rPr>
                <w:rFonts w:ascii="Garamond" w:eastAsia="Times New Roman" w:hAnsi="Garamond" w:cs="Times New Roman"/>
                <w:color w:val="000000" w:themeColor="text1"/>
                <w:sz w:val="16"/>
                <w:szCs w:val="16"/>
              </w:rPr>
            </w:pPr>
            <w:r w:rsidRPr="00140DF1">
              <w:rPr>
                <w:rFonts w:ascii="Garamond" w:eastAsia="Times New Roman" w:hAnsi="Garamond" w:cs="Times New Roman"/>
                <w:color w:val="000000" w:themeColor="text1"/>
                <w:sz w:val="16"/>
                <w:szCs w:val="16"/>
              </w:rPr>
              <w:t>MC</w:t>
            </w:r>
          </w:p>
        </w:tc>
        <w:tc>
          <w:tcPr>
            <w:tcW w:w="994" w:type="dxa"/>
            <w:shd w:val="clear" w:color="auto" w:fill="auto"/>
          </w:tcPr>
          <w:p w:rsidR="004710C6" w:rsidRPr="00140DF1" w:rsidRDefault="00140DF1" w:rsidP="004710C6">
            <w:pPr>
              <w:jc w:val="center"/>
              <w:rPr>
                <w:rFonts w:ascii="Garamond" w:hAnsi="Garamond"/>
                <w:color w:val="000000" w:themeColor="text1"/>
                <w:sz w:val="16"/>
                <w:szCs w:val="16"/>
              </w:rPr>
            </w:pPr>
            <w:r w:rsidRPr="00140DF1">
              <w:rPr>
                <w:rFonts w:ascii="Garamond" w:hAnsi="Garamond"/>
                <w:color w:val="000000" w:themeColor="text1"/>
                <w:sz w:val="16"/>
                <w:szCs w:val="16"/>
              </w:rPr>
              <w:t>400</w:t>
            </w:r>
          </w:p>
        </w:tc>
        <w:tc>
          <w:tcPr>
            <w:tcW w:w="1140"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4710C6" w:rsidTr="00923D78">
        <w:trPr>
          <w:trHeight w:val="642"/>
        </w:trPr>
        <w:tc>
          <w:tcPr>
            <w:tcW w:w="720" w:type="dxa"/>
            <w:shd w:val="clear" w:color="auto" w:fill="auto"/>
          </w:tcPr>
          <w:p w:rsidR="004710C6" w:rsidRDefault="004710C6" w:rsidP="004710C6">
            <w:pPr>
              <w:pStyle w:val="Recuodecorpodetexto"/>
              <w:ind w:left="0"/>
              <w:jc w:val="center"/>
              <w:rPr>
                <w:b w:val="0"/>
                <w:color w:val="000000" w:themeColor="text1"/>
                <w:sz w:val="22"/>
                <w:szCs w:val="22"/>
              </w:rPr>
            </w:pPr>
            <w:r>
              <w:rPr>
                <w:b w:val="0"/>
                <w:color w:val="000000" w:themeColor="text1"/>
                <w:sz w:val="22"/>
                <w:szCs w:val="22"/>
              </w:rPr>
              <w:t>33</w:t>
            </w:r>
          </w:p>
        </w:tc>
        <w:tc>
          <w:tcPr>
            <w:tcW w:w="3765" w:type="dxa"/>
            <w:shd w:val="clear" w:color="auto" w:fill="auto"/>
          </w:tcPr>
          <w:p w:rsidR="00BE3969" w:rsidRPr="00140DF1" w:rsidRDefault="00140DF1" w:rsidP="00BE3969">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GUARDANAPO </w:t>
            </w:r>
          </w:p>
          <w:p w:rsidR="00BE3969" w:rsidRPr="00140DF1" w:rsidRDefault="00140DF1" w:rsidP="00BE3969">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GUARDANAPO 24X24 CM, FOLHAS SIMPLES, COR BRANCA. BOA MACIEZ, MAIOR RESISTENCIA, SEM PERFUME, ALTA</w:t>
            </w:r>
          </w:p>
          <w:p w:rsidR="004710C6" w:rsidRPr="00140DF1" w:rsidRDefault="00140DF1" w:rsidP="00BE3969">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QUALIDADE. EMBALAGEM COM 100 UNIDADES. NECESSARIO AMOSTRA PARA ANALISE.</w:t>
            </w:r>
          </w:p>
          <w:p w:rsidR="00BE3969" w:rsidRPr="00140DF1" w:rsidRDefault="00140DF1" w:rsidP="00BE3969">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CATMAT 231464</w:t>
            </w:r>
          </w:p>
        </w:tc>
        <w:tc>
          <w:tcPr>
            <w:tcW w:w="1275" w:type="dxa"/>
            <w:shd w:val="clear" w:color="auto" w:fill="auto"/>
            <w:vAlign w:val="center"/>
          </w:tcPr>
          <w:p w:rsidR="004710C6" w:rsidRPr="00140DF1" w:rsidRDefault="004710C6" w:rsidP="004710C6">
            <w:pPr>
              <w:widowControl w:val="0"/>
              <w:jc w:val="center"/>
              <w:rPr>
                <w:rFonts w:ascii="Garamond" w:hAnsi="Garamond"/>
                <w:color w:val="000000" w:themeColor="text1"/>
                <w:sz w:val="16"/>
                <w:szCs w:val="16"/>
              </w:rPr>
            </w:pPr>
          </w:p>
        </w:tc>
        <w:tc>
          <w:tcPr>
            <w:tcW w:w="1035" w:type="dxa"/>
            <w:shd w:val="clear" w:color="auto" w:fill="auto"/>
            <w:vAlign w:val="center"/>
          </w:tcPr>
          <w:p w:rsidR="004710C6" w:rsidRPr="00140DF1" w:rsidRDefault="00140DF1" w:rsidP="004710C6">
            <w:pPr>
              <w:widowControl w:val="0"/>
              <w:jc w:val="center"/>
              <w:rPr>
                <w:rFonts w:ascii="Garamond" w:eastAsia="Times New Roman" w:hAnsi="Garamond" w:cs="Times New Roman"/>
                <w:color w:val="000000" w:themeColor="text1"/>
                <w:sz w:val="16"/>
                <w:szCs w:val="16"/>
              </w:rPr>
            </w:pPr>
            <w:r w:rsidRPr="00140DF1">
              <w:rPr>
                <w:rFonts w:ascii="Garamond" w:eastAsia="Times New Roman" w:hAnsi="Garamond" w:cs="Times New Roman"/>
                <w:color w:val="000000" w:themeColor="text1"/>
                <w:sz w:val="16"/>
                <w:szCs w:val="16"/>
              </w:rPr>
              <w:t>PCT</w:t>
            </w:r>
          </w:p>
        </w:tc>
        <w:tc>
          <w:tcPr>
            <w:tcW w:w="994" w:type="dxa"/>
            <w:shd w:val="clear" w:color="auto" w:fill="auto"/>
          </w:tcPr>
          <w:p w:rsidR="004710C6" w:rsidRPr="00140DF1" w:rsidRDefault="00140DF1" w:rsidP="004710C6">
            <w:pPr>
              <w:jc w:val="center"/>
              <w:rPr>
                <w:rFonts w:ascii="Garamond" w:hAnsi="Garamond"/>
                <w:color w:val="000000" w:themeColor="text1"/>
                <w:sz w:val="16"/>
                <w:szCs w:val="16"/>
              </w:rPr>
            </w:pPr>
            <w:r w:rsidRPr="00140DF1">
              <w:rPr>
                <w:rFonts w:ascii="Garamond" w:hAnsi="Garamond"/>
                <w:color w:val="000000" w:themeColor="text1"/>
                <w:sz w:val="16"/>
                <w:szCs w:val="16"/>
              </w:rPr>
              <w:t>200</w:t>
            </w:r>
          </w:p>
        </w:tc>
        <w:tc>
          <w:tcPr>
            <w:tcW w:w="1140"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4710C6" w:rsidTr="00923D78">
        <w:trPr>
          <w:trHeight w:val="642"/>
        </w:trPr>
        <w:tc>
          <w:tcPr>
            <w:tcW w:w="720" w:type="dxa"/>
            <w:shd w:val="clear" w:color="auto" w:fill="auto"/>
          </w:tcPr>
          <w:p w:rsidR="004710C6" w:rsidRDefault="004710C6" w:rsidP="004710C6">
            <w:pPr>
              <w:pStyle w:val="Recuodecorpodetexto"/>
              <w:ind w:left="0"/>
              <w:jc w:val="center"/>
              <w:rPr>
                <w:b w:val="0"/>
                <w:color w:val="000000" w:themeColor="text1"/>
                <w:sz w:val="22"/>
                <w:szCs w:val="22"/>
              </w:rPr>
            </w:pPr>
            <w:r>
              <w:rPr>
                <w:b w:val="0"/>
                <w:color w:val="000000" w:themeColor="text1"/>
                <w:sz w:val="22"/>
                <w:szCs w:val="22"/>
              </w:rPr>
              <w:t>34</w:t>
            </w:r>
          </w:p>
        </w:tc>
        <w:tc>
          <w:tcPr>
            <w:tcW w:w="3765" w:type="dxa"/>
            <w:shd w:val="clear" w:color="auto" w:fill="auto"/>
          </w:tcPr>
          <w:p w:rsidR="00D876DC" w:rsidRPr="00140DF1" w:rsidRDefault="00140DF1" w:rsidP="00D876DC">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DETERGENTE 500ML </w:t>
            </w:r>
          </w:p>
          <w:p w:rsidR="00D876DC" w:rsidRPr="00140DF1" w:rsidRDefault="00140DF1" w:rsidP="00D876DC">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DETERGENTE 500ML</w:t>
            </w:r>
          </w:p>
          <w:p w:rsidR="00D876DC" w:rsidRPr="00140DF1" w:rsidRDefault="00140DF1" w:rsidP="00D876DC">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DETERGENTE LÍQUIDO BIODEGRADÁVEL NEUTRO PARA USO DE REMOÇÃO DE GORDURAS E SUJEIRAS DE LOUCAS E NA LIMPEZA GERAL. COMPOSIÇÃO:</w:t>
            </w:r>
          </w:p>
          <w:p w:rsidR="00D876DC" w:rsidRPr="00140DF1" w:rsidRDefault="00140DF1" w:rsidP="00D876DC">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AQUIL BENZENO SULFONADO DE</w:t>
            </w:r>
          </w:p>
          <w:p w:rsidR="00D876DC" w:rsidRPr="00140DF1" w:rsidRDefault="00140DF1" w:rsidP="00D876DC">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SÓDIO LINEAR, ALQUIL BENZENO SULFONATO DE TRIETANOLAMINA, LAURIL ESTER SULFATO DE SÓDIO, COCO AMIDO PROPIL BETAINA, SULFATO DE</w:t>
            </w:r>
          </w:p>
          <w:p w:rsidR="00D876DC" w:rsidRPr="00140DF1" w:rsidRDefault="00140DF1" w:rsidP="00D876DC">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MAGNÉSIO, EDTA, FORMOL, CORANTE, PERFUME E ÁGUA. CONTÉM TENSOATIVO BIODEGRADÁVEL. UNIDADE DE FORNECIMENTO: FRASCO DE 500ML.</w:t>
            </w:r>
          </w:p>
          <w:p w:rsidR="004710C6" w:rsidRPr="00140DF1" w:rsidRDefault="00140DF1" w:rsidP="00D876DC">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PRODUTO COM REGISTRO NO MINISTÉRIO DA SAÚDE/ANVISA. MARCA DE REFERÊNCIA: MINUANO, YPÊ DE QUALIDADE IGUAL OU SUPERIOR. COM ALTO RENDIMENTO E CONCENTRADO.</w:t>
            </w:r>
          </w:p>
          <w:p w:rsidR="00D876DC" w:rsidRPr="00140DF1" w:rsidRDefault="00140DF1" w:rsidP="00D876DC">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NECESSARIO AMOSTRA PARA ANALISE.</w:t>
            </w:r>
          </w:p>
          <w:p w:rsidR="00D876DC" w:rsidRPr="00140DF1" w:rsidRDefault="00140DF1" w:rsidP="00D876DC">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CATMAT 226698</w:t>
            </w:r>
          </w:p>
        </w:tc>
        <w:tc>
          <w:tcPr>
            <w:tcW w:w="1275" w:type="dxa"/>
            <w:shd w:val="clear" w:color="auto" w:fill="auto"/>
            <w:vAlign w:val="center"/>
          </w:tcPr>
          <w:p w:rsidR="004710C6" w:rsidRPr="00140DF1" w:rsidRDefault="004710C6" w:rsidP="004710C6">
            <w:pPr>
              <w:widowControl w:val="0"/>
              <w:jc w:val="center"/>
              <w:rPr>
                <w:rFonts w:ascii="Garamond" w:hAnsi="Garamond"/>
                <w:color w:val="000000" w:themeColor="text1"/>
                <w:sz w:val="16"/>
                <w:szCs w:val="16"/>
              </w:rPr>
            </w:pPr>
          </w:p>
        </w:tc>
        <w:tc>
          <w:tcPr>
            <w:tcW w:w="1035" w:type="dxa"/>
            <w:shd w:val="clear" w:color="auto" w:fill="auto"/>
            <w:vAlign w:val="center"/>
          </w:tcPr>
          <w:p w:rsidR="004710C6" w:rsidRPr="00140DF1" w:rsidRDefault="00140DF1" w:rsidP="004710C6">
            <w:pPr>
              <w:widowControl w:val="0"/>
              <w:jc w:val="center"/>
              <w:rPr>
                <w:rFonts w:ascii="Garamond" w:eastAsia="Times New Roman" w:hAnsi="Garamond" w:cs="Times New Roman"/>
                <w:color w:val="000000" w:themeColor="text1"/>
                <w:sz w:val="16"/>
                <w:szCs w:val="16"/>
              </w:rPr>
            </w:pPr>
            <w:r w:rsidRPr="00140DF1">
              <w:rPr>
                <w:rFonts w:ascii="Garamond" w:eastAsia="Times New Roman" w:hAnsi="Garamond" w:cs="Times New Roman"/>
                <w:color w:val="000000" w:themeColor="text1"/>
                <w:sz w:val="16"/>
                <w:szCs w:val="16"/>
              </w:rPr>
              <w:t>UN</w:t>
            </w:r>
          </w:p>
        </w:tc>
        <w:tc>
          <w:tcPr>
            <w:tcW w:w="994" w:type="dxa"/>
            <w:shd w:val="clear" w:color="auto" w:fill="auto"/>
          </w:tcPr>
          <w:p w:rsidR="004710C6" w:rsidRPr="00140DF1" w:rsidRDefault="00140DF1" w:rsidP="004710C6">
            <w:pPr>
              <w:jc w:val="center"/>
              <w:rPr>
                <w:rFonts w:ascii="Garamond" w:hAnsi="Garamond"/>
                <w:color w:val="000000" w:themeColor="text1"/>
                <w:sz w:val="16"/>
                <w:szCs w:val="16"/>
              </w:rPr>
            </w:pPr>
            <w:r w:rsidRPr="00140DF1">
              <w:rPr>
                <w:rFonts w:ascii="Garamond" w:hAnsi="Garamond"/>
                <w:color w:val="000000" w:themeColor="text1"/>
                <w:sz w:val="16"/>
                <w:szCs w:val="16"/>
              </w:rPr>
              <w:t>6.000</w:t>
            </w:r>
          </w:p>
        </w:tc>
        <w:tc>
          <w:tcPr>
            <w:tcW w:w="1140"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4710C6" w:rsidTr="00923D78">
        <w:trPr>
          <w:trHeight w:val="642"/>
        </w:trPr>
        <w:tc>
          <w:tcPr>
            <w:tcW w:w="720" w:type="dxa"/>
            <w:shd w:val="clear" w:color="auto" w:fill="auto"/>
          </w:tcPr>
          <w:p w:rsidR="004710C6" w:rsidRDefault="004710C6" w:rsidP="004710C6">
            <w:pPr>
              <w:pStyle w:val="Recuodecorpodetexto"/>
              <w:ind w:left="0"/>
              <w:jc w:val="center"/>
              <w:rPr>
                <w:b w:val="0"/>
                <w:color w:val="000000" w:themeColor="text1"/>
                <w:sz w:val="22"/>
                <w:szCs w:val="22"/>
              </w:rPr>
            </w:pPr>
            <w:r>
              <w:rPr>
                <w:b w:val="0"/>
                <w:color w:val="000000" w:themeColor="text1"/>
                <w:sz w:val="22"/>
                <w:szCs w:val="22"/>
              </w:rPr>
              <w:t>35</w:t>
            </w:r>
          </w:p>
        </w:tc>
        <w:tc>
          <w:tcPr>
            <w:tcW w:w="3765" w:type="dxa"/>
            <w:shd w:val="clear" w:color="auto" w:fill="auto"/>
          </w:tcPr>
          <w:p w:rsidR="00D876DC" w:rsidRPr="00140DF1" w:rsidRDefault="00140DF1" w:rsidP="00D876DC">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LIMPADOR INSTANTANEO 500ML </w:t>
            </w:r>
          </w:p>
          <w:p w:rsidR="00D876DC" w:rsidRPr="00140DF1" w:rsidRDefault="00140DF1" w:rsidP="00D876DC">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LIMPADOR INSTANTÂNEO MULTIUSO. SOLUÇÃO LIMPEZA MULTIUSO. COMPOSIÇÃO BÁSICA: ALQUILBENZENO, SULFONATO DE SÓDIO, TENSOATIVO NÃO.</w:t>
            </w:r>
          </w:p>
          <w:p w:rsidR="004710C6" w:rsidRPr="00140DF1" w:rsidRDefault="00140DF1" w:rsidP="00D876DC">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ASPECTO FÍSICO: LÍQUIDO. TIPO USO: LIMPEZA. APLICAÇÃO: LIMPEZA GERAL. COR: INCOLOR</w:t>
            </w:r>
          </w:p>
          <w:p w:rsidR="00D876DC" w:rsidRPr="00140DF1" w:rsidRDefault="00140DF1" w:rsidP="00D876DC">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NECESSARIO AMOSTRA PARA ANALISE.</w:t>
            </w:r>
          </w:p>
          <w:p w:rsidR="00D876DC" w:rsidRPr="00140DF1" w:rsidRDefault="00140DF1" w:rsidP="00D876DC">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CATMAT 249903</w:t>
            </w:r>
          </w:p>
        </w:tc>
        <w:tc>
          <w:tcPr>
            <w:tcW w:w="1275" w:type="dxa"/>
            <w:shd w:val="clear" w:color="auto" w:fill="auto"/>
            <w:vAlign w:val="center"/>
          </w:tcPr>
          <w:p w:rsidR="004710C6" w:rsidRPr="00140DF1" w:rsidRDefault="004710C6" w:rsidP="004710C6">
            <w:pPr>
              <w:widowControl w:val="0"/>
              <w:jc w:val="center"/>
              <w:rPr>
                <w:rFonts w:ascii="Garamond" w:hAnsi="Garamond"/>
                <w:color w:val="000000" w:themeColor="text1"/>
                <w:sz w:val="16"/>
                <w:szCs w:val="16"/>
              </w:rPr>
            </w:pPr>
          </w:p>
        </w:tc>
        <w:tc>
          <w:tcPr>
            <w:tcW w:w="1035" w:type="dxa"/>
            <w:shd w:val="clear" w:color="auto" w:fill="auto"/>
            <w:vAlign w:val="center"/>
          </w:tcPr>
          <w:p w:rsidR="004710C6" w:rsidRPr="00140DF1" w:rsidRDefault="00140DF1" w:rsidP="004710C6">
            <w:pPr>
              <w:widowControl w:val="0"/>
              <w:jc w:val="center"/>
              <w:rPr>
                <w:rFonts w:ascii="Garamond" w:eastAsia="Times New Roman" w:hAnsi="Garamond" w:cs="Times New Roman"/>
                <w:color w:val="000000" w:themeColor="text1"/>
                <w:sz w:val="16"/>
                <w:szCs w:val="16"/>
              </w:rPr>
            </w:pPr>
            <w:r w:rsidRPr="00140DF1">
              <w:rPr>
                <w:rFonts w:ascii="Garamond" w:eastAsia="Times New Roman" w:hAnsi="Garamond" w:cs="Times New Roman"/>
                <w:color w:val="000000" w:themeColor="text1"/>
                <w:sz w:val="16"/>
                <w:szCs w:val="16"/>
              </w:rPr>
              <w:t>FR</w:t>
            </w:r>
          </w:p>
        </w:tc>
        <w:tc>
          <w:tcPr>
            <w:tcW w:w="994" w:type="dxa"/>
            <w:shd w:val="clear" w:color="auto" w:fill="auto"/>
          </w:tcPr>
          <w:p w:rsidR="004710C6" w:rsidRPr="00140DF1" w:rsidRDefault="00140DF1" w:rsidP="004710C6">
            <w:pPr>
              <w:jc w:val="center"/>
              <w:rPr>
                <w:rFonts w:ascii="Garamond" w:hAnsi="Garamond"/>
                <w:color w:val="000000" w:themeColor="text1"/>
                <w:sz w:val="16"/>
                <w:szCs w:val="16"/>
              </w:rPr>
            </w:pPr>
            <w:r w:rsidRPr="00140DF1">
              <w:rPr>
                <w:rFonts w:ascii="Garamond" w:hAnsi="Garamond"/>
                <w:color w:val="000000" w:themeColor="text1"/>
                <w:sz w:val="16"/>
                <w:szCs w:val="16"/>
              </w:rPr>
              <w:t>2.400</w:t>
            </w:r>
          </w:p>
        </w:tc>
        <w:tc>
          <w:tcPr>
            <w:tcW w:w="1140"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4710C6" w:rsidTr="00923D78">
        <w:trPr>
          <w:trHeight w:val="642"/>
        </w:trPr>
        <w:tc>
          <w:tcPr>
            <w:tcW w:w="720" w:type="dxa"/>
            <w:shd w:val="clear" w:color="auto" w:fill="auto"/>
          </w:tcPr>
          <w:p w:rsidR="004710C6" w:rsidRDefault="004710C6" w:rsidP="004710C6">
            <w:pPr>
              <w:pStyle w:val="Recuodecorpodetexto"/>
              <w:ind w:left="0"/>
              <w:jc w:val="center"/>
              <w:rPr>
                <w:b w:val="0"/>
                <w:color w:val="000000" w:themeColor="text1"/>
                <w:sz w:val="22"/>
                <w:szCs w:val="22"/>
              </w:rPr>
            </w:pPr>
            <w:r>
              <w:rPr>
                <w:b w:val="0"/>
                <w:color w:val="000000" w:themeColor="text1"/>
                <w:sz w:val="22"/>
                <w:szCs w:val="22"/>
              </w:rPr>
              <w:t>36</w:t>
            </w:r>
          </w:p>
        </w:tc>
        <w:tc>
          <w:tcPr>
            <w:tcW w:w="3765" w:type="dxa"/>
            <w:shd w:val="clear" w:color="auto" w:fill="auto"/>
          </w:tcPr>
          <w:p w:rsidR="00D876DC" w:rsidRPr="00140DF1" w:rsidRDefault="00140DF1" w:rsidP="00D876DC">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LIXEIRA 20LT </w:t>
            </w:r>
          </w:p>
          <w:p w:rsidR="00D876DC" w:rsidRPr="00140DF1" w:rsidRDefault="00140DF1" w:rsidP="00D876DC">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LIXEIRA DE PLÁSTICO RESISTENTE DE</w:t>
            </w:r>
          </w:p>
          <w:p w:rsidR="00D876DC" w:rsidRPr="00140DF1" w:rsidRDefault="00140DF1" w:rsidP="00D876DC">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POLIPROPILENO COM TAMPA E PEDAL, MEDINDO</w:t>
            </w:r>
          </w:p>
          <w:p w:rsidR="00D876DC" w:rsidRPr="00140DF1" w:rsidRDefault="00140DF1" w:rsidP="00D876DC">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340X350X423, 20 LITROS. MONTADA. NECESSÁRIO AMOSTRA</w:t>
            </w:r>
          </w:p>
          <w:p w:rsidR="004710C6" w:rsidRPr="00140DF1" w:rsidRDefault="00140DF1" w:rsidP="00D876DC">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PARA ANÁLISE.</w:t>
            </w:r>
          </w:p>
          <w:p w:rsidR="00D876DC" w:rsidRPr="00140DF1" w:rsidRDefault="00140DF1" w:rsidP="00D876DC">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CATMAT 284708</w:t>
            </w:r>
          </w:p>
        </w:tc>
        <w:tc>
          <w:tcPr>
            <w:tcW w:w="1275" w:type="dxa"/>
            <w:shd w:val="clear" w:color="auto" w:fill="auto"/>
            <w:vAlign w:val="center"/>
          </w:tcPr>
          <w:p w:rsidR="004710C6" w:rsidRPr="00140DF1" w:rsidRDefault="004710C6" w:rsidP="004710C6">
            <w:pPr>
              <w:widowControl w:val="0"/>
              <w:jc w:val="center"/>
              <w:rPr>
                <w:rFonts w:ascii="Garamond" w:hAnsi="Garamond"/>
                <w:color w:val="000000" w:themeColor="text1"/>
                <w:sz w:val="16"/>
                <w:szCs w:val="16"/>
              </w:rPr>
            </w:pPr>
          </w:p>
        </w:tc>
        <w:tc>
          <w:tcPr>
            <w:tcW w:w="1035" w:type="dxa"/>
            <w:shd w:val="clear" w:color="auto" w:fill="auto"/>
            <w:vAlign w:val="center"/>
          </w:tcPr>
          <w:p w:rsidR="004710C6" w:rsidRPr="00140DF1" w:rsidRDefault="00140DF1" w:rsidP="004710C6">
            <w:pPr>
              <w:widowControl w:val="0"/>
              <w:jc w:val="center"/>
              <w:rPr>
                <w:rFonts w:ascii="Garamond" w:eastAsia="Times New Roman" w:hAnsi="Garamond" w:cs="Times New Roman"/>
                <w:color w:val="000000" w:themeColor="text1"/>
                <w:sz w:val="16"/>
                <w:szCs w:val="16"/>
              </w:rPr>
            </w:pPr>
            <w:r w:rsidRPr="00140DF1">
              <w:rPr>
                <w:rFonts w:ascii="Garamond" w:eastAsia="Times New Roman" w:hAnsi="Garamond" w:cs="Times New Roman"/>
                <w:color w:val="000000" w:themeColor="text1"/>
                <w:sz w:val="16"/>
                <w:szCs w:val="16"/>
              </w:rPr>
              <w:t>UN</w:t>
            </w:r>
          </w:p>
        </w:tc>
        <w:tc>
          <w:tcPr>
            <w:tcW w:w="994" w:type="dxa"/>
            <w:shd w:val="clear" w:color="auto" w:fill="auto"/>
          </w:tcPr>
          <w:p w:rsidR="004710C6" w:rsidRPr="00140DF1" w:rsidRDefault="00140DF1" w:rsidP="004710C6">
            <w:pPr>
              <w:jc w:val="center"/>
              <w:rPr>
                <w:rFonts w:ascii="Garamond" w:hAnsi="Garamond"/>
                <w:color w:val="000000" w:themeColor="text1"/>
                <w:sz w:val="16"/>
                <w:szCs w:val="16"/>
              </w:rPr>
            </w:pPr>
            <w:r w:rsidRPr="00140DF1">
              <w:rPr>
                <w:rFonts w:ascii="Garamond" w:hAnsi="Garamond"/>
                <w:color w:val="000000" w:themeColor="text1"/>
                <w:sz w:val="16"/>
                <w:szCs w:val="16"/>
              </w:rPr>
              <w:t>200</w:t>
            </w:r>
          </w:p>
        </w:tc>
        <w:tc>
          <w:tcPr>
            <w:tcW w:w="1140"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4710C6" w:rsidTr="00923D78">
        <w:trPr>
          <w:trHeight w:val="642"/>
        </w:trPr>
        <w:tc>
          <w:tcPr>
            <w:tcW w:w="720" w:type="dxa"/>
            <w:shd w:val="clear" w:color="auto" w:fill="auto"/>
          </w:tcPr>
          <w:p w:rsidR="004710C6" w:rsidRDefault="004710C6" w:rsidP="004710C6">
            <w:pPr>
              <w:pStyle w:val="Recuodecorpodetexto"/>
              <w:ind w:left="0"/>
              <w:jc w:val="center"/>
              <w:rPr>
                <w:b w:val="0"/>
                <w:color w:val="000000" w:themeColor="text1"/>
                <w:sz w:val="22"/>
                <w:szCs w:val="22"/>
              </w:rPr>
            </w:pPr>
            <w:r>
              <w:rPr>
                <w:b w:val="0"/>
                <w:color w:val="000000" w:themeColor="text1"/>
                <w:sz w:val="22"/>
                <w:szCs w:val="22"/>
              </w:rPr>
              <w:t>37</w:t>
            </w:r>
          </w:p>
        </w:tc>
        <w:tc>
          <w:tcPr>
            <w:tcW w:w="3765" w:type="dxa"/>
            <w:shd w:val="clear" w:color="auto" w:fill="auto"/>
          </w:tcPr>
          <w:p w:rsidR="00D876DC" w:rsidRPr="00140DF1" w:rsidRDefault="00140DF1" w:rsidP="00D876DC">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LIXEIRA II </w:t>
            </w:r>
          </w:p>
          <w:p w:rsidR="00D876DC" w:rsidRPr="00140DF1" w:rsidRDefault="00140DF1" w:rsidP="00D876DC">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LIXEIRA DE PLÁSTICO RESISTENTE COM TAMPA,</w:t>
            </w:r>
          </w:p>
          <w:p w:rsidR="00D876DC" w:rsidRPr="00140DF1" w:rsidRDefault="00140DF1" w:rsidP="00D876DC">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DUAS RODINHAS E UMA ALÇA. MEDIDAS: ALÇA</w:t>
            </w:r>
          </w:p>
          <w:p w:rsidR="00D876DC" w:rsidRPr="00140DF1" w:rsidRDefault="00140DF1" w:rsidP="00D876DC">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12CM, DIÂMETRO 54CM X ALTURA 63CM. 100</w:t>
            </w:r>
          </w:p>
          <w:p w:rsidR="00D876DC" w:rsidRPr="00140DF1" w:rsidRDefault="00140DF1" w:rsidP="00D876DC">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lastRenderedPageBreak/>
              <w:t>LITROS.</w:t>
            </w:r>
          </w:p>
          <w:p w:rsidR="004710C6" w:rsidRPr="00140DF1" w:rsidRDefault="00140DF1" w:rsidP="00D876DC">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NECESSÁRIO AMOSTRA PARA ANÁLISE.</w:t>
            </w:r>
          </w:p>
          <w:p w:rsidR="00BD3EEC" w:rsidRPr="00140DF1" w:rsidRDefault="00140DF1" w:rsidP="00D876DC">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CATMAT 378076</w:t>
            </w:r>
          </w:p>
        </w:tc>
        <w:tc>
          <w:tcPr>
            <w:tcW w:w="1275" w:type="dxa"/>
            <w:shd w:val="clear" w:color="auto" w:fill="auto"/>
            <w:vAlign w:val="center"/>
          </w:tcPr>
          <w:p w:rsidR="004710C6" w:rsidRPr="00140DF1" w:rsidRDefault="004710C6" w:rsidP="004710C6">
            <w:pPr>
              <w:widowControl w:val="0"/>
              <w:jc w:val="center"/>
              <w:rPr>
                <w:rFonts w:ascii="Garamond" w:hAnsi="Garamond"/>
                <w:color w:val="000000" w:themeColor="text1"/>
                <w:sz w:val="16"/>
                <w:szCs w:val="16"/>
              </w:rPr>
            </w:pPr>
          </w:p>
        </w:tc>
        <w:tc>
          <w:tcPr>
            <w:tcW w:w="1035" w:type="dxa"/>
            <w:shd w:val="clear" w:color="auto" w:fill="auto"/>
            <w:vAlign w:val="center"/>
          </w:tcPr>
          <w:p w:rsidR="004710C6" w:rsidRPr="00140DF1" w:rsidRDefault="00140DF1" w:rsidP="004710C6">
            <w:pPr>
              <w:widowControl w:val="0"/>
              <w:jc w:val="center"/>
              <w:rPr>
                <w:rFonts w:ascii="Garamond" w:eastAsia="Times New Roman" w:hAnsi="Garamond" w:cs="Times New Roman"/>
                <w:color w:val="000000" w:themeColor="text1"/>
                <w:sz w:val="16"/>
                <w:szCs w:val="16"/>
              </w:rPr>
            </w:pPr>
            <w:r w:rsidRPr="00140DF1">
              <w:rPr>
                <w:rFonts w:ascii="Garamond" w:eastAsia="Times New Roman" w:hAnsi="Garamond" w:cs="Times New Roman"/>
                <w:color w:val="000000" w:themeColor="text1"/>
                <w:sz w:val="16"/>
                <w:szCs w:val="16"/>
              </w:rPr>
              <w:t>UN</w:t>
            </w:r>
          </w:p>
        </w:tc>
        <w:tc>
          <w:tcPr>
            <w:tcW w:w="994" w:type="dxa"/>
            <w:shd w:val="clear" w:color="auto" w:fill="auto"/>
          </w:tcPr>
          <w:p w:rsidR="004710C6" w:rsidRPr="00140DF1" w:rsidRDefault="00140DF1" w:rsidP="004710C6">
            <w:pPr>
              <w:jc w:val="center"/>
              <w:rPr>
                <w:rFonts w:ascii="Garamond" w:hAnsi="Garamond"/>
                <w:color w:val="000000" w:themeColor="text1"/>
                <w:sz w:val="16"/>
                <w:szCs w:val="16"/>
              </w:rPr>
            </w:pPr>
            <w:r w:rsidRPr="00140DF1">
              <w:rPr>
                <w:rFonts w:ascii="Garamond" w:hAnsi="Garamond"/>
                <w:color w:val="000000" w:themeColor="text1"/>
                <w:sz w:val="16"/>
                <w:szCs w:val="16"/>
              </w:rPr>
              <w:t>100</w:t>
            </w:r>
          </w:p>
        </w:tc>
        <w:tc>
          <w:tcPr>
            <w:tcW w:w="1140"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4710C6" w:rsidTr="00923D78">
        <w:trPr>
          <w:trHeight w:val="642"/>
        </w:trPr>
        <w:tc>
          <w:tcPr>
            <w:tcW w:w="720" w:type="dxa"/>
            <w:shd w:val="clear" w:color="auto" w:fill="auto"/>
          </w:tcPr>
          <w:p w:rsidR="004710C6" w:rsidRDefault="004710C6" w:rsidP="004710C6">
            <w:pPr>
              <w:pStyle w:val="Recuodecorpodetexto"/>
              <w:ind w:left="0"/>
              <w:jc w:val="center"/>
              <w:rPr>
                <w:b w:val="0"/>
                <w:color w:val="000000" w:themeColor="text1"/>
                <w:sz w:val="22"/>
                <w:szCs w:val="22"/>
              </w:rPr>
            </w:pPr>
            <w:r>
              <w:rPr>
                <w:b w:val="0"/>
                <w:color w:val="000000" w:themeColor="text1"/>
                <w:sz w:val="22"/>
                <w:szCs w:val="22"/>
              </w:rPr>
              <w:t>38</w:t>
            </w:r>
          </w:p>
        </w:tc>
        <w:tc>
          <w:tcPr>
            <w:tcW w:w="3765" w:type="dxa"/>
            <w:shd w:val="clear" w:color="auto" w:fill="auto"/>
          </w:tcPr>
          <w:p w:rsidR="006A48A6" w:rsidRPr="00140DF1" w:rsidRDefault="00140DF1" w:rsidP="006A48A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PA DE LIXO </w:t>
            </w:r>
          </w:p>
          <w:p w:rsidR="006A48A6" w:rsidRPr="00140DF1" w:rsidRDefault="00140DF1" w:rsidP="006A48A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PÁ DE LIXO DE PLÁSTICO, CABO LONGO DE 60</w:t>
            </w:r>
          </w:p>
          <w:p w:rsidR="006A48A6" w:rsidRPr="00140DF1" w:rsidRDefault="00140DF1" w:rsidP="006A48A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CM. TAMANHO DA BASE COLETORA: 24CM DE</w:t>
            </w:r>
          </w:p>
          <w:p w:rsidR="006A48A6" w:rsidRPr="00140DF1" w:rsidRDefault="00140DF1" w:rsidP="006A48A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LARGURA X 17CM DE COMPRIMENTO. MONTADO NECESSÁRIO</w:t>
            </w:r>
          </w:p>
          <w:p w:rsidR="004710C6" w:rsidRPr="00140DF1" w:rsidRDefault="00140DF1" w:rsidP="006A48A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AMOSTRA PARA ANÁLISE.</w:t>
            </w:r>
          </w:p>
          <w:p w:rsidR="006A48A6" w:rsidRPr="00140DF1" w:rsidRDefault="00140DF1" w:rsidP="006A48A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CATMAT 415155</w:t>
            </w:r>
          </w:p>
        </w:tc>
        <w:tc>
          <w:tcPr>
            <w:tcW w:w="1275" w:type="dxa"/>
            <w:shd w:val="clear" w:color="auto" w:fill="auto"/>
            <w:vAlign w:val="center"/>
          </w:tcPr>
          <w:p w:rsidR="004710C6" w:rsidRPr="00140DF1" w:rsidRDefault="004710C6" w:rsidP="004710C6">
            <w:pPr>
              <w:widowControl w:val="0"/>
              <w:jc w:val="center"/>
              <w:rPr>
                <w:rFonts w:ascii="Garamond" w:hAnsi="Garamond"/>
                <w:color w:val="000000" w:themeColor="text1"/>
                <w:sz w:val="16"/>
                <w:szCs w:val="16"/>
              </w:rPr>
            </w:pPr>
          </w:p>
        </w:tc>
        <w:tc>
          <w:tcPr>
            <w:tcW w:w="1035" w:type="dxa"/>
            <w:shd w:val="clear" w:color="auto" w:fill="auto"/>
            <w:vAlign w:val="center"/>
          </w:tcPr>
          <w:p w:rsidR="004710C6" w:rsidRPr="00140DF1" w:rsidRDefault="00140DF1" w:rsidP="004710C6">
            <w:pPr>
              <w:widowControl w:val="0"/>
              <w:jc w:val="center"/>
              <w:rPr>
                <w:rFonts w:ascii="Garamond" w:eastAsia="Times New Roman" w:hAnsi="Garamond" w:cs="Times New Roman"/>
                <w:color w:val="000000" w:themeColor="text1"/>
                <w:sz w:val="16"/>
                <w:szCs w:val="16"/>
              </w:rPr>
            </w:pPr>
            <w:r w:rsidRPr="00140DF1">
              <w:rPr>
                <w:rFonts w:ascii="Garamond" w:eastAsia="Times New Roman" w:hAnsi="Garamond" w:cs="Times New Roman"/>
                <w:color w:val="000000" w:themeColor="text1"/>
                <w:sz w:val="16"/>
                <w:szCs w:val="16"/>
              </w:rPr>
              <w:t>UN</w:t>
            </w:r>
          </w:p>
        </w:tc>
        <w:tc>
          <w:tcPr>
            <w:tcW w:w="994" w:type="dxa"/>
            <w:shd w:val="clear" w:color="auto" w:fill="auto"/>
          </w:tcPr>
          <w:p w:rsidR="004710C6" w:rsidRPr="00140DF1" w:rsidRDefault="00140DF1" w:rsidP="004710C6">
            <w:pPr>
              <w:jc w:val="center"/>
              <w:rPr>
                <w:rFonts w:ascii="Garamond" w:hAnsi="Garamond"/>
                <w:color w:val="000000" w:themeColor="text1"/>
                <w:sz w:val="16"/>
                <w:szCs w:val="16"/>
              </w:rPr>
            </w:pPr>
            <w:r w:rsidRPr="00140DF1">
              <w:rPr>
                <w:rFonts w:ascii="Garamond" w:hAnsi="Garamond"/>
                <w:color w:val="000000" w:themeColor="text1"/>
                <w:sz w:val="16"/>
                <w:szCs w:val="16"/>
              </w:rPr>
              <w:t>80</w:t>
            </w:r>
          </w:p>
        </w:tc>
        <w:tc>
          <w:tcPr>
            <w:tcW w:w="1140"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4710C6" w:rsidTr="00923D78">
        <w:trPr>
          <w:trHeight w:val="642"/>
        </w:trPr>
        <w:tc>
          <w:tcPr>
            <w:tcW w:w="720" w:type="dxa"/>
            <w:shd w:val="clear" w:color="auto" w:fill="auto"/>
          </w:tcPr>
          <w:p w:rsidR="004710C6" w:rsidRDefault="004710C6" w:rsidP="004710C6">
            <w:pPr>
              <w:pStyle w:val="Recuodecorpodetexto"/>
              <w:ind w:left="0"/>
              <w:jc w:val="center"/>
              <w:rPr>
                <w:b w:val="0"/>
                <w:color w:val="000000" w:themeColor="text1"/>
                <w:sz w:val="22"/>
                <w:szCs w:val="22"/>
              </w:rPr>
            </w:pPr>
            <w:r>
              <w:rPr>
                <w:b w:val="0"/>
                <w:color w:val="000000" w:themeColor="text1"/>
                <w:sz w:val="22"/>
                <w:szCs w:val="22"/>
              </w:rPr>
              <w:t>39</w:t>
            </w:r>
          </w:p>
        </w:tc>
        <w:tc>
          <w:tcPr>
            <w:tcW w:w="3765" w:type="dxa"/>
            <w:shd w:val="clear" w:color="auto" w:fill="auto"/>
          </w:tcPr>
          <w:p w:rsidR="00665252" w:rsidRPr="00140DF1" w:rsidRDefault="00140DF1" w:rsidP="00665252">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PALHA DE ACO NO01 </w:t>
            </w:r>
          </w:p>
          <w:p w:rsidR="00665252" w:rsidRPr="00140DF1" w:rsidRDefault="00140DF1" w:rsidP="00665252">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PALHA DE AÇO, Nº 1. PACOTE COM UMA</w:t>
            </w:r>
          </w:p>
          <w:p w:rsidR="004710C6" w:rsidRPr="00140DF1" w:rsidRDefault="00140DF1" w:rsidP="00665252">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UNIDADE. NECESSÁRIO AMOSTRA PARA ANÁLISE.</w:t>
            </w:r>
          </w:p>
          <w:p w:rsidR="00665252" w:rsidRPr="00140DF1" w:rsidRDefault="00140DF1" w:rsidP="00665252">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CATMAT 304925</w:t>
            </w:r>
          </w:p>
        </w:tc>
        <w:tc>
          <w:tcPr>
            <w:tcW w:w="1275" w:type="dxa"/>
            <w:shd w:val="clear" w:color="auto" w:fill="auto"/>
            <w:vAlign w:val="center"/>
          </w:tcPr>
          <w:p w:rsidR="004710C6" w:rsidRPr="00140DF1" w:rsidRDefault="004710C6" w:rsidP="004710C6">
            <w:pPr>
              <w:widowControl w:val="0"/>
              <w:jc w:val="center"/>
              <w:rPr>
                <w:rFonts w:ascii="Garamond" w:hAnsi="Garamond"/>
                <w:color w:val="000000" w:themeColor="text1"/>
                <w:sz w:val="16"/>
                <w:szCs w:val="16"/>
              </w:rPr>
            </w:pPr>
          </w:p>
        </w:tc>
        <w:tc>
          <w:tcPr>
            <w:tcW w:w="1035" w:type="dxa"/>
            <w:shd w:val="clear" w:color="auto" w:fill="auto"/>
            <w:vAlign w:val="center"/>
          </w:tcPr>
          <w:p w:rsidR="004710C6" w:rsidRPr="00140DF1" w:rsidRDefault="00140DF1" w:rsidP="00665252">
            <w:pPr>
              <w:widowControl w:val="0"/>
              <w:rPr>
                <w:rFonts w:ascii="Garamond" w:eastAsia="Times New Roman" w:hAnsi="Garamond" w:cs="Times New Roman"/>
                <w:color w:val="000000" w:themeColor="text1"/>
                <w:sz w:val="16"/>
                <w:szCs w:val="16"/>
              </w:rPr>
            </w:pPr>
            <w:r w:rsidRPr="00140DF1">
              <w:rPr>
                <w:rFonts w:ascii="Garamond" w:eastAsia="Times New Roman" w:hAnsi="Garamond" w:cs="Times New Roman"/>
                <w:color w:val="000000" w:themeColor="text1"/>
                <w:sz w:val="16"/>
                <w:szCs w:val="16"/>
              </w:rPr>
              <w:t xml:space="preserve"> PCT</w:t>
            </w:r>
          </w:p>
        </w:tc>
        <w:tc>
          <w:tcPr>
            <w:tcW w:w="994" w:type="dxa"/>
            <w:shd w:val="clear" w:color="auto" w:fill="auto"/>
          </w:tcPr>
          <w:p w:rsidR="004710C6" w:rsidRPr="00140DF1" w:rsidRDefault="00140DF1" w:rsidP="004710C6">
            <w:pPr>
              <w:jc w:val="center"/>
              <w:rPr>
                <w:rFonts w:ascii="Garamond" w:hAnsi="Garamond"/>
                <w:color w:val="000000" w:themeColor="text1"/>
                <w:sz w:val="16"/>
                <w:szCs w:val="16"/>
              </w:rPr>
            </w:pPr>
            <w:r w:rsidRPr="00140DF1">
              <w:rPr>
                <w:rFonts w:ascii="Garamond" w:hAnsi="Garamond"/>
                <w:color w:val="000000" w:themeColor="text1"/>
                <w:sz w:val="16"/>
                <w:szCs w:val="16"/>
              </w:rPr>
              <w:t>480</w:t>
            </w:r>
          </w:p>
        </w:tc>
        <w:tc>
          <w:tcPr>
            <w:tcW w:w="1140"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4710C6" w:rsidTr="00923D78">
        <w:trPr>
          <w:trHeight w:val="642"/>
        </w:trPr>
        <w:tc>
          <w:tcPr>
            <w:tcW w:w="720" w:type="dxa"/>
            <w:shd w:val="clear" w:color="auto" w:fill="auto"/>
          </w:tcPr>
          <w:p w:rsidR="004710C6" w:rsidRDefault="004710C6" w:rsidP="004710C6">
            <w:pPr>
              <w:pStyle w:val="Recuodecorpodetexto"/>
              <w:ind w:left="0"/>
              <w:jc w:val="center"/>
              <w:rPr>
                <w:b w:val="0"/>
                <w:color w:val="000000" w:themeColor="text1"/>
                <w:sz w:val="22"/>
                <w:szCs w:val="22"/>
              </w:rPr>
            </w:pPr>
            <w:r>
              <w:rPr>
                <w:b w:val="0"/>
                <w:color w:val="000000" w:themeColor="text1"/>
                <w:sz w:val="22"/>
                <w:szCs w:val="22"/>
              </w:rPr>
              <w:t>40</w:t>
            </w:r>
          </w:p>
        </w:tc>
        <w:tc>
          <w:tcPr>
            <w:tcW w:w="3765" w:type="dxa"/>
            <w:shd w:val="clear" w:color="auto" w:fill="auto"/>
          </w:tcPr>
          <w:p w:rsidR="003270CD" w:rsidRPr="00140DF1" w:rsidRDefault="00140DF1" w:rsidP="003270CD">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PANO DE CHAO </w:t>
            </w:r>
          </w:p>
          <w:p w:rsidR="003270CD" w:rsidRPr="00140DF1" w:rsidRDefault="00140DF1" w:rsidP="003270CD">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PANO DE CHÃO</w:t>
            </w:r>
          </w:p>
          <w:p w:rsidR="003270CD" w:rsidRPr="00140DF1" w:rsidRDefault="00140DF1" w:rsidP="003270CD">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BRANCO ALVEJADO, TIPO SACO 100% ALGODÃO, COM NO MÍNIMO 180G POR UNIDADE. ENCORPADO COM VIDA ÚTIL LONGA E TENDO MEDIDAS MÍNIMA DE</w:t>
            </w:r>
          </w:p>
          <w:p w:rsidR="003270CD" w:rsidRPr="00140DF1" w:rsidRDefault="00140DF1" w:rsidP="003270CD">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APROXIMADAS DE 50X70CM, COM PESO DE 120 G</w:t>
            </w:r>
          </w:p>
          <w:p w:rsidR="004710C6" w:rsidRPr="00140DF1" w:rsidRDefault="00140DF1" w:rsidP="003270CD">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*NECESSÁRIO AMOSTRA PARA ANÁLISE.</w:t>
            </w:r>
          </w:p>
          <w:p w:rsidR="003270CD" w:rsidRPr="00140DF1" w:rsidRDefault="00140DF1" w:rsidP="003270CD">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CATMAT 137057</w:t>
            </w:r>
          </w:p>
        </w:tc>
        <w:tc>
          <w:tcPr>
            <w:tcW w:w="1275" w:type="dxa"/>
            <w:shd w:val="clear" w:color="auto" w:fill="auto"/>
            <w:vAlign w:val="center"/>
          </w:tcPr>
          <w:p w:rsidR="004710C6" w:rsidRPr="00140DF1" w:rsidRDefault="004710C6" w:rsidP="004710C6">
            <w:pPr>
              <w:widowControl w:val="0"/>
              <w:jc w:val="center"/>
              <w:rPr>
                <w:rFonts w:ascii="Garamond" w:hAnsi="Garamond"/>
                <w:color w:val="000000" w:themeColor="text1"/>
                <w:sz w:val="16"/>
                <w:szCs w:val="16"/>
              </w:rPr>
            </w:pPr>
          </w:p>
        </w:tc>
        <w:tc>
          <w:tcPr>
            <w:tcW w:w="1035" w:type="dxa"/>
            <w:shd w:val="clear" w:color="auto" w:fill="auto"/>
            <w:vAlign w:val="center"/>
          </w:tcPr>
          <w:p w:rsidR="004710C6" w:rsidRPr="00140DF1" w:rsidRDefault="00140DF1" w:rsidP="004710C6">
            <w:pPr>
              <w:widowControl w:val="0"/>
              <w:jc w:val="center"/>
              <w:rPr>
                <w:rFonts w:ascii="Garamond" w:eastAsia="Times New Roman" w:hAnsi="Garamond" w:cs="Times New Roman"/>
                <w:color w:val="000000" w:themeColor="text1"/>
                <w:sz w:val="16"/>
                <w:szCs w:val="16"/>
              </w:rPr>
            </w:pPr>
            <w:r w:rsidRPr="00140DF1">
              <w:rPr>
                <w:rFonts w:ascii="Garamond" w:eastAsia="Times New Roman" w:hAnsi="Garamond" w:cs="Times New Roman"/>
                <w:color w:val="000000" w:themeColor="text1"/>
                <w:sz w:val="16"/>
                <w:szCs w:val="16"/>
              </w:rPr>
              <w:t>UN</w:t>
            </w:r>
          </w:p>
        </w:tc>
        <w:tc>
          <w:tcPr>
            <w:tcW w:w="994" w:type="dxa"/>
            <w:shd w:val="clear" w:color="auto" w:fill="auto"/>
          </w:tcPr>
          <w:p w:rsidR="004710C6" w:rsidRPr="00140DF1" w:rsidRDefault="00140DF1" w:rsidP="004710C6">
            <w:pPr>
              <w:jc w:val="center"/>
              <w:rPr>
                <w:rFonts w:ascii="Garamond" w:hAnsi="Garamond"/>
                <w:color w:val="000000" w:themeColor="text1"/>
                <w:sz w:val="16"/>
                <w:szCs w:val="16"/>
              </w:rPr>
            </w:pPr>
            <w:r w:rsidRPr="00140DF1">
              <w:rPr>
                <w:rFonts w:ascii="Garamond" w:hAnsi="Garamond"/>
                <w:color w:val="000000" w:themeColor="text1"/>
                <w:sz w:val="16"/>
                <w:szCs w:val="16"/>
              </w:rPr>
              <w:t>2.000</w:t>
            </w:r>
          </w:p>
        </w:tc>
        <w:tc>
          <w:tcPr>
            <w:tcW w:w="1140"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4710C6" w:rsidTr="00923D78">
        <w:trPr>
          <w:trHeight w:val="642"/>
        </w:trPr>
        <w:tc>
          <w:tcPr>
            <w:tcW w:w="720" w:type="dxa"/>
            <w:shd w:val="clear" w:color="auto" w:fill="auto"/>
          </w:tcPr>
          <w:p w:rsidR="004710C6" w:rsidRDefault="004710C6" w:rsidP="004710C6">
            <w:pPr>
              <w:pStyle w:val="Recuodecorpodetexto"/>
              <w:ind w:left="0"/>
              <w:jc w:val="center"/>
              <w:rPr>
                <w:b w:val="0"/>
                <w:color w:val="000000" w:themeColor="text1"/>
                <w:sz w:val="22"/>
                <w:szCs w:val="22"/>
              </w:rPr>
            </w:pPr>
            <w:r>
              <w:rPr>
                <w:b w:val="0"/>
                <w:color w:val="000000" w:themeColor="text1"/>
                <w:sz w:val="22"/>
                <w:szCs w:val="22"/>
              </w:rPr>
              <w:t>41</w:t>
            </w:r>
          </w:p>
        </w:tc>
        <w:tc>
          <w:tcPr>
            <w:tcW w:w="3765" w:type="dxa"/>
            <w:shd w:val="clear" w:color="auto" w:fill="auto"/>
          </w:tcPr>
          <w:p w:rsidR="003270CD" w:rsidRPr="00140DF1" w:rsidRDefault="00140DF1" w:rsidP="003270CD">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PANO DE PRATO I </w:t>
            </w:r>
          </w:p>
          <w:p w:rsidR="003270CD" w:rsidRPr="00140DF1" w:rsidRDefault="00140DF1" w:rsidP="003270CD">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PANO DE PRATO, COR BRANCA, DE BOA</w:t>
            </w:r>
          </w:p>
          <w:p w:rsidR="003270CD" w:rsidRPr="00140DF1" w:rsidRDefault="00140DF1" w:rsidP="003270CD">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QUALIDADE, MEDINDO 50CM X 70CM. NECESSÁRIO AMOSTRA</w:t>
            </w:r>
          </w:p>
          <w:p w:rsidR="004710C6" w:rsidRPr="00140DF1" w:rsidRDefault="00140DF1" w:rsidP="003270CD">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PARA ANÁLISE.</w:t>
            </w:r>
          </w:p>
          <w:p w:rsidR="003270CD" w:rsidRPr="00140DF1" w:rsidRDefault="00140DF1" w:rsidP="003270CD">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CATMAT 270165</w:t>
            </w:r>
          </w:p>
        </w:tc>
        <w:tc>
          <w:tcPr>
            <w:tcW w:w="1275" w:type="dxa"/>
            <w:shd w:val="clear" w:color="auto" w:fill="auto"/>
            <w:vAlign w:val="center"/>
          </w:tcPr>
          <w:p w:rsidR="004710C6" w:rsidRPr="00140DF1" w:rsidRDefault="004710C6" w:rsidP="004710C6">
            <w:pPr>
              <w:widowControl w:val="0"/>
              <w:jc w:val="center"/>
              <w:rPr>
                <w:rFonts w:ascii="Garamond" w:hAnsi="Garamond"/>
                <w:color w:val="000000" w:themeColor="text1"/>
                <w:sz w:val="16"/>
                <w:szCs w:val="16"/>
              </w:rPr>
            </w:pPr>
          </w:p>
        </w:tc>
        <w:tc>
          <w:tcPr>
            <w:tcW w:w="1035" w:type="dxa"/>
            <w:shd w:val="clear" w:color="auto" w:fill="auto"/>
            <w:vAlign w:val="center"/>
          </w:tcPr>
          <w:p w:rsidR="004710C6" w:rsidRPr="00140DF1" w:rsidRDefault="00140DF1" w:rsidP="004710C6">
            <w:pPr>
              <w:widowControl w:val="0"/>
              <w:jc w:val="center"/>
              <w:rPr>
                <w:rFonts w:ascii="Garamond" w:eastAsia="Times New Roman" w:hAnsi="Garamond" w:cs="Times New Roman"/>
                <w:color w:val="000000" w:themeColor="text1"/>
                <w:sz w:val="16"/>
                <w:szCs w:val="16"/>
              </w:rPr>
            </w:pPr>
            <w:r w:rsidRPr="00140DF1">
              <w:rPr>
                <w:rFonts w:ascii="Garamond" w:eastAsia="Times New Roman" w:hAnsi="Garamond" w:cs="Times New Roman"/>
                <w:color w:val="000000" w:themeColor="text1"/>
                <w:sz w:val="16"/>
                <w:szCs w:val="16"/>
              </w:rPr>
              <w:t>UN</w:t>
            </w:r>
          </w:p>
        </w:tc>
        <w:tc>
          <w:tcPr>
            <w:tcW w:w="994" w:type="dxa"/>
            <w:shd w:val="clear" w:color="auto" w:fill="auto"/>
          </w:tcPr>
          <w:p w:rsidR="004710C6" w:rsidRPr="00140DF1" w:rsidRDefault="00140DF1" w:rsidP="004710C6">
            <w:pPr>
              <w:jc w:val="center"/>
              <w:rPr>
                <w:rFonts w:ascii="Garamond" w:hAnsi="Garamond"/>
                <w:color w:val="000000" w:themeColor="text1"/>
                <w:sz w:val="16"/>
                <w:szCs w:val="16"/>
              </w:rPr>
            </w:pPr>
            <w:r w:rsidRPr="00140DF1">
              <w:rPr>
                <w:rFonts w:ascii="Garamond" w:hAnsi="Garamond"/>
                <w:color w:val="000000" w:themeColor="text1"/>
                <w:sz w:val="16"/>
                <w:szCs w:val="16"/>
              </w:rPr>
              <w:t>1.000</w:t>
            </w:r>
          </w:p>
        </w:tc>
        <w:tc>
          <w:tcPr>
            <w:tcW w:w="1140"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4710C6" w:rsidTr="00923D78">
        <w:trPr>
          <w:trHeight w:val="642"/>
        </w:trPr>
        <w:tc>
          <w:tcPr>
            <w:tcW w:w="720" w:type="dxa"/>
            <w:shd w:val="clear" w:color="auto" w:fill="auto"/>
          </w:tcPr>
          <w:p w:rsidR="004710C6" w:rsidRDefault="004710C6" w:rsidP="004710C6">
            <w:pPr>
              <w:pStyle w:val="Recuodecorpodetexto"/>
              <w:ind w:left="0"/>
              <w:jc w:val="center"/>
              <w:rPr>
                <w:b w:val="0"/>
                <w:color w:val="000000" w:themeColor="text1"/>
                <w:sz w:val="22"/>
                <w:szCs w:val="22"/>
              </w:rPr>
            </w:pPr>
            <w:r>
              <w:rPr>
                <w:b w:val="0"/>
                <w:color w:val="000000" w:themeColor="text1"/>
                <w:sz w:val="22"/>
                <w:szCs w:val="22"/>
              </w:rPr>
              <w:t>42</w:t>
            </w:r>
          </w:p>
        </w:tc>
        <w:tc>
          <w:tcPr>
            <w:tcW w:w="3765" w:type="dxa"/>
            <w:shd w:val="clear" w:color="auto" w:fill="auto"/>
          </w:tcPr>
          <w:p w:rsidR="003270CD" w:rsidRPr="00140DF1" w:rsidRDefault="00140DF1" w:rsidP="003270CD">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PAPEL HIGIENICO 30 METRO </w:t>
            </w:r>
          </w:p>
          <w:p w:rsidR="003270CD" w:rsidRPr="00140DF1" w:rsidRDefault="00140DF1" w:rsidP="003270CD">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PAPEL HIGIÊNICO C/ 4</w:t>
            </w:r>
          </w:p>
          <w:p w:rsidR="003270CD" w:rsidRPr="00140DF1" w:rsidRDefault="00140DF1" w:rsidP="003270CD">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CLASSE 01, NEUTRO, NA COR BRANCA, FOLHA DUPLA, ALVURA ISSO MAIOR QUE 80%; ÍNDICE DE MACIEZ 01 IGUAL OU MENOR QUE 5,5NM/G; 160 RESISTÊNCIA A</w:t>
            </w:r>
          </w:p>
          <w:p w:rsidR="003270CD" w:rsidRPr="00140DF1" w:rsidRDefault="00140DF1" w:rsidP="003270CD">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TRAÇÃO PONDERADA IGUAL OU MAIOR QUE 90N/M; QUANTIDADE QUE 20MM DE PINTAS M². TEMPO DE ABSORÇÃO DE ÁGUA IGUAL OU MENOR QUE</w:t>
            </w:r>
          </w:p>
          <w:p w:rsidR="003270CD" w:rsidRPr="00140DF1" w:rsidRDefault="00140DF1" w:rsidP="003270CD">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5S. CONFORME NORMA ABNT NBR 15464-2 E 15134. CARACTERÍSTICAS COMPLEMENTARES: MATÉRIA PRIMA 100% FIBRA CELULÓSICA,</w:t>
            </w:r>
          </w:p>
          <w:p w:rsidR="003270CD" w:rsidRPr="00140DF1" w:rsidRDefault="00140DF1" w:rsidP="003270CD">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COMPRIMENTO DO ROLO DE 30M. ACABAMENTO GOFRADO, EM RELEVO, PICOTADO, FRAGRÂNCIA NEUTRA. ROTULAGEM CONTENDO: MARCA,</w:t>
            </w:r>
          </w:p>
          <w:p w:rsidR="003270CD" w:rsidRPr="00140DF1" w:rsidRDefault="00140DF1" w:rsidP="003270CD">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QUANTIDADE DE ROLOS, AROMA, METRAGEM DO PAPEL, NOME DO FABRICANTE E FANTASIA, CNPJ, E-MAIL, TELEFONE DO SAC. EMBALAGEM COM</w:t>
            </w:r>
          </w:p>
          <w:p w:rsidR="003270CD" w:rsidRPr="00140DF1" w:rsidRDefault="00140DF1" w:rsidP="003270CD">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BOA VISIBILIDADE DO PRODUTO. EMBALAGEM COM 04 UNIDADES</w:t>
            </w:r>
          </w:p>
          <w:p w:rsidR="004710C6" w:rsidRPr="00140DF1" w:rsidRDefault="00140DF1" w:rsidP="003270CD">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*NECESSÁRIO AMOSTRA PARA ANÁLISE.</w:t>
            </w:r>
          </w:p>
          <w:p w:rsidR="00C233E6" w:rsidRPr="00140DF1" w:rsidRDefault="00140DF1" w:rsidP="003270CD">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CATMAT 227864</w:t>
            </w:r>
          </w:p>
        </w:tc>
        <w:tc>
          <w:tcPr>
            <w:tcW w:w="1275" w:type="dxa"/>
            <w:shd w:val="clear" w:color="auto" w:fill="auto"/>
            <w:vAlign w:val="center"/>
          </w:tcPr>
          <w:p w:rsidR="004710C6" w:rsidRPr="00140DF1" w:rsidRDefault="004710C6" w:rsidP="004710C6">
            <w:pPr>
              <w:widowControl w:val="0"/>
              <w:jc w:val="center"/>
              <w:rPr>
                <w:rFonts w:ascii="Garamond" w:hAnsi="Garamond"/>
                <w:color w:val="000000" w:themeColor="text1"/>
                <w:sz w:val="16"/>
                <w:szCs w:val="16"/>
              </w:rPr>
            </w:pPr>
          </w:p>
        </w:tc>
        <w:tc>
          <w:tcPr>
            <w:tcW w:w="1035" w:type="dxa"/>
            <w:shd w:val="clear" w:color="auto" w:fill="auto"/>
            <w:vAlign w:val="center"/>
          </w:tcPr>
          <w:p w:rsidR="004710C6" w:rsidRPr="00140DF1" w:rsidRDefault="00140DF1" w:rsidP="004710C6">
            <w:pPr>
              <w:widowControl w:val="0"/>
              <w:jc w:val="center"/>
              <w:rPr>
                <w:rFonts w:ascii="Garamond" w:eastAsia="Times New Roman" w:hAnsi="Garamond" w:cs="Times New Roman"/>
                <w:color w:val="000000" w:themeColor="text1"/>
                <w:sz w:val="16"/>
                <w:szCs w:val="16"/>
              </w:rPr>
            </w:pPr>
            <w:r w:rsidRPr="00140DF1">
              <w:rPr>
                <w:rFonts w:ascii="Garamond" w:eastAsia="Times New Roman" w:hAnsi="Garamond" w:cs="Times New Roman"/>
                <w:color w:val="000000" w:themeColor="text1"/>
                <w:sz w:val="16"/>
                <w:szCs w:val="16"/>
              </w:rPr>
              <w:t>PCT</w:t>
            </w:r>
          </w:p>
        </w:tc>
        <w:tc>
          <w:tcPr>
            <w:tcW w:w="994" w:type="dxa"/>
            <w:shd w:val="clear" w:color="auto" w:fill="auto"/>
          </w:tcPr>
          <w:p w:rsidR="004710C6" w:rsidRPr="00140DF1" w:rsidRDefault="00140DF1" w:rsidP="004710C6">
            <w:pPr>
              <w:jc w:val="center"/>
              <w:rPr>
                <w:rFonts w:ascii="Garamond" w:hAnsi="Garamond"/>
                <w:color w:val="000000" w:themeColor="text1"/>
                <w:sz w:val="16"/>
                <w:szCs w:val="16"/>
              </w:rPr>
            </w:pPr>
            <w:r w:rsidRPr="00140DF1">
              <w:rPr>
                <w:rFonts w:ascii="Garamond" w:hAnsi="Garamond"/>
                <w:color w:val="000000" w:themeColor="text1"/>
                <w:sz w:val="16"/>
                <w:szCs w:val="16"/>
              </w:rPr>
              <w:t>5.000</w:t>
            </w:r>
          </w:p>
        </w:tc>
        <w:tc>
          <w:tcPr>
            <w:tcW w:w="1140"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r w:rsidR="004710C6" w:rsidTr="00923D78">
        <w:trPr>
          <w:trHeight w:val="642"/>
        </w:trPr>
        <w:tc>
          <w:tcPr>
            <w:tcW w:w="720" w:type="dxa"/>
            <w:shd w:val="clear" w:color="auto" w:fill="auto"/>
          </w:tcPr>
          <w:p w:rsidR="004710C6" w:rsidRDefault="004710C6" w:rsidP="004710C6">
            <w:pPr>
              <w:pStyle w:val="Recuodecorpodetexto"/>
              <w:ind w:left="0"/>
              <w:jc w:val="center"/>
              <w:rPr>
                <w:b w:val="0"/>
                <w:color w:val="000000" w:themeColor="text1"/>
                <w:sz w:val="22"/>
                <w:szCs w:val="22"/>
              </w:rPr>
            </w:pPr>
            <w:r>
              <w:rPr>
                <w:b w:val="0"/>
                <w:color w:val="000000" w:themeColor="text1"/>
                <w:sz w:val="22"/>
                <w:szCs w:val="22"/>
              </w:rPr>
              <w:t>43</w:t>
            </w:r>
          </w:p>
        </w:tc>
        <w:tc>
          <w:tcPr>
            <w:tcW w:w="3765" w:type="dxa"/>
            <w:shd w:val="clear" w:color="auto" w:fill="auto"/>
          </w:tcPr>
          <w:p w:rsidR="00C233E6" w:rsidRPr="00140DF1" w:rsidRDefault="00140DF1" w:rsidP="00C233E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 xml:space="preserve">PAPEL TOALHA I </w:t>
            </w:r>
          </w:p>
          <w:p w:rsidR="00C233E6" w:rsidRPr="00140DF1" w:rsidRDefault="00140DF1" w:rsidP="00C233E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PAPEL TOALHA DESCARTAVEL, NÃO RECICLADO, INTERFOLHADO, 02 DOBRAS, COM NO MINIMO 20 CM X 21 CM CADA PACOTE</w:t>
            </w:r>
          </w:p>
          <w:p w:rsidR="004710C6" w:rsidRPr="00140DF1" w:rsidRDefault="00140DF1" w:rsidP="00C233E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CONTENDO 1.000 FOLHAS</w:t>
            </w:r>
          </w:p>
          <w:p w:rsidR="00C233E6" w:rsidRPr="00140DF1" w:rsidRDefault="00140DF1" w:rsidP="00C233E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*NECESSÁRIO AMOSTRA PARA ANÁLISE.</w:t>
            </w:r>
          </w:p>
          <w:p w:rsidR="00C233E6" w:rsidRPr="00140DF1" w:rsidRDefault="00140DF1" w:rsidP="00C233E6">
            <w:pPr>
              <w:autoSpaceDE w:val="0"/>
              <w:autoSpaceDN w:val="0"/>
              <w:adjustRightInd w:val="0"/>
              <w:spacing w:after="0" w:line="240" w:lineRule="auto"/>
              <w:rPr>
                <w:rFonts w:ascii="Garamond" w:hAnsi="Garamond" w:cs="Arial-WinCharSetFFFF"/>
                <w:sz w:val="16"/>
                <w:szCs w:val="16"/>
              </w:rPr>
            </w:pPr>
            <w:r w:rsidRPr="00140DF1">
              <w:rPr>
                <w:rFonts w:ascii="Garamond" w:hAnsi="Garamond" w:cs="Arial-WinCharSetFFFF"/>
                <w:sz w:val="16"/>
                <w:szCs w:val="16"/>
              </w:rPr>
              <w:t>CATMAT 436328</w:t>
            </w:r>
          </w:p>
        </w:tc>
        <w:tc>
          <w:tcPr>
            <w:tcW w:w="1275" w:type="dxa"/>
            <w:shd w:val="clear" w:color="auto" w:fill="auto"/>
            <w:vAlign w:val="center"/>
          </w:tcPr>
          <w:p w:rsidR="004710C6" w:rsidRPr="00140DF1" w:rsidRDefault="004710C6" w:rsidP="004710C6">
            <w:pPr>
              <w:widowControl w:val="0"/>
              <w:jc w:val="center"/>
              <w:rPr>
                <w:rFonts w:ascii="Garamond" w:hAnsi="Garamond"/>
                <w:color w:val="000000" w:themeColor="text1"/>
                <w:sz w:val="16"/>
                <w:szCs w:val="16"/>
              </w:rPr>
            </w:pPr>
          </w:p>
        </w:tc>
        <w:tc>
          <w:tcPr>
            <w:tcW w:w="1035" w:type="dxa"/>
            <w:shd w:val="clear" w:color="auto" w:fill="auto"/>
            <w:vAlign w:val="center"/>
          </w:tcPr>
          <w:p w:rsidR="004710C6" w:rsidRPr="00140DF1" w:rsidRDefault="00140DF1" w:rsidP="004710C6">
            <w:pPr>
              <w:widowControl w:val="0"/>
              <w:jc w:val="center"/>
              <w:rPr>
                <w:rFonts w:ascii="Garamond" w:eastAsia="Times New Roman" w:hAnsi="Garamond" w:cs="Times New Roman"/>
                <w:color w:val="000000" w:themeColor="text1"/>
                <w:sz w:val="16"/>
                <w:szCs w:val="16"/>
              </w:rPr>
            </w:pPr>
            <w:r w:rsidRPr="00140DF1">
              <w:rPr>
                <w:rFonts w:ascii="Garamond" w:eastAsia="Times New Roman" w:hAnsi="Garamond" w:cs="Times New Roman"/>
                <w:color w:val="000000" w:themeColor="text1"/>
                <w:sz w:val="16"/>
                <w:szCs w:val="16"/>
              </w:rPr>
              <w:t>PCT</w:t>
            </w:r>
          </w:p>
        </w:tc>
        <w:tc>
          <w:tcPr>
            <w:tcW w:w="994" w:type="dxa"/>
            <w:shd w:val="clear" w:color="auto" w:fill="auto"/>
          </w:tcPr>
          <w:p w:rsidR="004710C6" w:rsidRPr="00140DF1" w:rsidRDefault="00140DF1" w:rsidP="004710C6">
            <w:pPr>
              <w:jc w:val="center"/>
              <w:rPr>
                <w:rFonts w:ascii="Garamond" w:hAnsi="Garamond"/>
                <w:color w:val="000000" w:themeColor="text1"/>
                <w:sz w:val="16"/>
                <w:szCs w:val="16"/>
              </w:rPr>
            </w:pPr>
            <w:r w:rsidRPr="00140DF1">
              <w:rPr>
                <w:rFonts w:ascii="Garamond" w:hAnsi="Garamond"/>
                <w:color w:val="000000" w:themeColor="text1"/>
                <w:sz w:val="16"/>
                <w:szCs w:val="16"/>
              </w:rPr>
              <w:t>3.000</w:t>
            </w:r>
          </w:p>
        </w:tc>
        <w:tc>
          <w:tcPr>
            <w:tcW w:w="1140"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12 MESES</w:t>
            </w:r>
          </w:p>
        </w:tc>
        <w:tc>
          <w:tcPr>
            <w:tcW w:w="1432" w:type="dxa"/>
            <w:vAlign w:val="center"/>
          </w:tcPr>
          <w:p w:rsidR="004710C6" w:rsidRPr="00140DF1" w:rsidRDefault="00140DF1" w:rsidP="004710C6">
            <w:pPr>
              <w:pStyle w:val="Recuodecorpodetexto"/>
              <w:widowControl w:val="0"/>
              <w:ind w:left="0"/>
              <w:jc w:val="center"/>
              <w:rPr>
                <w:rFonts w:ascii="Garamond" w:hAnsi="Garamond"/>
                <w:bCs/>
                <w:color w:val="000000" w:themeColor="text1"/>
                <w:sz w:val="16"/>
                <w:szCs w:val="16"/>
              </w:rPr>
            </w:pPr>
            <w:r w:rsidRPr="00140DF1">
              <w:rPr>
                <w:rFonts w:ascii="Garamond" w:hAnsi="Garamond"/>
                <w:b w:val="0"/>
                <w:color w:val="000000" w:themeColor="text1"/>
                <w:sz w:val="16"/>
                <w:szCs w:val="16"/>
              </w:rPr>
              <w:t>N</w:t>
            </w:r>
          </w:p>
        </w:tc>
      </w:tr>
    </w:tbl>
    <w:p w:rsidR="009F3C85" w:rsidRDefault="009F3C85" w:rsidP="009F3C85">
      <w:pPr>
        <w:pStyle w:val="Recuodecorpodetexto"/>
        <w:widowControl w:val="0"/>
        <w:ind w:left="0"/>
        <w:rPr>
          <w:sz w:val="22"/>
          <w:szCs w:val="22"/>
        </w:rPr>
      </w:pPr>
    </w:p>
    <w:tbl>
      <w:tblPr>
        <w:tblW w:w="10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8"/>
      </w:tblGrid>
      <w:tr w:rsidR="009F3C85" w:rsidTr="00923D78">
        <w:trPr>
          <w:trHeight w:val="276"/>
        </w:trPr>
        <w:tc>
          <w:tcPr>
            <w:tcW w:w="10328" w:type="dxa"/>
            <w:shd w:val="clear" w:color="auto" w:fill="auto"/>
          </w:tcPr>
          <w:p w:rsidR="009F3C85" w:rsidRDefault="009F3C85" w:rsidP="00923D78">
            <w:pPr>
              <w:pStyle w:val="Recuodecorpodetexto"/>
              <w:widowControl w:val="0"/>
              <w:numPr>
                <w:ilvl w:val="0"/>
                <w:numId w:val="1"/>
              </w:numPr>
              <w:rPr>
                <w:sz w:val="22"/>
                <w:szCs w:val="22"/>
              </w:rPr>
            </w:pPr>
            <w:r>
              <w:rPr>
                <w:sz w:val="22"/>
                <w:szCs w:val="22"/>
              </w:rPr>
              <w:t>JUSTIFICATIVA DA NECESSIDADE DA CONTRATAÇÃO</w:t>
            </w:r>
          </w:p>
        </w:tc>
      </w:tr>
      <w:tr w:rsidR="009F3C85" w:rsidTr="00923D78">
        <w:trPr>
          <w:trHeight w:val="585"/>
        </w:trPr>
        <w:tc>
          <w:tcPr>
            <w:tcW w:w="10328" w:type="dxa"/>
            <w:shd w:val="clear" w:color="auto" w:fill="auto"/>
          </w:tcPr>
          <w:p w:rsidR="009F3C85" w:rsidRPr="001977E1" w:rsidRDefault="009F3C85" w:rsidP="00923D78">
            <w:pPr>
              <w:pStyle w:val="Recuodecorpodetexto"/>
              <w:widowControl w:val="0"/>
              <w:ind w:left="0"/>
              <w:rPr>
                <w:b w:val="0"/>
                <w:i/>
                <w:iCs/>
                <w:sz w:val="22"/>
                <w:szCs w:val="22"/>
              </w:rPr>
            </w:pPr>
            <w:r w:rsidRPr="001977E1">
              <w:rPr>
                <w:b w:val="0"/>
                <w:color w:val="000000" w:themeColor="text1"/>
                <w:sz w:val="22"/>
                <w:szCs w:val="22"/>
              </w:rPr>
              <w:t>Aquisição de materiais de limpeza e higienização para a Secretaria Municipal de Educação , de forma a manter os trabalhos e as rotinas administrativas e operacionais do setor, propiciando um ambiente de trabalho adequado e salubre para os servidores e usuários.</w:t>
            </w:r>
          </w:p>
          <w:p w:rsidR="009F3C85" w:rsidRDefault="009F3C85" w:rsidP="00923D78">
            <w:pPr>
              <w:widowControl w:val="0"/>
              <w:jc w:val="both"/>
            </w:pPr>
          </w:p>
        </w:tc>
      </w:tr>
    </w:tbl>
    <w:p w:rsidR="009F3C85" w:rsidRDefault="009F3C85" w:rsidP="009F3C85">
      <w:pPr>
        <w:pStyle w:val="Recuodecorpodetexto"/>
        <w:widowControl w:val="0"/>
        <w:ind w:left="720"/>
        <w:rPr>
          <w:sz w:val="22"/>
          <w:szCs w:val="22"/>
        </w:rPr>
      </w:pPr>
    </w:p>
    <w:p w:rsidR="009F3C85" w:rsidRDefault="009F3C85" w:rsidP="009F3C85">
      <w:pPr>
        <w:pStyle w:val="Recuodecorpodetexto"/>
        <w:widowControl w:val="0"/>
        <w:ind w:left="720"/>
        <w:rPr>
          <w:sz w:val="22"/>
          <w:szCs w:val="22"/>
        </w:rPr>
      </w:pPr>
    </w:p>
    <w:tbl>
      <w:tblPr>
        <w:tblW w:w="10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8"/>
      </w:tblGrid>
      <w:tr w:rsidR="009F3C85" w:rsidTr="00923D78">
        <w:tc>
          <w:tcPr>
            <w:tcW w:w="10328" w:type="dxa"/>
            <w:shd w:val="clear" w:color="auto" w:fill="auto"/>
          </w:tcPr>
          <w:p w:rsidR="009F3C85" w:rsidRDefault="009F3C85" w:rsidP="00923D78">
            <w:pPr>
              <w:pStyle w:val="Recuodecorpodetexto"/>
              <w:widowControl w:val="0"/>
              <w:numPr>
                <w:ilvl w:val="0"/>
                <w:numId w:val="1"/>
              </w:numPr>
              <w:rPr>
                <w:caps/>
                <w:sz w:val="22"/>
                <w:szCs w:val="22"/>
              </w:rPr>
            </w:pPr>
            <w:r>
              <w:rPr>
                <w:caps/>
                <w:sz w:val="22"/>
                <w:szCs w:val="22"/>
              </w:rPr>
              <w:t>SOLUÇÃO</w:t>
            </w:r>
          </w:p>
        </w:tc>
      </w:tr>
      <w:tr w:rsidR="009F3C85" w:rsidTr="00923D78">
        <w:tc>
          <w:tcPr>
            <w:tcW w:w="10328" w:type="dxa"/>
            <w:shd w:val="clear" w:color="auto" w:fill="auto"/>
          </w:tcPr>
          <w:p w:rsidR="009F3C85" w:rsidRDefault="009F3C85" w:rsidP="00923D78">
            <w:pPr>
              <w:pStyle w:val="Recuodecorpodetexto"/>
              <w:widowControl w:val="0"/>
              <w:ind w:left="0"/>
              <w:rPr>
                <w:b w:val="0"/>
                <w:sz w:val="22"/>
                <w:szCs w:val="22"/>
              </w:rPr>
            </w:pPr>
          </w:p>
          <w:p w:rsidR="009F3C85" w:rsidRDefault="009F3C85" w:rsidP="00923D78">
            <w:pPr>
              <w:pStyle w:val="Recuodecorpodetexto"/>
              <w:widowControl w:val="0"/>
              <w:ind w:left="0"/>
              <w:rPr>
                <w:b w:val="0"/>
                <w:sz w:val="22"/>
                <w:szCs w:val="22"/>
              </w:rPr>
            </w:pPr>
            <w:r>
              <w:rPr>
                <w:b w:val="0"/>
                <w:sz w:val="22"/>
                <w:szCs w:val="22"/>
              </w:rPr>
              <w:t>Por meio de processo licitatório para aquisição dos itens contidos no tópico 1 deste Termo de Referência atenderemos a demanda da Secretaria Municipal de Educação</w:t>
            </w:r>
          </w:p>
          <w:p w:rsidR="009F3C85" w:rsidRDefault="009F3C85" w:rsidP="00923D78">
            <w:pPr>
              <w:pStyle w:val="Recuodecorpodetexto"/>
              <w:widowControl w:val="0"/>
              <w:ind w:left="0"/>
              <w:rPr>
                <w:b w:val="0"/>
                <w:sz w:val="22"/>
                <w:szCs w:val="22"/>
              </w:rPr>
            </w:pPr>
          </w:p>
        </w:tc>
      </w:tr>
    </w:tbl>
    <w:p w:rsidR="009F3C85" w:rsidRDefault="009F3C85" w:rsidP="009F3C85">
      <w:pPr>
        <w:pStyle w:val="Recuodecorpodetexto"/>
        <w:widowControl w:val="0"/>
        <w:ind w:left="0"/>
        <w:rPr>
          <w:sz w:val="22"/>
          <w:szCs w:val="22"/>
        </w:rPr>
      </w:pPr>
    </w:p>
    <w:p w:rsidR="009F3C85" w:rsidRDefault="009F3C85" w:rsidP="009F3C85">
      <w:pPr>
        <w:pStyle w:val="Recuodecorpodetexto"/>
        <w:widowControl w:val="0"/>
        <w:ind w:left="0"/>
        <w:rPr>
          <w:sz w:val="22"/>
          <w:szCs w:val="22"/>
        </w:rPr>
      </w:pPr>
      <w:bookmarkStart w:id="0" w:name="_Hlk178239913"/>
    </w:p>
    <w:tbl>
      <w:tblPr>
        <w:tblW w:w="10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8"/>
      </w:tblGrid>
      <w:tr w:rsidR="009F3C85" w:rsidTr="00923D78">
        <w:tc>
          <w:tcPr>
            <w:tcW w:w="10328" w:type="dxa"/>
            <w:shd w:val="clear" w:color="auto" w:fill="auto"/>
          </w:tcPr>
          <w:p w:rsidR="009F3C85" w:rsidRDefault="009F3C85" w:rsidP="00923D78">
            <w:pPr>
              <w:pStyle w:val="Recuodecorpodetexto"/>
              <w:widowControl w:val="0"/>
              <w:numPr>
                <w:ilvl w:val="0"/>
                <w:numId w:val="1"/>
              </w:numPr>
              <w:rPr>
                <w:caps/>
                <w:sz w:val="22"/>
                <w:szCs w:val="22"/>
              </w:rPr>
            </w:pPr>
            <w:r>
              <w:rPr>
                <w:caps/>
                <w:sz w:val="22"/>
                <w:szCs w:val="22"/>
              </w:rPr>
              <w:t>REQUISITOS DA CONTRATAÇÃO</w:t>
            </w:r>
          </w:p>
        </w:tc>
      </w:tr>
      <w:tr w:rsidR="009F3C85" w:rsidTr="00923D78">
        <w:tc>
          <w:tcPr>
            <w:tcW w:w="10328" w:type="dxa"/>
            <w:shd w:val="clear" w:color="auto" w:fill="auto"/>
          </w:tcPr>
          <w:p w:rsidR="009F3C85" w:rsidRDefault="009F3C85" w:rsidP="00923D78">
            <w:pPr>
              <w:widowControl w:val="0"/>
              <w:jc w:val="both"/>
            </w:pPr>
            <w:r>
              <w:t>4.1. A futura contratada deverá apresentar os seguintes documentos:</w:t>
            </w:r>
          </w:p>
          <w:p w:rsidR="009F3C85" w:rsidRDefault="009F3C85" w:rsidP="00923D78">
            <w:pPr>
              <w:widowControl w:val="0"/>
              <w:jc w:val="both"/>
            </w:pPr>
          </w:p>
          <w:p w:rsidR="009F3C85" w:rsidRDefault="009F3C85" w:rsidP="00923D78">
            <w:pPr>
              <w:widowControl w:val="0"/>
              <w:jc w:val="both"/>
            </w:pPr>
            <w:r>
              <w:t>4.1.1. Aqueles indicados no Art. 68 da Lei nº 14.133/21;</w:t>
            </w:r>
          </w:p>
          <w:p w:rsidR="009F3C85" w:rsidRDefault="009F3C85" w:rsidP="00923D78">
            <w:pPr>
              <w:pStyle w:val="Recuodecorpodetexto"/>
              <w:widowControl w:val="0"/>
              <w:ind w:left="0"/>
              <w:rPr>
                <w:b w:val="0"/>
                <w:sz w:val="22"/>
                <w:szCs w:val="22"/>
              </w:rPr>
            </w:pPr>
          </w:p>
          <w:p w:rsidR="009F3C85" w:rsidRDefault="009F3C85" w:rsidP="00923D78">
            <w:pPr>
              <w:widowControl w:val="0"/>
              <w:jc w:val="both"/>
            </w:pPr>
            <w:r>
              <w:t xml:space="preserve">4.2. O contratado deverá entregar os produtos de acordo com a Ordem de Fornecimento recebida; respeitando os prazos fixados de entrega, especificações e condições do produto; </w:t>
            </w:r>
          </w:p>
          <w:p w:rsidR="009F3C85" w:rsidRDefault="009F3C85" w:rsidP="00923D78">
            <w:pPr>
              <w:widowControl w:val="0"/>
              <w:jc w:val="both"/>
            </w:pPr>
            <w:r>
              <w:br/>
              <w:t xml:space="preserve">4.3. Comunicar à Contratante, no prazo máximo de 24 (vinte e quatro) horas que antecede a data da entrega, os motivos que impossibilitem o cumprimento do prazo previsto, com a devida comprovação; </w:t>
            </w:r>
          </w:p>
          <w:p w:rsidR="009F3C85" w:rsidRDefault="009F3C85" w:rsidP="00923D78">
            <w:pPr>
              <w:widowControl w:val="0"/>
              <w:jc w:val="both"/>
            </w:pPr>
          </w:p>
          <w:p w:rsidR="009F3C85" w:rsidRDefault="009F3C85" w:rsidP="00923D78">
            <w:pPr>
              <w:widowControl w:val="0"/>
              <w:jc w:val="both"/>
            </w:pPr>
            <w:r>
              <w:t xml:space="preserve">4.4. Providenciar, imediatamente, a correção das deficiências apontadas pelo gestor e ou fiscal com respeito à execução do objeto; </w:t>
            </w:r>
          </w:p>
          <w:p w:rsidR="009F3C85" w:rsidRDefault="009F3C85" w:rsidP="00923D78">
            <w:pPr>
              <w:pStyle w:val="Recuodecorpodetexto"/>
              <w:widowControl w:val="0"/>
              <w:ind w:left="0"/>
              <w:rPr>
                <w:b w:val="0"/>
                <w:sz w:val="22"/>
                <w:szCs w:val="22"/>
              </w:rPr>
            </w:pPr>
          </w:p>
          <w:p w:rsidR="009F3C85" w:rsidRDefault="009F3C85" w:rsidP="00923D78">
            <w:pPr>
              <w:widowControl w:val="0"/>
              <w:jc w:val="both"/>
            </w:pPr>
            <w:r>
              <w:t>4.5. Responsabilizar-se pela qualidade dos produtos entregues, e pela averiguação do prazo de validade, substituindo, aqueles que apresentarem qualquer tipo de vício ou imperfeição, ou não se adequarem às especificações constantes deste Termo de Referência, sob pena de aplicação das sanções cabíveis, inclusive rescisão contratual, sem qualquer custo adicional para o Município;</w:t>
            </w:r>
          </w:p>
          <w:p w:rsidR="009F3C85" w:rsidRDefault="009F3C85" w:rsidP="00923D78">
            <w:pPr>
              <w:widowControl w:val="0"/>
              <w:jc w:val="both"/>
            </w:pPr>
          </w:p>
          <w:p w:rsidR="009F3C85" w:rsidRDefault="009F3C85" w:rsidP="00923D78">
            <w:pPr>
              <w:widowControl w:val="0"/>
              <w:jc w:val="both"/>
            </w:pPr>
            <w:r>
              <w:t xml:space="preserve">4.6. Dirimir qualquer dúvida e prestar esclarecimentos acerca da execução do Contrato, durante toda a sua vigência, a pedido do Município; </w:t>
            </w:r>
          </w:p>
          <w:p w:rsidR="009F3C85" w:rsidRDefault="009F3C85" w:rsidP="00923D78">
            <w:pPr>
              <w:widowControl w:val="0"/>
              <w:jc w:val="both"/>
            </w:pPr>
          </w:p>
          <w:p w:rsidR="009F3C85" w:rsidRDefault="009F3C85" w:rsidP="00923D78">
            <w:pPr>
              <w:widowControl w:val="0"/>
              <w:jc w:val="both"/>
            </w:pPr>
            <w:r>
              <w:t xml:space="preserve">4.7. Executar o contrato responsabilizando-se pela perfeição técnica dos produtos entregues; </w:t>
            </w:r>
          </w:p>
          <w:p w:rsidR="009F3C85" w:rsidRDefault="009F3C85" w:rsidP="00923D78">
            <w:pPr>
              <w:widowControl w:val="0"/>
              <w:jc w:val="both"/>
            </w:pPr>
          </w:p>
          <w:p w:rsidR="009F3C85" w:rsidRDefault="009F3C85" w:rsidP="00923D78">
            <w:pPr>
              <w:pStyle w:val="Recuodecorpodetexto"/>
              <w:widowControl w:val="0"/>
              <w:ind w:left="0"/>
              <w:rPr>
                <w:b w:val="0"/>
                <w:sz w:val="22"/>
                <w:szCs w:val="22"/>
                <w:lang w:eastAsia="en-US"/>
              </w:rPr>
            </w:pPr>
            <w:r>
              <w:rPr>
                <w:b w:val="0"/>
                <w:sz w:val="22"/>
                <w:szCs w:val="22"/>
                <w:lang w:eastAsia="en-US"/>
              </w:rPr>
              <w:t>4.8. Cumprir os prazos previstos no contrato ou outros que venham a ser fixados pelo Município;</w:t>
            </w:r>
          </w:p>
          <w:p w:rsidR="009F3C85" w:rsidRDefault="009F3C85" w:rsidP="00923D78">
            <w:pPr>
              <w:pStyle w:val="Recuodecorpodetexto"/>
              <w:widowControl w:val="0"/>
              <w:ind w:left="0"/>
              <w:rPr>
                <w:b w:val="0"/>
                <w:sz w:val="22"/>
                <w:szCs w:val="22"/>
                <w:lang w:eastAsia="en-US"/>
              </w:rPr>
            </w:pPr>
          </w:p>
          <w:p w:rsidR="009F3C85" w:rsidRDefault="009F3C85" w:rsidP="00923D78">
            <w:pPr>
              <w:pStyle w:val="Recuodecorpodetexto"/>
              <w:widowControl w:val="0"/>
              <w:ind w:left="0"/>
              <w:rPr>
                <w:b w:val="0"/>
                <w:sz w:val="22"/>
                <w:szCs w:val="22"/>
              </w:rPr>
            </w:pPr>
            <w:r>
              <w:rPr>
                <w:b w:val="0"/>
                <w:sz w:val="22"/>
                <w:szCs w:val="22"/>
                <w:lang w:eastAsia="en-US"/>
              </w:rPr>
              <w:t>4.9. o contratado deverá apresentar garantia do serviço com mínimo de 12 meses.</w:t>
            </w:r>
          </w:p>
          <w:p w:rsidR="009F3C85" w:rsidRDefault="009F3C85" w:rsidP="00923D78">
            <w:pPr>
              <w:pStyle w:val="Recuodecorpodetexto"/>
              <w:widowControl w:val="0"/>
              <w:ind w:left="0"/>
              <w:rPr>
                <w:b w:val="0"/>
                <w:sz w:val="22"/>
                <w:szCs w:val="22"/>
              </w:rPr>
            </w:pPr>
          </w:p>
        </w:tc>
      </w:tr>
    </w:tbl>
    <w:p w:rsidR="009F3C85" w:rsidRDefault="009F3C85" w:rsidP="009F3C85">
      <w:pPr>
        <w:pStyle w:val="Recuodecorpodetexto"/>
        <w:widowControl w:val="0"/>
        <w:ind w:left="0"/>
        <w:rPr>
          <w:sz w:val="22"/>
          <w:szCs w:val="22"/>
        </w:rPr>
      </w:pPr>
    </w:p>
    <w:p w:rsidR="009F3C85" w:rsidRDefault="009F3C85" w:rsidP="009F3C85">
      <w:pPr>
        <w:pStyle w:val="Recuodecorpodetexto"/>
        <w:widowControl w:val="0"/>
        <w:ind w:left="0"/>
        <w:rPr>
          <w:sz w:val="22"/>
          <w:szCs w:val="22"/>
        </w:rPr>
      </w:pPr>
    </w:p>
    <w:tbl>
      <w:tblPr>
        <w:tblW w:w="10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8"/>
      </w:tblGrid>
      <w:tr w:rsidR="009F3C85" w:rsidTr="00923D78">
        <w:tc>
          <w:tcPr>
            <w:tcW w:w="10328" w:type="dxa"/>
            <w:shd w:val="clear" w:color="auto" w:fill="auto"/>
          </w:tcPr>
          <w:p w:rsidR="009F3C85" w:rsidRDefault="009F3C85" w:rsidP="00923D78">
            <w:pPr>
              <w:pStyle w:val="Recuodecorpodetexto"/>
              <w:widowControl w:val="0"/>
              <w:numPr>
                <w:ilvl w:val="0"/>
                <w:numId w:val="1"/>
              </w:numPr>
              <w:rPr>
                <w:caps/>
                <w:sz w:val="22"/>
                <w:szCs w:val="22"/>
              </w:rPr>
            </w:pPr>
            <w:r>
              <w:rPr>
                <w:caps/>
                <w:sz w:val="22"/>
                <w:szCs w:val="22"/>
              </w:rPr>
              <w:t xml:space="preserve"> EXECUÇÃO DO OBJETO</w:t>
            </w:r>
          </w:p>
        </w:tc>
      </w:tr>
      <w:tr w:rsidR="009F3C85" w:rsidTr="00923D78">
        <w:tc>
          <w:tcPr>
            <w:tcW w:w="10328" w:type="dxa"/>
            <w:shd w:val="clear" w:color="auto" w:fill="auto"/>
          </w:tcPr>
          <w:p w:rsidR="009F3C85" w:rsidRDefault="009F3C85" w:rsidP="00923D78">
            <w:pPr>
              <w:pStyle w:val="Recuodecorpodetexto"/>
              <w:widowControl w:val="0"/>
              <w:ind w:left="0"/>
              <w:rPr>
                <w:b w:val="0"/>
                <w:sz w:val="22"/>
                <w:szCs w:val="22"/>
              </w:rPr>
            </w:pPr>
          </w:p>
          <w:p w:rsidR="009F3C85" w:rsidRDefault="009F3C85" w:rsidP="00923D78">
            <w:pPr>
              <w:pStyle w:val="Recuodecorpodetexto"/>
              <w:widowControl w:val="0"/>
              <w:ind w:left="0"/>
              <w:rPr>
                <w:b w:val="0"/>
                <w:sz w:val="22"/>
                <w:szCs w:val="22"/>
              </w:rPr>
            </w:pPr>
            <w:r>
              <w:rPr>
                <w:b w:val="0"/>
                <w:sz w:val="22"/>
                <w:szCs w:val="22"/>
              </w:rPr>
              <w:t>5.1. Os contratados deverão fornecer o serviço diretamente a Secretaria Municipal de Educação, Rua Lucas Augusto,88, centro Leopoldina MG.</w:t>
            </w:r>
          </w:p>
          <w:p w:rsidR="004F36F3" w:rsidRDefault="004F36F3" w:rsidP="00923D78">
            <w:pPr>
              <w:pStyle w:val="Recuodecorpodetexto"/>
              <w:widowControl w:val="0"/>
              <w:ind w:left="0"/>
              <w:rPr>
                <w:b w:val="0"/>
                <w:sz w:val="22"/>
                <w:szCs w:val="22"/>
              </w:rPr>
            </w:pPr>
          </w:p>
          <w:p w:rsidR="004F36F3" w:rsidRPr="00725040" w:rsidRDefault="004F36F3" w:rsidP="004F36F3">
            <w:pPr>
              <w:jc w:val="both"/>
              <w:rPr>
                <w:rFonts w:ascii="Garamond" w:hAnsi="Garamond"/>
                <w:b/>
              </w:rPr>
            </w:pPr>
            <w:r>
              <w:rPr>
                <w:rFonts w:ascii="Garamond" w:hAnsi="Garamond"/>
                <w:b/>
              </w:rPr>
              <w:t>5.2.</w:t>
            </w:r>
            <w:r w:rsidRPr="00725040">
              <w:rPr>
                <w:rFonts w:ascii="Garamond" w:hAnsi="Garamond"/>
                <w:b/>
              </w:rPr>
              <w:t xml:space="preserve"> DAS AMOSTRAS</w:t>
            </w:r>
          </w:p>
          <w:p w:rsidR="004F36F3" w:rsidRPr="00A33A96" w:rsidRDefault="004F36F3" w:rsidP="004F36F3">
            <w:pPr>
              <w:widowControl w:val="0"/>
              <w:ind w:right="-1"/>
              <w:jc w:val="both"/>
              <w:rPr>
                <w:rFonts w:ascii="Garamond" w:hAnsi="Garamond"/>
              </w:rPr>
            </w:pPr>
            <w:r>
              <w:rPr>
                <w:rFonts w:ascii="Garamond" w:hAnsi="Garamond"/>
                <w:b/>
              </w:rPr>
              <w:t>5.2.1</w:t>
            </w:r>
            <w:r>
              <w:rPr>
                <w:rFonts w:ascii="Garamond" w:hAnsi="Garamond"/>
              </w:rPr>
              <w:t xml:space="preserve"> </w:t>
            </w:r>
            <w:r w:rsidRPr="00A33A96">
              <w:rPr>
                <w:rFonts w:ascii="Garamond" w:hAnsi="Garamond"/>
              </w:rPr>
              <w:t>O</w:t>
            </w:r>
            <w:r>
              <w:rPr>
                <w:rFonts w:ascii="Garamond" w:hAnsi="Garamond"/>
              </w:rPr>
              <w:t>s</w:t>
            </w:r>
            <w:r w:rsidRPr="00A33A96">
              <w:rPr>
                <w:rFonts w:ascii="Garamond" w:hAnsi="Garamond"/>
              </w:rPr>
              <w:t xml:space="preserve"> licitante</w:t>
            </w:r>
            <w:r>
              <w:rPr>
                <w:rFonts w:ascii="Garamond" w:hAnsi="Garamond"/>
              </w:rPr>
              <w:t>s</w:t>
            </w:r>
            <w:r w:rsidRPr="00A33A96">
              <w:rPr>
                <w:rFonts w:ascii="Garamond" w:hAnsi="Garamond"/>
              </w:rPr>
              <w:t xml:space="preserve"> classificados em primeiro lugar terão o prazo de 04 (quatro) dias úteis para apresentação das amostras</w:t>
            </w:r>
            <w:r>
              <w:rPr>
                <w:rFonts w:ascii="Garamond" w:hAnsi="Garamond"/>
              </w:rPr>
              <w:t xml:space="preserve">, </w:t>
            </w:r>
            <w:r>
              <w:rPr>
                <w:rFonts w:ascii="Garamond" w:hAnsi="Garamond"/>
              </w:rPr>
              <w:lastRenderedPageBreak/>
              <w:t>nos itens solicitados</w:t>
            </w:r>
            <w:r w:rsidRPr="00A33A96">
              <w:rPr>
                <w:rFonts w:ascii="Garamond" w:hAnsi="Garamond"/>
              </w:rPr>
              <w:t>, que serão analisadas pel</w:t>
            </w:r>
            <w:r>
              <w:rPr>
                <w:rFonts w:ascii="Garamond" w:hAnsi="Garamond"/>
              </w:rPr>
              <w:t>os Responsáveis da Secretaria requisitante</w:t>
            </w:r>
            <w:r w:rsidRPr="00A33A96">
              <w:rPr>
                <w:rFonts w:ascii="Garamond" w:hAnsi="Garamond"/>
              </w:rPr>
              <w:t>.</w:t>
            </w:r>
            <w:r w:rsidRPr="00326070">
              <w:rPr>
                <w:rFonts w:ascii="Garamond" w:hAnsi="Garamond" w:cs="Arial"/>
              </w:rPr>
              <w:t xml:space="preserve"> </w:t>
            </w:r>
            <w:r>
              <w:rPr>
                <w:rFonts w:ascii="Garamond" w:hAnsi="Garamond" w:cs="Arial"/>
              </w:rPr>
              <w:t xml:space="preserve">As amostras, deverão ser encaminhadas para o seguinte endereço: </w:t>
            </w:r>
          </w:p>
          <w:p w:rsidR="004F36F3" w:rsidRPr="00790B86" w:rsidRDefault="004F36F3" w:rsidP="004F36F3">
            <w:pPr>
              <w:pStyle w:val="PargrafodaLista"/>
              <w:widowControl/>
              <w:numPr>
                <w:ilvl w:val="0"/>
                <w:numId w:val="3"/>
              </w:numPr>
              <w:shd w:val="clear" w:color="auto" w:fill="FFFFFF"/>
              <w:autoSpaceDE/>
              <w:autoSpaceDN/>
              <w:contextualSpacing/>
              <w:jc w:val="both"/>
              <w:textAlignment w:val="baseline"/>
              <w:rPr>
                <w:rFonts w:ascii="Garamond" w:hAnsi="Garamond" w:cs="Arial"/>
              </w:rPr>
            </w:pPr>
            <w:r>
              <w:rPr>
                <w:rFonts w:ascii="Garamond" w:hAnsi="Garamond" w:cs="Arial"/>
              </w:rPr>
              <w:t>Rua Lindolfo Pinheiro, 134 - Almoxarifado Central, Cep: 36.704-122, Leopoldina/MG.</w:t>
            </w:r>
          </w:p>
          <w:p w:rsidR="004F36F3" w:rsidRDefault="004F36F3" w:rsidP="004F36F3">
            <w:pPr>
              <w:pStyle w:val="Recuodecorpodetexto"/>
              <w:widowControl w:val="0"/>
              <w:ind w:left="0"/>
              <w:rPr>
                <w:b w:val="0"/>
                <w:sz w:val="22"/>
                <w:szCs w:val="22"/>
              </w:rPr>
            </w:pPr>
            <w:r>
              <w:rPr>
                <w:rFonts w:ascii="Garamond" w:hAnsi="Garamond" w:cs="Arial"/>
              </w:rPr>
              <w:t>A fase de julgamento será encerrada após análise das amostras apresentadas</w:t>
            </w:r>
          </w:p>
          <w:p w:rsidR="009F3C85" w:rsidRDefault="009F3C85" w:rsidP="00923D78">
            <w:pPr>
              <w:pStyle w:val="Recuodecorpodetexto"/>
              <w:widowControl w:val="0"/>
              <w:ind w:left="0"/>
              <w:rPr>
                <w:b w:val="0"/>
                <w:sz w:val="22"/>
                <w:szCs w:val="22"/>
              </w:rPr>
            </w:pPr>
          </w:p>
          <w:p w:rsidR="009F3C85" w:rsidRDefault="009F3C85" w:rsidP="00923D78">
            <w:pPr>
              <w:widowControl w:val="0"/>
              <w:jc w:val="both"/>
            </w:pPr>
            <w:r>
              <w:t>5.2.  O horário para entrega será: das 8h às 17h;</w:t>
            </w:r>
          </w:p>
          <w:p w:rsidR="009F3C85" w:rsidRDefault="009F3C85" w:rsidP="00923D78">
            <w:pPr>
              <w:pStyle w:val="Recuodecorpodetexto"/>
              <w:widowControl w:val="0"/>
              <w:ind w:left="0"/>
              <w:rPr>
                <w:b w:val="0"/>
                <w:sz w:val="22"/>
                <w:szCs w:val="22"/>
              </w:rPr>
            </w:pPr>
          </w:p>
          <w:p w:rsidR="009F3C85" w:rsidRDefault="009F3C85" w:rsidP="00923D78">
            <w:pPr>
              <w:widowControl w:val="0"/>
              <w:jc w:val="both"/>
            </w:pPr>
            <w:r>
              <w:t>5.3. O prazo de entrega do serviço é de até 15 (quinze) dias, contados da emissão da Ordem de Fornecimento, determinado pelo contratante, ou seja, o contratado deverá entregar o quantitativo apresentado na Ordem de Fornecimento de acordo com os pedidos do contratante;</w:t>
            </w:r>
          </w:p>
          <w:p w:rsidR="009F3C85" w:rsidRDefault="009F3C85" w:rsidP="00923D78">
            <w:pPr>
              <w:widowControl w:val="0"/>
              <w:jc w:val="both"/>
            </w:pPr>
            <w:r>
              <w:t>5.4. No ato da entrega, um funcionário do Setor responsável pelo recebimento do produto irá conferir a entrega, dando recibo na Nota Fiscal;</w:t>
            </w:r>
          </w:p>
          <w:p w:rsidR="009F3C85" w:rsidRDefault="009F3C85" w:rsidP="00923D78">
            <w:pPr>
              <w:widowControl w:val="0"/>
              <w:jc w:val="both"/>
            </w:pPr>
          </w:p>
          <w:p w:rsidR="009F3C85" w:rsidRDefault="009F3C85" w:rsidP="00923D78">
            <w:pPr>
              <w:widowControl w:val="0"/>
              <w:jc w:val="both"/>
            </w:pPr>
            <w:r>
              <w:t>5.4.1 Os produtos deverão ser novos, entregues devidamente, acondicionados e transportados com segurança e sob a responsabilidade da Contratada. O Contratante recusará os produtos/serviços que forem entregues/prestados em desconformidade com este Termo de Referência;</w:t>
            </w:r>
          </w:p>
          <w:p w:rsidR="009F3C85" w:rsidRDefault="009F3C85" w:rsidP="00923D78">
            <w:pPr>
              <w:widowControl w:val="0"/>
              <w:jc w:val="both"/>
            </w:pPr>
          </w:p>
          <w:p w:rsidR="009F3C85" w:rsidRDefault="009F3C85" w:rsidP="00923D78">
            <w:pPr>
              <w:widowControl w:val="0"/>
              <w:jc w:val="both"/>
            </w:pPr>
            <w:r>
              <w:t>5.5. O Município reserva o direito de não receber os bens contratados com atraso ou em desacordo com as especificações e condições constantes neste Termo, podendo aplicar as sanções cabíveis;</w:t>
            </w:r>
          </w:p>
          <w:p w:rsidR="009F3C85" w:rsidRDefault="009F3C85" w:rsidP="00923D78">
            <w:pPr>
              <w:pStyle w:val="Recuodecorpodetexto"/>
              <w:widowControl w:val="0"/>
              <w:ind w:left="0"/>
              <w:rPr>
                <w:b w:val="0"/>
                <w:sz w:val="22"/>
                <w:szCs w:val="22"/>
              </w:rPr>
            </w:pPr>
          </w:p>
          <w:p w:rsidR="009F3C85" w:rsidRDefault="009F3C85" w:rsidP="00923D78">
            <w:pPr>
              <w:widowControl w:val="0"/>
              <w:jc w:val="both"/>
            </w:pPr>
            <w:r>
              <w:t>5.6. O Contratante recusará os serviços que forem entregues em desconformidade com este Termo de Referência;</w:t>
            </w:r>
          </w:p>
          <w:p w:rsidR="009F3C85" w:rsidRDefault="009F3C85" w:rsidP="00923D78">
            <w:pPr>
              <w:pStyle w:val="Recuodecorpodetexto"/>
              <w:widowControl w:val="0"/>
              <w:ind w:left="0"/>
              <w:rPr>
                <w:b w:val="0"/>
                <w:sz w:val="22"/>
                <w:szCs w:val="22"/>
              </w:rPr>
            </w:pPr>
          </w:p>
          <w:p w:rsidR="009F3C85" w:rsidRDefault="009F3C85" w:rsidP="00923D78">
            <w:pPr>
              <w:widowControl w:val="0"/>
              <w:jc w:val="both"/>
            </w:pPr>
            <w:r>
              <w:t>5.7. Nos valores propostos pelos fornecedores deverão estar inclusos todos os custos logísticos, operacionais, encargos previdenciários, trabalhistas, tributários, comerciais e quaisquer outros que incidam direta ou indiretamente no fornecimento dos bens;</w:t>
            </w:r>
          </w:p>
          <w:p w:rsidR="009F3C85" w:rsidRDefault="009F3C85" w:rsidP="00923D78">
            <w:pPr>
              <w:widowControl w:val="0"/>
              <w:jc w:val="both"/>
            </w:pPr>
          </w:p>
          <w:p w:rsidR="009F3C85" w:rsidRDefault="009F3C85" w:rsidP="00923D78">
            <w:pPr>
              <w:widowControl w:val="0"/>
              <w:jc w:val="both"/>
            </w:pPr>
            <w:r>
              <w:t>5.8. A proposta comercial terá validade de 60 (sessenta) dias a contar da data de sua entrega;</w:t>
            </w:r>
          </w:p>
          <w:p w:rsidR="009F3C85" w:rsidRDefault="009F3C85" w:rsidP="00923D78">
            <w:pPr>
              <w:widowControl w:val="0"/>
              <w:jc w:val="both"/>
            </w:pPr>
          </w:p>
          <w:p w:rsidR="009F3C85" w:rsidRDefault="009F3C85" w:rsidP="00923D78">
            <w:pPr>
              <w:pStyle w:val="Recuodecorpodetexto"/>
              <w:widowControl w:val="0"/>
              <w:ind w:left="0"/>
              <w:rPr>
                <w:b w:val="0"/>
                <w:sz w:val="22"/>
                <w:szCs w:val="22"/>
              </w:rPr>
            </w:pPr>
            <w:r>
              <w:rPr>
                <w:b w:val="0"/>
                <w:sz w:val="22"/>
                <w:szCs w:val="22"/>
              </w:rPr>
              <w:t>5.9</w:t>
            </w:r>
            <w:r>
              <w:rPr>
                <w:sz w:val="22"/>
                <w:szCs w:val="22"/>
              </w:rPr>
              <w:t xml:space="preserve">. </w:t>
            </w:r>
            <w:r>
              <w:rPr>
                <w:b w:val="0"/>
                <w:sz w:val="22"/>
                <w:szCs w:val="22"/>
              </w:rPr>
              <w:t>Os produtos/serviços ofertados devem estar em acordo com as especificações do objeto;</w:t>
            </w:r>
          </w:p>
          <w:p w:rsidR="009F3C85" w:rsidRDefault="009F3C85" w:rsidP="00923D78">
            <w:pPr>
              <w:widowControl w:val="0"/>
              <w:jc w:val="both"/>
            </w:pPr>
          </w:p>
          <w:p w:rsidR="009F3C85" w:rsidRDefault="009F3C85" w:rsidP="00923D78">
            <w:pPr>
              <w:pStyle w:val="Recuodecorpodetexto"/>
              <w:widowControl w:val="0"/>
              <w:ind w:left="0"/>
              <w:rPr>
                <w:b w:val="0"/>
                <w:sz w:val="22"/>
                <w:szCs w:val="22"/>
                <w:lang w:eastAsia="en-US"/>
              </w:rPr>
            </w:pPr>
            <w:r>
              <w:rPr>
                <w:b w:val="0"/>
                <w:sz w:val="22"/>
                <w:szCs w:val="22"/>
              </w:rPr>
              <w:t xml:space="preserve">5.10. </w:t>
            </w:r>
            <w:r>
              <w:rPr>
                <w:b w:val="0"/>
                <w:sz w:val="22"/>
                <w:szCs w:val="22"/>
                <w:lang w:eastAsia="en-US"/>
              </w:rPr>
              <w:t>A futura contratada deverá comunicar à Contratante, no prazo máximo de 24 (vinte e quatro) horas que antecede a data da entrega, os motivos que impossibilitem o cumprimento do prazo previsto, com a devida comprovação;</w:t>
            </w:r>
          </w:p>
          <w:p w:rsidR="009F3C85" w:rsidRDefault="009F3C85" w:rsidP="00923D78">
            <w:pPr>
              <w:pStyle w:val="Recuodecorpodetexto"/>
              <w:widowControl w:val="0"/>
              <w:ind w:left="0"/>
              <w:rPr>
                <w:b w:val="0"/>
                <w:sz w:val="22"/>
                <w:szCs w:val="22"/>
              </w:rPr>
            </w:pPr>
          </w:p>
          <w:p w:rsidR="009F3C85" w:rsidRDefault="009F3C85" w:rsidP="00923D78">
            <w:pPr>
              <w:widowControl w:val="0"/>
              <w:jc w:val="both"/>
            </w:pPr>
            <w:r>
              <w:t>5.11. A futura contratada deverá providenciar, imediatamente, a correção das deficiências apontadas pelo gestor e ou fiscal com respeito à execução do objeto;</w:t>
            </w:r>
          </w:p>
          <w:p w:rsidR="009F3C85" w:rsidRDefault="009F3C85" w:rsidP="00923D78">
            <w:pPr>
              <w:widowControl w:val="0"/>
              <w:jc w:val="both"/>
            </w:pPr>
          </w:p>
          <w:p w:rsidR="009F3C85" w:rsidRDefault="009F3C85" w:rsidP="00923D78">
            <w:pPr>
              <w:widowControl w:val="0"/>
              <w:jc w:val="both"/>
            </w:pPr>
            <w:r>
              <w:t xml:space="preserve">5.12. A futura contratada deverá responsabilizar-se pela qualidade dos produtos/serviços entregues, e pela averiguação do prazo de validade, substituindo aqueles que apresentarem qualquer tipo de vício ou imperfeição, ou não se adequarem às especificações constantes deste Termo de Referência, sob pena de aplicação das sanções </w:t>
            </w:r>
            <w:r>
              <w:lastRenderedPageBreak/>
              <w:t>cabíveis, inclusive rescisão contratual, sem qualquer custo adicional para o Município;</w:t>
            </w:r>
          </w:p>
          <w:p w:rsidR="009F3C85" w:rsidRDefault="009F3C85" w:rsidP="00923D78">
            <w:pPr>
              <w:widowControl w:val="0"/>
              <w:jc w:val="both"/>
            </w:pPr>
          </w:p>
          <w:p w:rsidR="009F3C85" w:rsidRDefault="009F3C85" w:rsidP="00923D78">
            <w:pPr>
              <w:widowControl w:val="0"/>
              <w:jc w:val="both"/>
            </w:pPr>
            <w:r>
              <w:t>5.13. A futura contratada deverá dirimir qualquer dúvida e prestar esclarecimentos acerca da execução do Contrato durante toda a sua vigência a pedido do Município;</w:t>
            </w:r>
          </w:p>
          <w:p w:rsidR="009F3C85" w:rsidRDefault="009F3C85" w:rsidP="00923D78">
            <w:pPr>
              <w:widowControl w:val="0"/>
              <w:jc w:val="both"/>
            </w:pPr>
          </w:p>
          <w:p w:rsidR="009F3C85" w:rsidRDefault="009F3C85" w:rsidP="00923D78">
            <w:pPr>
              <w:widowControl w:val="0"/>
              <w:jc w:val="both"/>
            </w:pPr>
            <w:r>
              <w:t>5.14. A futura contratada deverá executar o contrato responsabilizando-se pela perfeição técnica dos produtos entregues;</w:t>
            </w:r>
          </w:p>
          <w:p w:rsidR="009F3C85" w:rsidRDefault="009F3C85" w:rsidP="00923D78">
            <w:pPr>
              <w:widowControl w:val="0"/>
              <w:jc w:val="both"/>
            </w:pPr>
          </w:p>
          <w:p w:rsidR="009F3C85" w:rsidRDefault="009F3C85" w:rsidP="00923D78">
            <w:pPr>
              <w:widowControl w:val="0"/>
              <w:jc w:val="both"/>
            </w:pPr>
            <w:r>
              <w:t>5.15. A futura contratada deverá cumprir os prazos previstos no contrato ou outros que venham a ser fixados pelo Município.</w:t>
            </w:r>
          </w:p>
          <w:p w:rsidR="009F3C85" w:rsidRDefault="009F3C85" w:rsidP="00923D78">
            <w:pPr>
              <w:pStyle w:val="Recuodecorpodetexto"/>
              <w:widowControl w:val="0"/>
              <w:ind w:left="0"/>
              <w:rPr>
                <w:b w:val="0"/>
                <w:sz w:val="22"/>
                <w:szCs w:val="22"/>
              </w:rPr>
            </w:pPr>
          </w:p>
        </w:tc>
      </w:tr>
    </w:tbl>
    <w:p w:rsidR="009F3C85" w:rsidRDefault="009F3C85" w:rsidP="009F3C85">
      <w:pPr>
        <w:pStyle w:val="Recuodecorpodetexto"/>
        <w:widowControl w:val="0"/>
        <w:ind w:left="0"/>
        <w:rPr>
          <w:sz w:val="22"/>
          <w:szCs w:val="22"/>
        </w:rPr>
      </w:pPr>
    </w:p>
    <w:p w:rsidR="004F36F3" w:rsidRDefault="004F36F3" w:rsidP="009F3C85">
      <w:pPr>
        <w:pStyle w:val="Recuodecorpodetexto"/>
        <w:widowControl w:val="0"/>
        <w:ind w:left="0"/>
        <w:rPr>
          <w:sz w:val="22"/>
          <w:szCs w:val="22"/>
        </w:rPr>
      </w:pPr>
    </w:p>
    <w:p w:rsidR="009F3C85" w:rsidRDefault="009F3C85" w:rsidP="009F3C85">
      <w:pPr>
        <w:pStyle w:val="Recuodecorpodetexto"/>
        <w:widowControl w:val="0"/>
        <w:ind w:left="0"/>
        <w:rPr>
          <w:sz w:val="22"/>
          <w:szCs w:val="22"/>
        </w:rPr>
      </w:pPr>
    </w:p>
    <w:tbl>
      <w:tblPr>
        <w:tblW w:w="10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8"/>
      </w:tblGrid>
      <w:tr w:rsidR="009F3C85" w:rsidTr="00923D78">
        <w:tc>
          <w:tcPr>
            <w:tcW w:w="10328" w:type="dxa"/>
            <w:shd w:val="clear" w:color="auto" w:fill="auto"/>
          </w:tcPr>
          <w:p w:rsidR="009F3C85" w:rsidRDefault="009F3C85" w:rsidP="00923D78">
            <w:pPr>
              <w:pStyle w:val="Recuodecorpodetexto"/>
              <w:widowControl w:val="0"/>
              <w:numPr>
                <w:ilvl w:val="0"/>
                <w:numId w:val="1"/>
              </w:numPr>
              <w:rPr>
                <w:caps/>
                <w:sz w:val="22"/>
                <w:szCs w:val="22"/>
              </w:rPr>
            </w:pPr>
            <w:r>
              <w:rPr>
                <w:caps/>
                <w:sz w:val="22"/>
                <w:szCs w:val="22"/>
              </w:rPr>
              <w:t>VIGÊNCIA DO OBEJETIVO</w:t>
            </w:r>
          </w:p>
        </w:tc>
      </w:tr>
      <w:tr w:rsidR="009F3C85" w:rsidTr="00923D78">
        <w:tc>
          <w:tcPr>
            <w:tcW w:w="10328" w:type="dxa"/>
            <w:shd w:val="clear" w:color="auto" w:fill="auto"/>
          </w:tcPr>
          <w:p w:rsidR="009F3C85" w:rsidRDefault="009F3C85" w:rsidP="00923D78">
            <w:pPr>
              <w:pStyle w:val="Recuodecorpodetexto"/>
              <w:widowControl w:val="0"/>
              <w:ind w:left="0"/>
              <w:rPr>
                <w:b w:val="0"/>
                <w:sz w:val="22"/>
                <w:szCs w:val="22"/>
              </w:rPr>
            </w:pPr>
          </w:p>
          <w:p w:rsidR="009F3C85" w:rsidRDefault="009F3C85" w:rsidP="00923D78">
            <w:pPr>
              <w:pStyle w:val="Recuodecorpodetexto"/>
              <w:widowControl w:val="0"/>
              <w:ind w:left="0"/>
              <w:rPr>
                <w:b w:val="0"/>
                <w:sz w:val="22"/>
                <w:szCs w:val="22"/>
              </w:rPr>
            </w:pPr>
            <w:r>
              <w:rPr>
                <w:b w:val="0"/>
                <w:sz w:val="22"/>
                <w:szCs w:val="22"/>
              </w:rPr>
              <w:t>6.1. O prazo de vigência do contrato será até 31 de dezembro de 2025, contados a partir da data de sua publicação.</w:t>
            </w:r>
          </w:p>
          <w:p w:rsidR="009F3C85" w:rsidRDefault="009F3C85" w:rsidP="00923D78">
            <w:pPr>
              <w:pStyle w:val="Recuodecorpodetexto"/>
              <w:widowControl w:val="0"/>
              <w:ind w:left="0"/>
              <w:rPr>
                <w:b w:val="0"/>
                <w:sz w:val="22"/>
                <w:szCs w:val="22"/>
              </w:rPr>
            </w:pPr>
          </w:p>
        </w:tc>
      </w:tr>
    </w:tbl>
    <w:p w:rsidR="009F3C85" w:rsidRDefault="009F3C85" w:rsidP="009F3C85">
      <w:pPr>
        <w:pStyle w:val="Recuodecorpodetexto"/>
        <w:widowControl w:val="0"/>
        <w:ind w:left="0"/>
        <w:rPr>
          <w:sz w:val="22"/>
          <w:szCs w:val="22"/>
        </w:rPr>
      </w:pPr>
    </w:p>
    <w:p w:rsidR="009F3C85" w:rsidRDefault="009F3C85" w:rsidP="009F3C85">
      <w:pPr>
        <w:pStyle w:val="Recuodecorpodetexto"/>
        <w:widowControl w:val="0"/>
        <w:ind w:left="0"/>
        <w:rPr>
          <w:sz w:val="22"/>
          <w:szCs w:val="22"/>
        </w:rPr>
      </w:pPr>
    </w:p>
    <w:tbl>
      <w:tblPr>
        <w:tblW w:w="10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8"/>
      </w:tblGrid>
      <w:tr w:rsidR="009F3C85" w:rsidTr="00923D78">
        <w:tc>
          <w:tcPr>
            <w:tcW w:w="10328" w:type="dxa"/>
            <w:shd w:val="clear" w:color="auto" w:fill="auto"/>
          </w:tcPr>
          <w:p w:rsidR="009F3C85" w:rsidRDefault="009F3C85" w:rsidP="00923D78">
            <w:pPr>
              <w:pStyle w:val="Recuodecorpodetexto"/>
              <w:widowControl w:val="0"/>
              <w:numPr>
                <w:ilvl w:val="0"/>
                <w:numId w:val="1"/>
              </w:numPr>
              <w:rPr>
                <w:caps/>
                <w:sz w:val="22"/>
                <w:szCs w:val="22"/>
              </w:rPr>
            </w:pPr>
            <w:r>
              <w:rPr>
                <w:caps/>
                <w:sz w:val="22"/>
                <w:szCs w:val="22"/>
              </w:rPr>
              <w:t>GESTÃO DO CONTRATO</w:t>
            </w:r>
          </w:p>
        </w:tc>
      </w:tr>
      <w:tr w:rsidR="009F3C85" w:rsidTr="00923D78">
        <w:tc>
          <w:tcPr>
            <w:tcW w:w="10328" w:type="dxa"/>
            <w:shd w:val="clear" w:color="auto" w:fill="auto"/>
          </w:tcPr>
          <w:p w:rsidR="009F3C85" w:rsidRDefault="009F3C85" w:rsidP="00923D78">
            <w:pPr>
              <w:pStyle w:val="Recuodecorpodetexto"/>
              <w:widowControl w:val="0"/>
              <w:ind w:left="0"/>
              <w:rPr>
                <w:b w:val="0"/>
                <w:sz w:val="22"/>
                <w:szCs w:val="22"/>
              </w:rPr>
            </w:pPr>
          </w:p>
          <w:p w:rsidR="009F3C85" w:rsidRDefault="009F3C85" w:rsidP="00923D78">
            <w:pPr>
              <w:pStyle w:val="Recuodecorpodetexto"/>
              <w:widowControl w:val="0"/>
              <w:ind w:left="0"/>
              <w:rPr>
                <w:rStyle w:val="markedcontent"/>
                <w:b w:val="0"/>
                <w:sz w:val="22"/>
                <w:szCs w:val="22"/>
              </w:rPr>
            </w:pPr>
            <w:r>
              <w:rPr>
                <w:rStyle w:val="markedcontent"/>
                <w:b w:val="0"/>
                <w:sz w:val="22"/>
                <w:szCs w:val="22"/>
              </w:rPr>
              <w:t>7.1. Observado o disposto na legislação, a gestão do contrato será realizada pela Secretaria Municipal de Educação;</w:t>
            </w:r>
          </w:p>
          <w:p w:rsidR="009F3C85" w:rsidRDefault="009F3C85" w:rsidP="00923D78">
            <w:pPr>
              <w:pStyle w:val="Recuodecorpodetexto"/>
              <w:widowControl w:val="0"/>
              <w:ind w:left="0"/>
              <w:rPr>
                <w:rStyle w:val="markedcontent"/>
                <w:b w:val="0"/>
                <w:sz w:val="22"/>
                <w:szCs w:val="22"/>
              </w:rPr>
            </w:pPr>
          </w:p>
          <w:p w:rsidR="009F3C85" w:rsidRDefault="009F3C85" w:rsidP="00923D78">
            <w:pPr>
              <w:pStyle w:val="Recuodecorpodetexto"/>
              <w:widowControl w:val="0"/>
              <w:ind w:left="0"/>
              <w:rPr>
                <w:rStyle w:val="markedcontent"/>
                <w:b w:val="0"/>
                <w:sz w:val="22"/>
                <w:szCs w:val="22"/>
              </w:rPr>
            </w:pPr>
            <w:r>
              <w:rPr>
                <w:rStyle w:val="markedcontent"/>
                <w:b w:val="0"/>
                <w:sz w:val="22"/>
                <w:szCs w:val="22"/>
              </w:rPr>
              <w:t>7.1.1. As atribuições do gestor do contrato são aquelas previstas no art. 20 do Decreto Municipal nº 5.190/23;</w:t>
            </w:r>
          </w:p>
          <w:p w:rsidR="009F3C85" w:rsidRDefault="009F3C85" w:rsidP="00923D78">
            <w:pPr>
              <w:pStyle w:val="Recuodecorpodetexto"/>
              <w:widowControl w:val="0"/>
              <w:ind w:left="0"/>
              <w:rPr>
                <w:rStyle w:val="markedcontent"/>
                <w:b w:val="0"/>
                <w:sz w:val="22"/>
                <w:szCs w:val="22"/>
              </w:rPr>
            </w:pPr>
          </w:p>
          <w:p w:rsidR="009F3C85" w:rsidRPr="001977E1" w:rsidRDefault="009F3C85" w:rsidP="00923D78">
            <w:pPr>
              <w:pStyle w:val="Recuodecorpodetexto"/>
              <w:widowControl w:val="0"/>
              <w:ind w:left="0"/>
              <w:rPr>
                <w:rStyle w:val="markedcontent"/>
                <w:b w:val="0"/>
                <w:sz w:val="22"/>
                <w:szCs w:val="22"/>
              </w:rPr>
            </w:pPr>
            <w:r>
              <w:rPr>
                <w:rStyle w:val="markedcontent"/>
                <w:b w:val="0"/>
                <w:sz w:val="22"/>
                <w:szCs w:val="22"/>
              </w:rPr>
              <w:t xml:space="preserve">7.2. A fiscalização do contrato será exercida pelo </w:t>
            </w:r>
            <w:r w:rsidRPr="001977E1">
              <w:rPr>
                <w:sz w:val="22"/>
                <w:szCs w:val="22"/>
              </w:rPr>
              <w:t xml:space="preserve">Fernando Luiz </w:t>
            </w:r>
            <w:proofErr w:type="spellStart"/>
            <w:r w:rsidRPr="001977E1">
              <w:rPr>
                <w:sz w:val="22"/>
                <w:szCs w:val="22"/>
              </w:rPr>
              <w:t>Benevenutti</w:t>
            </w:r>
            <w:proofErr w:type="spellEnd"/>
            <w:r w:rsidRPr="001977E1">
              <w:rPr>
                <w:sz w:val="22"/>
                <w:szCs w:val="22"/>
              </w:rPr>
              <w:t xml:space="preserve"> Abritta</w:t>
            </w:r>
            <w:r w:rsidRPr="001977E1">
              <w:rPr>
                <w:rStyle w:val="markedcontent"/>
                <w:b w:val="0"/>
                <w:sz w:val="22"/>
                <w:szCs w:val="22"/>
              </w:rPr>
              <w:t>;</w:t>
            </w:r>
          </w:p>
          <w:p w:rsidR="009F3C85" w:rsidRPr="001977E1" w:rsidRDefault="009F3C85" w:rsidP="00923D78">
            <w:pPr>
              <w:pStyle w:val="Recuodecorpodetexto"/>
              <w:widowControl w:val="0"/>
              <w:ind w:left="0"/>
              <w:rPr>
                <w:rStyle w:val="markedcontent"/>
                <w:b w:val="0"/>
                <w:sz w:val="22"/>
                <w:szCs w:val="22"/>
              </w:rPr>
            </w:pPr>
          </w:p>
          <w:p w:rsidR="009F3C85" w:rsidRDefault="009F3C85" w:rsidP="00923D78">
            <w:pPr>
              <w:pStyle w:val="Recuodecorpodetexto"/>
              <w:widowControl w:val="0"/>
              <w:ind w:left="0"/>
              <w:rPr>
                <w:rStyle w:val="markedcontent"/>
                <w:b w:val="0"/>
                <w:sz w:val="22"/>
                <w:szCs w:val="22"/>
              </w:rPr>
            </w:pPr>
            <w:r>
              <w:rPr>
                <w:rStyle w:val="markedcontent"/>
                <w:b w:val="0"/>
                <w:sz w:val="22"/>
                <w:szCs w:val="22"/>
              </w:rPr>
              <w:t xml:space="preserve">7.3. O Fiscal do Contrato será responsável pelo acompanhamento da execução contratual, desde o início dos trabalhos até o recebimento definitivo, com autoridade para exercer, em seu nome, toda e qualquer ação de orientação, controle e fiscalização; </w:t>
            </w:r>
          </w:p>
          <w:p w:rsidR="009F3C85" w:rsidRDefault="009F3C85" w:rsidP="00923D78">
            <w:pPr>
              <w:pStyle w:val="Recuodecorpodetexto"/>
              <w:widowControl w:val="0"/>
              <w:ind w:left="0"/>
              <w:rPr>
                <w:rStyle w:val="markedcontent"/>
                <w:b w:val="0"/>
                <w:sz w:val="22"/>
                <w:szCs w:val="22"/>
              </w:rPr>
            </w:pPr>
          </w:p>
          <w:p w:rsidR="009F3C85" w:rsidRDefault="009F3C85" w:rsidP="00923D78">
            <w:pPr>
              <w:pStyle w:val="Recuodecorpodetexto"/>
              <w:widowControl w:val="0"/>
              <w:ind w:left="0"/>
              <w:rPr>
                <w:rStyle w:val="markedcontent"/>
                <w:b w:val="0"/>
                <w:sz w:val="22"/>
                <w:szCs w:val="22"/>
              </w:rPr>
            </w:pPr>
            <w:r>
              <w:rPr>
                <w:rStyle w:val="markedcontent"/>
                <w:b w:val="0"/>
                <w:sz w:val="22"/>
                <w:szCs w:val="22"/>
              </w:rPr>
              <w:t>7.4. O fiscal de contrato comunicará à contratada, por escrito, preferencialmente via e-mail, as deficiências porventura verificadas na execução dos serviços, para a imediata correção, sem prejuízo das sanções cabíveis;</w:t>
            </w:r>
          </w:p>
          <w:p w:rsidR="009F3C85" w:rsidRDefault="009F3C85" w:rsidP="00923D78">
            <w:pPr>
              <w:pStyle w:val="Recuodecorpodetexto"/>
              <w:widowControl w:val="0"/>
              <w:ind w:left="0"/>
              <w:rPr>
                <w:rStyle w:val="markedcontent"/>
                <w:b w:val="0"/>
                <w:sz w:val="22"/>
                <w:szCs w:val="22"/>
              </w:rPr>
            </w:pPr>
          </w:p>
          <w:p w:rsidR="009F3C85" w:rsidRDefault="009F3C85" w:rsidP="00923D78">
            <w:pPr>
              <w:pStyle w:val="Recuodecorpodetexto"/>
              <w:widowControl w:val="0"/>
              <w:ind w:left="0"/>
              <w:rPr>
                <w:rStyle w:val="markedcontent"/>
                <w:b w:val="0"/>
                <w:sz w:val="22"/>
                <w:szCs w:val="22"/>
              </w:rPr>
            </w:pPr>
            <w:r>
              <w:rPr>
                <w:rStyle w:val="markedcontent"/>
                <w:b w:val="0"/>
                <w:sz w:val="22"/>
                <w:szCs w:val="22"/>
              </w:rPr>
              <w:t>7.5. Compete ao Fiscal desempenhar as atribuições previstas no art. 21 do Decreto Municipal nº 5.190/23;</w:t>
            </w:r>
          </w:p>
          <w:p w:rsidR="009F3C85" w:rsidRDefault="009F3C85" w:rsidP="00923D78">
            <w:pPr>
              <w:pStyle w:val="Recuodecorpodetexto"/>
              <w:widowControl w:val="0"/>
              <w:ind w:left="0"/>
              <w:rPr>
                <w:rStyle w:val="markedcontent"/>
                <w:b w:val="0"/>
                <w:sz w:val="22"/>
                <w:szCs w:val="22"/>
              </w:rPr>
            </w:pPr>
          </w:p>
          <w:p w:rsidR="009F3C85" w:rsidRDefault="009F3C85" w:rsidP="00923D78">
            <w:pPr>
              <w:pStyle w:val="Recuodecorpodetexto"/>
              <w:widowControl w:val="0"/>
              <w:ind w:left="0"/>
              <w:rPr>
                <w:rStyle w:val="markedcontent"/>
                <w:b w:val="0"/>
                <w:sz w:val="22"/>
                <w:szCs w:val="22"/>
              </w:rPr>
            </w:pPr>
            <w:r>
              <w:rPr>
                <w:rStyle w:val="markedcontent"/>
                <w:b w:val="0"/>
                <w:sz w:val="22"/>
                <w:szCs w:val="22"/>
              </w:rPr>
              <w:t>7.6. A presença da Fiscalização não elide nem diminui a responsabilidade da Contratada;</w:t>
            </w:r>
          </w:p>
          <w:p w:rsidR="009F3C85" w:rsidRDefault="009F3C85" w:rsidP="00923D78">
            <w:pPr>
              <w:pStyle w:val="Recuodecorpodetexto"/>
              <w:widowControl w:val="0"/>
              <w:ind w:left="0"/>
              <w:rPr>
                <w:rStyle w:val="markedcontent"/>
                <w:b w:val="0"/>
                <w:sz w:val="22"/>
                <w:szCs w:val="22"/>
              </w:rPr>
            </w:pPr>
          </w:p>
          <w:p w:rsidR="009F3C85" w:rsidRDefault="009F3C85" w:rsidP="00923D78">
            <w:pPr>
              <w:widowControl w:val="0"/>
              <w:jc w:val="both"/>
            </w:pPr>
            <w:r>
              <w:t xml:space="preserve">7.7. O Município reserva o direito de não receber os bens contratados com atraso ou em desacordo com as especificações e condições constantes neste Termo, podendo aplicar as sanções cabíveis; </w:t>
            </w:r>
          </w:p>
          <w:p w:rsidR="009F3C85" w:rsidRDefault="009F3C85" w:rsidP="00923D78">
            <w:pPr>
              <w:widowControl w:val="0"/>
              <w:jc w:val="both"/>
            </w:pPr>
          </w:p>
          <w:p w:rsidR="009F3C85" w:rsidRDefault="009F3C85" w:rsidP="00923D78">
            <w:pPr>
              <w:widowControl w:val="0"/>
              <w:jc w:val="both"/>
              <w:rPr>
                <w:i/>
                <w:iCs/>
              </w:rPr>
            </w:pPr>
            <w:r>
              <w:t xml:space="preserve">7.8. Os produtos deverão ser novos, entregues devidamente embalados, acondicionados e transportados com segurança e sob a responsabilidade da Contratada. O Contratante recusará os produtos que forem entregues em desconformidade com este Termo de Referência; </w:t>
            </w:r>
          </w:p>
          <w:p w:rsidR="009F3C85" w:rsidRDefault="009F3C85" w:rsidP="00923D78">
            <w:pPr>
              <w:widowControl w:val="0"/>
              <w:jc w:val="both"/>
            </w:pPr>
          </w:p>
          <w:p w:rsidR="009F3C85" w:rsidRDefault="009F3C85" w:rsidP="00923D78">
            <w:pPr>
              <w:widowControl w:val="0"/>
              <w:jc w:val="both"/>
              <w:rPr>
                <w:rStyle w:val="markedcontent"/>
              </w:rPr>
            </w:pPr>
            <w:r>
              <w:lastRenderedPageBreak/>
              <w:t>7.9. Nos valores propostos pelos fornecedores deverão estar inclusos todos os custos logísticos, operacionais, encargos previdenciários, trabalhistas, tributários, comerciais e quaisquer outros que incidam direta ou indiretamente no fornecimento dos bens.</w:t>
            </w:r>
          </w:p>
          <w:p w:rsidR="009F3C85" w:rsidRDefault="009F3C85" w:rsidP="00923D78">
            <w:pPr>
              <w:pStyle w:val="Recuodecorpodetexto"/>
              <w:widowControl w:val="0"/>
              <w:ind w:left="0"/>
              <w:rPr>
                <w:b w:val="0"/>
                <w:sz w:val="22"/>
                <w:szCs w:val="22"/>
              </w:rPr>
            </w:pPr>
          </w:p>
        </w:tc>
      </w:tr>
    </w:tbl>
    <w:p w:rsidR="009F3C85" w:rsidRDefault="009F3C85" w:rsidP="009F3C85">
      <w:pPr>
        <w:pStyle w:val="Recuodecorpodetexto"/>
        <w:widowControl w:val="0"/>
        <w:ind w:left="0"/>
        <w:rPr>
          <w:sz w:val="22"/>
          <w:szCs w:val="22"/>
        </w:rPr>
      </w:pPr>
    </w:p>
    <w:tbl>
      <w:tblPr>
        <w:tblW w:w="10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8"/>
      </w:tblGrid>
      <w:tr w:rsidR="009F3C85" w:rsidTr="00923D78">
        <w:tc>
          <w:tcPr>
            <w:tcW w:w="10328" w:type="dxa"/>
            <w:shd w:val="clear" w:color="auto" w:fill="auto"/>
          </w:tcPr>
          <w:p w:rsidR="009F3C85" w:rsidRDefault="009F3C85" w:rsidP="00923D78">
            <w:pPr>
              <w:pStyle w:val="Recuodecorpodetexto"/>
              <w:widowControl w:val="0"/>
              <w:numPr>
                <w:ilvl w:val="0"/>
                <w:numId w:val="1"/>
              </w:numPr>
              <w:rPr>
                <w:caps/>
                <w:sz w:val="22"/>
                <w:szCs w:val="22"/>
              </w:rPr>
            </w:pPr>
            <w:r>
              <w:rPr>
                <w:caps/>
                <w:sz w:val="22"/>
                <w:szCs w:val="22"/>
              </w:rPr>
              <w:t>CRITÉRIOS DE MEDIÇÃO E PAGAMENTO</w:t>
            </w:r>
          </w:p>
        </w:tc>
      </w:tr>
      <w:tr w:rsidR="009F3C85" w:rsidTr="00923D78">
        <w:tc>
          <w:tcPr>
            <w:tcW w:w="10328" w:type="dxa"/>
            <w:shd w:val="clear" w:color="auto" w:fill="auto"/>
          </w:tcPr>
          <w:p w:rsidR="009F3C85" w:rsidRDefault="009F3C85" w:rsidP="00923D78">
            <w:pPr>
              <w:pStyle w:val="Recuodecorpodetexto"/>
              <w:widowControl w:val="0"/>
              <w:ind w:left="0"/>
              <w:rPr>
                <w:b w:val="0"/>
                <w:sz w:val="22"/>
                <w:szCs w:val="22"/>
              </w:rPr>
            </w:pPr>
          </w:p>
          <w:p w:rsidR="009F3C85" w:rsidRDefault="009F3C85" w:rsidP="00923D78">
            <w:pPr>
              <w:pStyle w:val="Recuodecorpodetexto"/>
              <w:widowControl w:val="0"/>
              <w:ind w:left="0"/>
              <w:rPr>
                <w:b w:val="0"/>
                <w:sz w:val="22"/>
                <w:szCs w:val="22"/>
              </w:rPr>
            </w:pPr>
            <w:r>
              <w:rPr>
                <w:b w:val="0"/>
                <w:sz w:val="22"/>
                <w:szCs w:val="22"/>
              </w:rPr>
              <w:t>8.1. O fornecedor será escolhido dentre aqueles que atenderem aos requisitos exigidos no tópico 4 deste Termo de Referência e oferecer a proposta de menor valor.</w:t>
            </w:r>
          </w:p>
          <w:p w:rsidR="009F3C85" w:rsidRDefault="009F3C85" w:rsidP="00923D78">
            <w:pPr>
              <w:pStyle w:val="Recuodecorpodetexto"/>
              <w:widowControl w:val="0"/>
              <w:ind w:left="0"/>
              <w:rPr>
                <w:b w:val="0"/>
                <w:sz w:val="22"/>
                <w:szCs w:val="22"/>
              </w:rPr>
            </w:pPr>
          </w:p>
        </w:tc>
      </w:tr>
    </w:tbl>
    <w:p w:rsidR="009F3C85" w:rsidRDefault="009F3C85" w:rsidP="009F3C85">
      <w:pPr>
        <w:pStyle w:val="Recuodecorpodetexto"/>
        <w:widowControl w:val="0"/>
        <w:ind w:left="0"/>
        <w:rPr>
          <w:sz w:val="22"/>
          <w:szCs w:val="22"/>
        </w:rPr>
      </w:pPr>
    </w:p>
    <w:tbl>
      <w:tblPr>
        <w:tblW w:w="10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8"/>
      </w:tblGrid>
      <w:tr w:rsidR="009F3C85" w:rsidTr="00923D78">
        <w:tc>
          <w:tcPr>
            <w:tcW w:w="10328" w:type="dxa"/>
            <w:shd w:val="clear" w:color="auto" w:fill="auto"/>
          </w:tcPr>
          <w:p w:rsidR="009F3C85" w:rsidRDefault="009F3C85" w:rsidP="00923D78">
            <w:pPr>
              <w:pStyle w:val="PargrafodaLista"/>
              <w:numPr>
                <w:ilvl w:val="0"/>
                <w:numId w:val="2"/>
              </w:numPr>
              <w:autoSpaceDE/>
              <w:autoSpaceDN/>
              <w:jc w:val="both"/>
              <w:rPr>
                <w:b/>
                <w:bCs/>
                <w:caps/>
              </w:rPr>
            </w:pPr>
            <w:r>
              <w:rPr>
                <w:b/>
                <w:bCs/>
                <w:caps/>
              </w:rPr>
              <w:t>FORMAS E CRITÉRIOS DE SELEÇÃO DO FORNECEDOR</w:t>
            </w:r>
          </w:p>
        </w:tc>
      </w:tr>
      <w:tr w:rsidR="009F3C85" w:rsidTr="00923D78">
        <w:tc>
          <w:tcPr>
            <w:tcW w:w="10328" w:type="dxa"/>
            <w:shd w:val="clear" w:color="auto" w:fill="auto"/>
          </w:tcPr>
          <w:p w:rsidR="009F3C85" w:rsidRDefault="009F3C85" w:rsidP="00923D78">
            <w:pPr>
              <w:pStyle w:val="Recuodecorpodetexto"/>
              <w:widowControl w:val="0"/>
              <w:ind w:left="0"/>
              <w:rPr>
                <w:sz w:val="22"/>
                <w:szCs w:val="22"/>
              </w:rPr>
            </w:pPr>
          </w:p>
          <w:p w:rsidR="009F3C85" w:rsidRDefault="009F3C85" w:rsidP="00923D78">
            <w:pPr>
              <w:pStyle w:val="Recuodecorpodetexto"/>
              <w:widowControl w:val="0"/>
              <w:ind w:left="0"/>
              <w:rPr>
                <w:rStyle w:val="markedcontent"/>
                <w:b w:val="0"/>
                <w:sz w:val="22"/>
                <w:szCs w:val="22"/>
              </w:rPr>
            </w:pPr>
            <w:r>
              <w:rPr>
                <w:rStyle w:val="markedcontent"/>
                <w:b w:val="0"/>
                <w:sz w:val="22"/>
                <w:szCs w:val="22"/>
              </w:rPr>
              <w:t>9.1. O fornecedor será selecionado através de processo licitatório, na modalidade Pregão Eletrônico, com critério de julgamento de menor preço por item observadas as especificações e demais condições estabelecidas neste Termo de Referência, no Edital do Certame e seus anexos;</w:t>
            </w:r>
          </w:p>
          <w:p w:rsidR="009F3C85" w:rsidRDefault="009F3C85" w:rsidP="00923D78">
            <w:pPr>
              <w:pStyle w:val="Recuodecorpodetexto"/>
              <w:widowControl w:val="0"/>
              <w:ind w:left="0"/>
              <w:rPr>
                <w:rStyle w:val="markedcontent"/>
                <w:b w:val="0"/>
                <w:sz w:val="22"/>
                <w:szCs w:val="22"/>
              </w:rPr>
            </w:pPr>
          </w:p>
          <w:p w:rsidR="009F3C85" w:rsidRDefault="009F3C85" w:rsidP="00923D78">
            <w:pPr>
              <w:pStyle w:val="Recuodecorpodetexto"/>
              <w:widowControl w:val="0"/>
              <w:ind w:left="0"/>
              <w:rPr>
                <w:rStyle w:val="markedcontent"/>
                <w:b w:val="0"/>
                <w:sz w:val="22"/>
                <w:szCs w:val="22"/>
              </w:rPr>
            </w:pPr>
            <w:r>
              <w:rPr>
                <w:rStyle w:val="markedcontent"/>
                <w:b w:val="0"/>
                <w:sz w:val="22"/>
                <w:szCs w:val="22"/>
              </w:rPr>
              <w:t>9.2. Não será permito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w:t>
            </w:r>
          </w:p>
          <w:p w:rsidR="009F3C85" w:rsidRDefault="009F3C85" w:rsidP="00923D78">
            <w:pPr>
              <w:pStyle w:val="Recuodecorpodetexto"/>
              <w:widowControl w:val="0"/>
              <w:ind w:left="0"/>
              <w:rPr>
                <w:rStyle w:val="markedcontent"/>
                <w:b w:val="0"/>
                <w:sz w:val="22"/>
                <w:szCs w:val="22"/>
              </w:rPr>
            </w:pPr>
          </w:p>
          <w:p w:rsidR="009F3C85" w:rsidRDefault="009F3C85" w:rsidP="00923D78">
            <w:pPr>
              <w:pStyle w:val="Recuodecorpodetexto"/>
              <w:widowControl w:val="0"/>
              <w:ind w:left="0"/>
              <w:rPr>
                <w:rStyle w:val="markedcontent"/>
                <w:b w:val="0"/>
                <w:sz w:val="22"/>
                <w:szCs w:val="22"/>
              </w:rPr>
            </w:pPr>
            <w:r>
              <w:rPr>
                <w:rStyle w:val="markedcontent"/>
                <w:b w:val="0"/>
                <w:sz w:val="22"/>
                <w:szCs w:val="22"/>
              </w:rPr>
              <w:t xml:space="preserve">9.2.1. 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w:t>
            </w:r>
            <w:r>
              <w:rPr>
                <w:b w:val="0"/>
                <w:sz w:val="22"/>
                <w:szCs w:val="22"/>
              </w:rPr>
              <w:t>aquisição de materiais de consumo,</w:t>
            </w:r>
            <w:r>
              <w:rPr>
                <w:rStyle w:val="markedcontent"/>
                <w:b w:val="0"/>
                <w:sz w:val="22"/>
                <w:szCs w:val="22"/>
              </w:rPr>
              <w:t xml:space="preserve">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rsidR="009F3C85" w:rsidRDefault="009F3C85" w:rsidP="00923D78">
            <w:pPr>
              <w:pStyle w:val="Recuodecorpodetexto"/>
              <w:widowControl w:val="0"/>
              <w:ind w:left="1134"/>
              <w:rPr>
                <w:rStyle w:val="markedcontent"/>
                <w:b w:val="0"/>
                <w:sz w:val="22"/>
                <w:szCs w:val="22"/>
              </w:rPr>
            </w:pPr>
          </w:p>
          <w:p w:rsidR="009F3C85" w:rsidRDefault="009F3C85" w:rsidP="00923D78">
            <w:pPr>
              <w:pStyle w:val="Recuodecorpodetexto"/>
              <w:widowControl w:val="0"/>
              <w:ind w:left="0"/>
              <w:rPr>
                <w:rStyle w:val="markedcontent"/>
                <w:b w:val="0"/>
                <w:sz w:val="22"/>
                <w:szCs w:val="22"/>
              </w:rPr>
            </w:pPr>
            <w:r>
              <w:rPr>
                <w:rStyle w:val="markedcontent"/>
                <w:b w:val="0"/>
                <w:sz w:val="22"/>
                <w:szCs w:val="22"/>
              </w:rPr>
              <w:t>9.2.2. 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w:t>
            </w:r>
          </w:p>
          <w:p w:rsidR="009F3C85" w:rsidRDefault="009F3C85" w:rsidP="00923D78">
            <w:pPr>
              <w:pStyle w:val="Recuodecorpodetexto"/>
              <w:widowControl w:val="0"/>
              <w:ind w:left="0"/>
              <w:rPr>
                <w:b w:val="0"/>
                <w:sz w:val="22"/>
                <w:szCs w:val="22"/>
              </w:rPr>
            </w:pPr>
          </w:p>
          <w:p w:rsidR="009F3C85" w:rsidRDefault="009F3C85" w:rsidP="00923D78">
            <w:pPr>
              <w:pStyle w:val="Recuodecorpodetexto"/>
              <w:widowControl w:val="0"/>
              <w:ind w:left="0"/>
              <w:rPr>
                <w:b w:val="0"/>
                <w:sz w:val="22"/>
                <w:szCs w:val="22"/>
              </w:rPr>
            </w:pPr>
            <w:r>
              <w:rPr>
                <w:rStyle w:val="markedcontent"/>
                <w:b w:val="0"/>
                <w:sz w:val="22"/>
                <w:szCs w:val="22"/>
              </w:rPr>
              <w:t>9.3</w:t>
            </w:r>
            <w:r>
              <w:rPr>
                <w:b w:val="0"/>
                <w:sz w:val="22"/>
                <w:szCs w:val="22"/>
              </w:rPr>
              <w:t xml:space="preserve"> A presente licitação é de participação exclusivas das Microempresas, Empresa de Pequeno Porte e Microempreendedores individuais definidas na referida Lei. Não será admitida nesta licitação a participação das empresas que não se enquadrem como ME ou EPP ou MEI, nos termos do art. 3º da Lei Complementar n° 123/2006 incluindo as alterações da Lei Complementar n° 147/2014, ou que nessa condição estejam incluídas em alguma das excludentes hipóteses do § 4º do art. 3º da mencionada Lei Complementar;</w:t>
            </w:r>
          </w:p>
          <w:p w:rsidR="009F3C85" w:rsidRDefault="009F3C85" w:rsidP="00923D78">
            <w:pPr>
              <w:pStyle w:val="Recuodecorpodetexto"/>
              <w:widowControl w:val="0"/>
              <w:ind w:left="0"/>
              <w:rPr>
                <w:b w:val="0"/>
                <w:sz w:val="22"/>
                <w:szCs w:val="22"/>
              </w:rPr>
            </w:pPr>
          </w:p>
          <w:p w:rsidR="009F3C85" w:rsidRDefault="009F3C85" w:rsidP="00923D78">
            <w:pPr>
              <w:pStyle w:val="Recuodecorpodetexto"/>
              <w:widowControl w:val="0"/>
              <w:ind w:left="0"/>
              <w:rPr>
                <w:b w:val="0"/>
                <w:sz w:val="22"/>
                <w:szCs w:val="22"/>
              </w:rPr>
            </w:pPr>
            <w:r>
              <w:rPr>
                <w:b w:val="0"/>
                <w:sz w:val="22"/>
                <w:szCs w:val="22"/>
              </w:rPr>
              <w:t>9.4 Será admitida nesta licitação a participação de Cooperativas que preencham os requisitos do art. 16 da Lei nº 14.133/21.</w:t>
            </w:r>
          </w:p>
          <w:p w:rsidR="009F3C85" w:rsidRDefault="009F3C85" w:rsidP="00923D78">
            <w:pPr>
              <w:widowControl w:val="0"/>
              <w:jc w:val="both"/>
            </w:pPr>
          </w:p>
        </w:tc>
      </w:tr>
      <w:bookmarkEnd w:id="0"/>
    </w:tbl>
    <w:p w:rsidR="009F3C85" w:rsidRDefault="009F3C85" w:rsidP="009F3C85">
      <w:pPr>
        <w:pStyle w:val="Recuodecorpodetexto"/>
        <w:widowControl w:val="0"/>
        <w:ind w:left="0"/>
        <w:rPr>
          <w:sz w:val="22"/>
          <w:szCs w:val="22"/>
        </w:rPr>
      </w:pPr>
    </w:p>
    <w:p w:rsidR="009F3C85" w:rsidRDefault="009F3C85" w:rsidP="009F3C85">
      <w:pPr>
        <w:pStyle w:val="Recuodecorpodetexto"/>
        <w:widowControl w:val="0"/>
        <w:ind w:left="0"/>
        <w:rPr>
          <w:sz w:val="22"/>
          <w:szCs w:val="22"/>
        </w:rPr>
      </w:pPr>
    </w:p>
    <w:tbl>
      <w:tblPr>
        <w:tblW w:w="10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6"/>
      </w:tblGrid>
      <w:tr w:rsidR="009F3C85" w:rsidTr="00923D78">
        <w:trPr>
          <w:trHeight w:val="300"/>
        </w:trPr>
        <w:tc>
          <w:tcPr>
            <w:tcW w:w="10328" w:type="dxa"/>
            <w:shd w:val="clear" w:color="auto" w:fill="auto"/>
          </w:tcPr>
          <w:p w:rsidR="009F3C85" w:rsidRDefault="009F3C85" w:rsidP="00923D78">
            <w:pPr>
              <w:pStyle w:val="Recuodecorpodetexto"/>
              <w:widowControl w:val="0"/>
              <w:ind w:left="567"/>
              <w:rPr>
                <w:caps/>
                <w:sz w:val="22"/>
                <w:szCs w:val="22"/>
              </w:rPr>
            </w:pPr>
            <w:r>
              <w:rPr>
                <w:caps/>
                <w:sz w:val="22"/>
                <w:szCs w:val="22"/>
              </w:rPr>
              <w:t>10 -   estimativas do valor da contratação</w:t>
            </w:r>
          </w:p>
        </w:tc>
      </w:tr>
      <w:tr w:rsidR="009F3C85" w:rsidTr="00923D78">
        <w:trPr>
          <w:trHeight w:val="300"/>
        </w:trPr>
        <w:tc>
          <w:tcPr>
            <w:tcW w:w="10328" w:type="dxa"/>
            <w:shd w:val="clear" w:color="auto" w:fill="auto"/>
          </w:tcPr>
          <w:p w:rsidR="009F3C85" w:rsidRDefault="009F3C85" w:rsidP="00923D78">
            <w:pPr>
              <w:pStyle w:val="Recuodecorpodetexto"/>
              <w:widowControl w:val="0"/>
              <w:ind w:left="0"/>
              <w:rPr>
                <w:b w:val="0"/>
                <w:sz w:val="22"/>
                <w:szCs w:val="22"/>
              </w:rPr>
            </w:pPr>
          </w:p>
          <w:p w:rsidR="009F3C85" w:rsidRDefault="009F3C85" w:rsidP="00923D78">
            <w:pPr>
              <w:pStyle w:val="Recuodecorpodetexto"/>
              <w:widowControl w:val="0"/>
              <w:ind w:left="0"/>
              <w:rPr>
                <w:b w:val="0"/>
                <w:sz w:val="22"/>
                <w:szCs w:val="22"/>
              </w:rPr>
            </w:pPr>
            <w:r>
              <w:rPr>
                <w:b w:val="0"/>
                <w:sz w:val="22"/>
                <w:szCs w:val="22"/>
              </w:rPr>
              <w:t>10.1- Metodologia:</w:t>
            </w:r>
          </w:p>
          <w:p w:rsidR="009F3C85" w:rsidRDefault="009F3C85" w:rsidP="00923D78">
            <w:pPr>
              <w:pStyle w:val="Recuodecorpodetexto"/>
              <w:widowControl w:val="0"/>
              <w:ind w:left="0"/>
              <w:rPr>
                <w:b w:val="0"/>
                <w:sz w:val="22"/>
                <w:szCs w:val="22"/>
              </w:rPr>
            </w:pPr>
          </w:p>
          <w:p w:rsidR="009F3C85" w:rsidRDefault="009F3C85" w:rsidP="00923D78">
            <w:pPr>
              <w:pStyle w:val="Recuodecorpodetexto"/>
              <w:widowControl w:val="0"/>
              <w:ind w:left="0"/>
              <w:rPr>
                <w:b w:val="0"/>
                <w:sz w:val="22"/>
                <w:szCs w:val="22"/>
              </w:rPr>
            </w:pPr>
            <w:r>
              <w:rPr>
                <w:b w:val="0"/>
                <w:sz w:val="22"/>
                <w:szCs w:val="22"/>
              </w:rPr>
              <w:t>O valor estimado da contratação é o descrito na tabela abaixo, referente ao menor preço obtido por meio de pesquisa feita no Portal de Preços, conforme abaixo:</w:t>
            </w:r>
          </w:p>
          <w:p w:rsidR="00480566" w:rsidRDefault="00480566" w:rsidP="00923D78">
            <w:pPr>
              <w:pStyle w:val="Recuodecorpodetexto"/>
              <w:widowControl w:val="0"/>
              <w:ind w:left="0"/>
              <w:rPr>
                <w:b w:val="0"/>
                <w:sz w:val="22"/>
                <w:szCs w:val="22"/>
              </w:rPr>
            </w:pPr>
          </w:p>
          <w:p w:rsidR="00480566" w:rsidRDefault="00480566" w:rsidP="00923D78">
            <w:pPr>
              <w:pStyle w:val="Recuodecorpodetexto"/>
              <w:widowControl w:val="0"/>
              <w:ind w:left="0"/>
              <w:rPr>
                <w:b w:val="0"/>
                <w:sz w:val="22"/>
                <w:szCs w:val="22"/>
              </w:rPr>
            </w:pPr>
          </w:p>
          <w:tbl>
            <w:tblPr>
              <w:tblStyle w:val="Tabelacomgrade"/>
              <w:tblW w:w="10350" w:type="dxa"/>
              <w:jc w:val="center"/>
              <w:tblLook w:val="04A0" w:firstRow="1" w:lastRow="0" w:firstColumn="1" w:lastColumn="0" w:noHBand="0" w:noVBand="1"/>
            </w:tblPr>
            <w:tblGrid>
              <w:gridCol w:w="468"/>
              <w:gridCol w:w="461"/>
              <w:gridCol w:w="107"/>
              <w:gridCol w:w="741"/>
              <w:gridCol w:w="21"/>
              <w:gridCol w:w="461"/>
              <w:gridCol w:w="575"/>
              <w:gridCol w:w="327"/>
              <w:gridCol w:w="414"/>
              <w:gridCol w:w="275"/>
              <w:gridCol w:w="186"/>
              <w:gridCol w:w="592"/>
              <w:gridCol w:w="1012"/>
              <w:gridCol w:w="162"/>
              <w:gridCol w:w="238"/>
              <w:gridCol w:w="356"/>
              <w:gridCol w:w="26"/>
              <w:gridCol w:w="461"/>
              <w:gridCol w:w="333"/>
              <w:gridCol w:w="401"/>
              <w:gridCol w:w="282"/>
              <w:gridCol w:w="294"/>
              <w:gridCol w:w="83"/>
              <w:gridCol w:w="377"/>
              <w:gridCol w:w="361"/>
              <w:gridCol w:w="461"/>
              <w:gridCol w:w="501"/>
              <w:gridCol w:w="374"/>
            </w:tblGrid>
            <w:tr w:rsidR="00480566" w:rsidRPr="001902C0" w:rsidTr="00480566">
              <w:trPr>
                <w:trHeight w:val="810"/>
                <w:jc w:val="center"/>
              </w:trPr>
              <w:tc>
                <w:tcPr>
                  <w:tcW w:w="468" w:type="dxa"/>
                  <w:shd w:val="clear" w:color="auto" w:fill="BFBFBF" w:themeFill="background1" w:themeFillShade="BF"/>
                </w:tcPr>
                <w:p w:rsidR="00480566" w:rsidRPr="3BCD5C89" w:rsidRDefault="00480566" w:rsidP="00923D78">
                  <w:pPr>
                    <w:jc w:val="center"/>
                    <w:rPr>
                      <w:rFonts w:ascii="Times New Roman" w:eastAsia="Times New Roman" w:hAnsi="Times New Roman" w:cs="Times New Roman"/>
                      <w:b/>
                      <w:bCs/>
                    </w:rPr>
                  </w:pPr>
                </w:p>
              </w:tc>
              <w:tc>
                <w:tcPr>
                  <w:tcW w:w="461" w:type="dxa"/>
                  <w:shd w:val="clear" w:color="auto" w:fill="BFBFBF" w:themeFill="background1" w:themeFillShade="BF"/>
                </w:tcPr>
                <w:p w:rsidR="00480566" w:rsidRPr="3BCD5C89" w:rsidRDefault="00480566" w:rsidP="00923D78">
                  <w:pPr>
                    <w:jc w:val="center"/>
                    <w:rPr>
                      <w:rFonts w:ascii="Times New Roman" w:eastAsia="Times New Roman" w:hAnsi="Times New Roman" w:cs="Times New Roman"/>
                      <w:b/>
                      <w:bCs/>
                    </w:rPr>
                  </w:pPr>
                </w:p>
              </w:tc>
              <w:tc>
                <w:tcPr>
                  <w:tcW w:w="1330" w:type="dxa"/>
                  <w:gridSpan w:val="4"/>
                  <w:shd w:val="clear" w:color="auto" w:fill="BFBFBF" w:themeFill="background1" w:themeFillShade="BF"/>
                </w:tcPr>
                <w:p w:rsidR="00480566" w:rsidRPr="00A43ED2" w:rsidRDefault="00480566" w:rsidP="00923D78">
                  <w:pPr>
                    <w:jc w:val="center"/>
                    <w:rPr>
                      <w:rFonts w:ascii="Times New Roman" w:eastAsia="Times New Roman" w:hAnsi="Times New Roman" w:cs="Times New Roman"/>
                      <w:b/>
                      <w:bCs/>
                    </w:rPr>
                  </w:pPr>
                  <w:r w:rsidRPr="3BCD5C89">
                    <w:rPr>
                      <w:rFonts w:ascii="Times New Roman" w:eastAsia="Times New Roman" w:hAnsi="Times New Roman" w:cs="Times New Roman"/>
                      <w:b/>
                      <w:bCs/>
                    </w:rPr>
                    <w:t>Item</w:t>
                  </w:r>
                </w:p>
              </w:tc>
              <w:tc>
                <w:tcPr>
                  <w:tcW w:w="902" w:type="dxa"/>
                  <w:gridSpan w:val="2"/>
                  <w:shd w:val="clear" w:color="auto" w:fill="BFBFBF" w:themeFill="background1" w:themeFillShade="BF"/>
                </w:tcPr>
                <w:p w:rsidR="00480566" w:rsidRPr="00A43ED2" w:rsidRDefault="00480566" w:rsidP="00923D78">
                  <w:pPr>
                    <w:jc w:val="center"/>
                    <w:rPr>
                      <w:rFonts w:ascii="Times New Roman" w:eastAsia="Times New Roman" w:hAnsi="Times New Roman" w:cs="Times New Roman"/>
                      <w:b/>
                      <w:bCs/>
                    </w:rPr>
                  </w:pPr>
                  <w:r w:rsidRPr="3BCD5C89">
                    <w:rPr>
                      <w:rFonts w:ascii="Times New Roman" w:eastAsia="Times New Roman" w:hAnsi="Times New Roman" w:cs="Times New Roman"/>
                      <w:b/>
                      <w:bCs/>
                    </w:rPr>
                    <w:t>Unid.</w:t>
                  </w:r>
                </w:p>
              </w:tc>
              <w:tc>
                <w:tcPr>
                  <w:tcW w:w="875" w:type="dxa"/>
                  <w:gridSpan w:val="3"/>
                  <w:shd w:val="clear" w:color="auto" w:fill="BFBFBF" w:themeFill="background1" w:themeFillShade="BF"/>
                </w:tcPr>
                <w:p w:rsidR="00480566" w:rsidRPr="00A43ED2" w:rsidRDefault="00480566" w:rsidP="00923D78">
                  <w:pPr>
                    <w:jc w:val="center"/>
                    <w:rPr>
                      <w:rFonts w:ascii="Times New Roman" w:eastAsia="Times New Roman" w:hAnsi="Times New Roman" w:cs="Times New Roman"/>
                      <w:b/>
                      <w:bCs/>
                    </w:rPr>
                  </w:pPr>
                  <w:r w:rsidRPr="3BCD5C89">
                    <w:rPr>
                      <w:rFonts w:ascii="Times New Roman" w:eastAsia="Times New Roman" w:hAnsi="Times New Roman" w:cs="Times New Roman"/>
                      <w:b/>
                      <w:bCs/>
                    </w:rPr>
                    <w:t>Quant.</w:t>
                  </w:r>
                </w:p>
              </w:tc>
              <w:tc>
                <w:tcPr>
                  <w:tcW w:w="2004" w:type="dxa"/>
                  <w:gridSpan w:val="4"/>
                  <w:shd w:val="clear" w:color="auto" w:fill="BFBFBF" w:themeFill="background1" w:themeFillShade="BF"/>
                </w:tcPr>
                <w:p w:rsidR="00480566" w:rsidRPr="00A43ED2" w:rsidRDefault="00480566" w:rsidP="00923D78">
                  <w:pPr>
                    <w:jc w:val="center"/>
                    <w:rPr>
                      <w:rFonts w:ascii="Times New Roman" w:eastAsia="Times New Roman" w:hAnsi="Times New Roman" w:cs="Times New Roman"/>
                      <w:b/>
                      <w:bCs/>
                    </w:rPr>
                  </w:pPr>
                  <w:r w:rsidRPr="3BCD5C89">
                    <w:rPr>
                      <w:rFonts w:ascii="Times New Roman" w:eastAsia="Times New Roman" w:hAnsi="Times New Roman" w:cs="Times New Roman"/>
                      <w:b/>
                      <w:bCs/>
                    </w:rPr>
                    <w:t>Descrição</w:t>
                  </w:r>
                </w:p>
              </w:tc>
              <w:tc>
                <w:tcPr>
                  <w:tcW w:w="843" w:type="dxa"/>
                  <w:gridSpan w:val="3"/>
                  <w:shd w:val="clear" w:color="auto" w:fill="BFBFBF" w:themeFill="background1" w:themeFillShade="BF"/>
                </w:tcPr>
                <w:p w:rsidR="00480566" w:rsidRDefault="00480566" w:rsidP="00923D78">
                  <w:pPr>
                    <w:jc w:val="center"/>
                    <w:rPr>
                      <w:rFonts w:ascii="Times New Roman" w:eastAsia="Times New Roman" w:hAnsi="Times New Roman" w:cs="Times New Roman"/>
                      <w:b/>
                      <w:bCs/>
                    </w:rPr>
                  </w:pPr>
                  <w:r w:rsidRPr="3BCD5C89">
                    <w:rPr>
                      <w:rFonts w:ascii="Times New Roman" w:eastAsia="Times New Roman" w:hAnsi="Times New Roman" w:cs="Times New Roman"/>
                      <w:b/>
                      <w:bCs/>
                    </w:rPr>
                    <w:t>Painel de</w:t>
                  </w:r>
                </w:p>
                <w:p w:rsidR="00480566" w:rsidRDefault="00480566" w:rsidP="00923D78">
                  <w:pPr>
                    <w:jc w:val="center"/>
                    <w:rPr>
                      <w:rFonts w:ascii="Times New Roman" w:eastAsia="Times New Roman" w:hAnsi="Times New Roman" w:cs="Times New Roman"/>
                      <w:b/>
                      <w:bCs/>
                    </w:rPr>
                  </w:pPr>
                  <w:r w:rsidRPr="3BCD5C89">
                    <w:rPr>
                      <w:rFonts w:ascii="Times New Roman" w:eastAsia="Times New Roman" w:hAnsi="Times New Roman" w:cs="Times New Roman"/>
                      <w:b/>
                      <w:bCs/>
                    </w:rPr>
                    <w:t>Preços</w:t>
                  </w:r>
                </w:p>
              </w:tc>
              <w:tc>
                <w:tcPr>
                  <w:tcW w:w="1016" w:type="dxa"/>
                  <w:gridSpan w:val="3"/>
                  <w:shd w:val="clear" w:color="auto" w:fill="BFBFBF" w:themeFill="background1" w:themeFillShade="BF"/>
                </w:tcPr>
                <w:p w:rsidR="00480566" w:rsidRPr="00A43ED2" w:rsidRDefault="00480566" w:rsidP="00923D78">
                  <w:pPr>
                    <w:jc w:val="center"/>
                    <w:rPr>
                      <w:rFonts w:ascii="Times New Roman" w:eastAsia="Times New Roman" w:hAnsi="Times New Roman" w:cs="Times New Roman"/>
                      <w:b/>
                      <w:bCs/>
                    </w:rPr>
                  </w:pPr>
                  <w:r w:rsidRPr="3BCD5C89">
                    <w:rPr>
                      <w:rFonts w:ascii="Times New Roman" w:eastAsia="Times New Roman" w:hAnsi="Times New Roman" w:cs="Times New Roman"/>
                      <w:b/>
                      <w:bCs/>
                    </w:rPr>
                    <w:t>Fonte 2</w:t>
                  </w:r>
                </w:p>
              </w:tc>
              <w:tc>
                <w:tcPr>
                  <w:tcW w:w="754" w:type="dxa"/>
                  <w:gridSpan w:val="3"/>
                  <w:shd w:val="clear" w:color="auto" w:fill="BFBFBF" w:themeFill="background1" w:themeFillShade="BF"/>
                </w:tcPr>
                <w:p w:rsidR="00480566" w:rsidRPr="00A43ED2" w:rsidRDefault="00480566" w:rsidP="00923D78">
                  <w:pPr>
                    <w:jc w:val="center"/>
                    <w:rPr>
                      <w:rFonts w:ascii="Times New Roman" w:eastAsia="Times New Roman" w:hAnsi="Times New Roman" w:cs="Times New Roman"/>
                      <w:b/>
                      <w:bCs/>
                    </w:rPr>
                  </w:pPr>
                  <w:r w:rsidRPr="3BCD5C89">
                    <w:rPr>
                      <w:rFonts w:ascii="Times New Roman" w:eastAsia="Times New Roman" w:hAnsi="Times New Roman" w:cs="Times New Roman"/>
                      <w:b/>
                      <w:bCs/>
                    </w:rPr>
                    <w:t>Fonte 3</w:t>
                  </w:r>
                </w:p>
              </w:tc>
              <w:tc>
                <w:tcPr>
                  <w:tcW w:w="822" w:type="dxa"/>
                  <w:gridSpan w:val="2"/>
                  <w:shd w:val="clear" w:color="auto" w:fill="BFBFBF" w:themeFill="background1" w:themeFillShade="BF"/>
                </w:tcPr>
                <w:p w:rsidR="00480566" w:rsidRPr="00A43ED2" w:rsidRDefault="00480566" w:rsidP="00923D78">
                  <w:pPr>
                    <w:jc w:val="center"/>
                    <w:rPr>
                      <w:rFonts w:ascii="Times New Roman" w:eastAsia="Times New Roman" w:hAnsi="Times New Roman" w:cs="Times New Roman"/>
                      <w:b/>
                      <w:bCs/>
                    </w:rPr>
                  </w:pPr>
                  <w:r w:rsidRPr="3BCD5C89">
                    <w:rPr>
                      <w:rFonts w:ascii="Times New Roman" w:eastAsia="Times New Roman" w:hAnsi="Times New Roman" w:cs="Times New Roman"/>
                      <w:b/>
                      <w:bCs/>
                    </w:rPr>
                    <w:t xml:space="preserve">Média </w:t>
                  </w:r>
                </w:p>
              </w:tc>
              <w:tc>
                <w:tcPr>
                  <w:tcW w:w="875" w:type="dxa"/>
                  <w:gridSpan w:val="2"/>
                  <w:shd w:val="clear" w:color="auto" w:fill="BFBFBF" w:themeFill="background1" w:themeFillShade="BF"/>
                </w:tcPr>
                <w:p w:rsidR="00480566" w:rsidRPr="00A43ED2" w:rsidRDefault="00480566" w:rsidP="00923D78">
                  <w:pPr>
                    <w:jc w:val="center"/>
                    <w:rPr>
                      <w:rFonts w:ascii="Times New Roman" w:eastAsia="Times New Roman" w:hAnsi="Times New Roman" w:cs="Times New Roman"/>
                      <w:b/>
                      <w:bCs/>
                    </w:rPr>
                  </w:pPr>
                  <w:r w:rsidRPr="3BCD5C89">
                    <w:rPr>
                      <w:rFonts w:ascii="Times New Roman" w:eastAsia="Times New Roman" w:hAnsi="Times New Roman" w:cs="Times New Roman"/>
                      <w:b/>
                      <w:bCs/>
                    </w:rPr>
                    <w:t>Total</w:t>
                  </w:r>
                </w:p>
              </w:tc>
            </w:tr>
            <w:tr w:rsidR="00480566" w:rsidRPr="001902C0" w:rsidTr="00480566">
              <w:trPr>
                <w:gridAfter w:val="5"/>
                <w:wAfter w:w="2074" w:type="dxa"/>
                <w:trHeight w:val="375"/>
                <w:jc w:val="center"/>
              </w:trPr>
              <w:tc>
                <w:tcPr>
                  <w:tcW w:w="1036" w:type="dxa"/>
                  <w:gridSpan w:val="3"/>
                  <w:shd w:val="clear" w:color="auto" w:fill="F2F2F2" w:themeFill="background1" w:themeFillShade="F2"/>
                  <w:vAlign w:val="center"/>
                </w:tcPr>
                <w:p w:rsidR="00480566" w:rsidRDefault="00480566" w:rsidP="00923D78">
                  <w:pPr>
                    <w:widowControl w:val="0"/>
                    <w:jc w:val="center"/>
                    <w:rPr>
                      <w:rFonts w:ascii="Times New Roman" w:eastAsia="Times New Roman" w:hAnsi="Times New Roman" w:cs="Times New Roman"/>
                      <w:b/>
                      <w:bCs/>
                      <w:color w:val="000000" w:themeColor="text1"/>
                    </w:rPr>
                  </w:pPr>
                  <w:r>
                    <w:rPr>
                      <w:rFonts w:ascii="Times New Roman" w:eastAsia="Times New Roman" w:hAnsi="Times New Roman" w:cs="Times New Roman"/>
                      <w:b/>
                      <w:bCs/>
                      <w:color w:val="000000" w:themeColor="text1"/>
                    </w:rPr>
                    <w:t>UND</w:t>
                  </w:r>
                </w:p>
              </w:tc>
              <w:tc>
                <w:tcPr>
                  <w:tcW w:w="741" w:type="dxa"/>
                  <w:shd w:val="clear" w:color="auto" w:fill="F2F2F2" w:themeFill="background1" w:themeFillShade="F2"/>
                </w:tcPr>
                <w:p w:rsidR="00480566" w:rsidRDefault="00480566" w:rsidP="00923D78">
                  <w:pPr>
                    <w:jc w:val="center"/>
                    <w:rPr>
                      <w:color w:val="000000" w:themeColor="text1"/>
                    </w:rPr>
                  </w:pPr>
                  <w:r>
                    <w:rPr>
                      <w:color w:val="000000" w:themeColor="text1"/>
                    </w:rPr>
                    <w:t>12</w:t>
                  </w:r>
                </w:p>
              </w:tc>
              <w:tc>
                <w:tcPr>
                  <w:tcW w:w="2073" w:type="dxa"/>
                  <w:gridSpan w:val="6"/>
                  <w:shd w:val="clear" w:color="auto" w:fill="F2F2F2" w:themeFill="background1" w:themeFillShade="F2"/>
                  <w:vAlign w:val="center"/>
                </w:tcPr>
                <w:p w:rsidR="00480566" w:rsidRPr="00401F86" w:rsidRDefault="00480566" w:rsidP="00923D78">
                  <w:pPr>
                    <w:jc w:val="both"/>
                    <w:rPr>
                      <w:rFonts w:ascii="Times New Roman" w:eastAsia="Times New Roman" w:hAnsi="Times New Roman" w:cs="Times New Roman"/>
                      <w:b/>
                      <w:bCs/>
                      <w:lang w:eastAsia="pt-BR"/>
                    </w:rPr>
                  </w:pPr>
                  <w:r w:rsidRPr="3BCD5C89">
                    <w:rPr>
                      <w:rFonts w:ascii="Times New Roman" w:eastAsia="Times New Roman" w:hAnsi="Times New Roman" w:cs="Times New Roman"/>
                      <w:b/>
                      <w:bCs/>
                      <w:lang w:eastAsia="pt-BR"/>
                    </w:rPr>
                    <w:t>Água sanitária 5 litros</w:t>
                  </w:r>
                </w:p>
              </w:tc>
              <w:tc>
                <w:tcPr>
                  <w:tcW w:w="778"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R$ 9,84</w:t>
                  </w:r>
                </w:p>
              </w:tc>
              <w:tc>
                <w:tcPr>
                  <w:tcW w:w="1174" w:type="dxa"/>
                  <w:gridSpan w:val="2"/>
                  <w:shd w:val="clear" w:color="auto" w:fill="F2F2F2" w:themeFill="background1" w:themeFillShade="F2"/>
                  <w:vAlign w:val="center"/>
                </w:tcPr>
                <w:p w:rsidR="00480566" w:rsidRPr="007E1225" w:rsidRDefault="00480566" w:rsidP="00923D78">
                  <w:pPr>
                    <w:jc w:val="center"/>
                    <w:rPr>
                      <w:rFonts w:ascii="Times New Roman" w:eastAsia="Times New Roman" w:hAnsi="Times New Roman" w:cs="Times New Roman"/>
                    </w:rPr>
                  </w:pPr>
                  <w:r w:rsidRPr="3BCD5C89">
                    <w:rPr>
                      <w:rFonts w:ascii="Times New Roman" w:eastAsia="Times New Roman" w:hAnsi="Times New Roman" w:cs="Times New Roman"/>
                    </w:rPr>
                    <w:t>-</w:t>
                  </w:r>
                </w:p>
              </w:tc>
              <w:tc>
                <w:tcPr>
                  <w:tcW w:w="594" w:type="dxa"/>
                  <w:gridSpan w:val="2"/>
                  <w:shd w:val="clear" w:color="auto" w:fill="F2F2F2" w:themeFill="background1" w:themeFillShade="F2"/>
                  <w:vAlign w:val="center"/>
                </w:tcPr>
                <w:p w:rsidR="00480566" w:rsidRPr="007E1225" w:rsidRDefault="00480566" w:rsidP="00923D78">
                  <w:pPr>
                    <w:jc w:val="center"/>
                    <w:rPr>
                      <w:rFonts w:ascii="Times New Roman" w:eastAsia="Times New Roman" w:hAnsi="Times New Roman" w:cs="Times New Roman"/>
                    </w:rPr>
                  </w:pPr>
                  <w:r w:rsidRPr="3BCD5C89">
                    <w:rPr>
                      <w:rFonts w:ascii="Times New Roman" w:eastAsia="Times New Roman" w:hAnsi="Times New Roman" w:cs="Times New Roman"/>
                    </w:rPr>
                    <w:t>-</w:t>
                  </w:r>
                </w:p>
              </w:tc>
              <w:tc>
                <w:tcPr>
                  <w:tcW w:w="820" w:type="dxa"/>
                  <w:gridSpan w:val="3"/>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R$ 9,84</w:t>
                  </w:r>
                </w:p>
              </w:tc>
              <w:tc>
                <w:tcPr>
                  <w:tcW w:w="1060" w:type="dxa"/>
                  <w:gridSpan w:val="4"/>
                  <w:shd w:val="clear" w:color="auto" w:fill="F2F2F2" w:themeFill="background1" w:themeFillShade="F2"/>
                  <w:vAlign w:val="center"/>
                </w:tcPr>
                <w:p w:rsidR="00480566" w:rsidRDefault="00480566" w:rsidP="00923D78">
                  <w:r>
                    <w:t>R$118,08</w:t>
                  </w:r>
                </w:p>
              </w:tc>
            </w:tr>
            <w:tr w:rsidR="00480566" w:rsidTr="00480566">
              <w:trPr>
                <w:gridAfter w:val="5"/>
                <w:wAfter w:w="2074" w:type="dxa"/>
                <w:trHeight w:val="300"/>
                <w:jc w:val="center"/>
              </w:trPr>
              <w:tc>
                <w:tcPr>
                  <w:tcW w:w="1036" w:type="dxa"/>
                  <w:gridSpan w:val="3"/>
                  <w:shd w:val="clear" w:color="auto" w:fill="F2F2F2" w:themeFill="background1" w:themeFillShade="F2"/>
                </w:tcPr>
                <w:p w:rsidR="00480566" w:rsidRDefault="00480566" w:rsidP="00923D78">
                  <w:r w:rsidRPr="00B10AC8">
                    <w:rPr>
                      <w:rFonts w:ascii="Times New Roman" w:eastAsia="Times New Roman" w:hAnsi="Times New Roman" w:cs="Times New Roman"/>
                      <w:b/>
                      <w:bCs/>
                      <w:color w:val="000000" w:themeColor="text1"/>
                    </w:rPr>
                    <w:t>UND</w:t>
                  </w:r>
                </w:p>
              </w:tc>
              <w:tc>
                <w:tcPr>
                  <w:tcW w:w="741" w:type="dxa"/>
                  <w:shd w:val="clear" w:color="auto" w:fill="F2F2F2" w:themeFill="background1" w:themeFillShade="F2"/>
                </w:tcPr>
                <w:p w:rsidR="00480566" w:rsidRDefault="00480566" w:rsidP="00923D78">
                  <w:pPr>
                    <w:jc w:val="center"/>
                    <w:rPr>
                      <w:color w:val="000000" w:themeColor="text1"/>
                    </w:rPr>
                  </w:pPr>
                  <w:r>
                    <w:rPr>
                      <w:color w:val="000000" w:themeColor="text1"/>
                    </w:rPr>
                    <w:t>12</w:t>
                  </w:r>
                </w:p>
              </w:tc>
              <w:tc>
                <w:tcPr>
                  <w:tcW w:w="2073" w:type="dxa"/>
                  <w:gridSpan w:val="6"/>
                  <w:shd w:val="clear" w:color="auto" w:fill="F2F2F2" w:themeFill="background1" w:themeFillShade="F2"/>
                  <w:vAlign w:val="center"/>
                </w:tcPr>
                <w:p w:rsidR="00480566" w:rsidRDefault="00480566" w:rsidP="00923D78">
                  <w:pPr>
                    <w:jc w:val="both"/>
                    <w:rPr>
                      <w:rFonts w:ascii="Times New Roman" w:eastAsia="Times New Roman" w:hAnsi="Times New Roman" w:cs="Times New Roman"/>
                      <w:b/>
                      <w:bCs/>
                      <w:lang w:eastAsia="pt-BR"/>
                    </w:rPr>
                  </w:pPr>
                  <w:r w:rsidRPr="3BCD5C89">
                    <w:rPr>
                      <w:rFonts w:ascii="Times New Roman" w:eastAsia="Times New Roman" w:hAnsi="Times New Roman" w:cs="Times New Roman"/>
                      <w:b/>
                      <w:bCs/>
                      <w:lang w:eastAsia="pt-BR"/>
                    </w:rPr>
                    <w:t>Álcool etílico 1 litro</w:t>
                  </w:r>
                </w:p>
              </w:tc>
              <w:tc>
                <w:tcPr>
                  <w:tcW w:w="778"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R$ 8,09</w:t>
                  </w:r>
                </w:p>
              </w:tc>
              <w:tc>
                <w:tcPr>
                  <w:tcW w:w="1174"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rPr>
                  </w:pPr>
                  <w:r w:rsidRPr="1C0F70C3">
                    <w:rPr>
                      <w:rFonts w:ascii="Times New Roman" w:eastAsia="Times New Roman" w:hAnsi="Times New Roman" w:cs="Times New Roman"/>
                    </w:rPr>
                    <w:t>-</w:t>
                  </w:r>
                </w:p>
              </w:tc>
              <w:tc>
                <w:tcPr>
                  <w:tcW w:w="594"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rPr>
                  </w:pPr>
                  <w:r w:rsidRPr="1C0F70C3">
                    <w:rPr>
                      <w:rFonts w:ascii="Times New Roman" w:eastAsia="Times New Roman" w:hAnsi="Times New Roman" w:cs="Times New Roman"/>
                    </w:rPr>
                    <w:t>-</w:t>
                  </w:r>
                </w:p>
              </w:tc>
              <w:tc>
                <w:tcPr>
                  <w:tcW w:w="820" w:type="dxa"/>
                  <w:gridSpan w:val="3"/>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R$ 8,09</w:t>
                  </w:r>
                </w:p>
              </w:tc>
              <w:tc>
                <w:tcPr>
                  <w:tcW w:w="1060" w:type="dxa"/>
                  <w:gridSpan w:val="4"/>
                  <w:shd w:val="clear" w:color="auto" w:fill="F2F2F2" w:themeFill="background1" w:themeFillShade="F2"/>
                  <w:vAlign w:val="center"/>
                </w:tcPr>
                <w:p w:rsidR="00480566" w:rsidRDefault="00480566" w:rsidP="00923D78">
                  <w:r>
                    <w:t>R$97,08</w:t>
                  </w:r>
                </w:p>
              </w:tc>
            </w:tr>
            <w:tr w:rsidR="00480566" w:rsidTr="00480566">
              <w:trPr>
                <w:gridAfter w:val="5"/>
                <w:wAfter w:w="2074" w:type="dxa"/>
                <w:trHeight w:val="300"/>
                <w:jc w:val="center"/>
              </w:trPr>
              <w:tc>
                <w:tcPr>
                  <w:tcW w:w="1036" w:type="dxa"/>
                  <w:gridSpan w:val="3"/>
                  <w:shd w:val="clear" w:color="auto" w:fill="F2F2F2" w:themeFill="background1" w:themeFillShade="F2"/>
                </w:tcPr>
                <w:p w:rsidR="00480566" w:rsidRDefault="00480566" w:rsidP="00923D78">
                  <w:r w:rsidRPr="00B10AC8">
                    <w:rPr>
                      <w:rFonts w:ascii="Times New Roman" w:eastAsia="Times New Roman" w:hAnsi="Times New Roman" w:cs="Times New Roman"/>
                      <w:b/>
                      <w:bCs/>
                      <w:color w:val="000000" w:themeColor="text1"/>
                    </w:rPr>
                    <w:t>UND</w:t>
                  </w:r>
                </w:p>
              </w:tc>
              <w:tc>
                <w:tcPr>
                  <w:tcW w:w="741" w:type="dxa"/>
                  <w:shd w:val="clear" w:color="auto" w:fill="F2F2F2" w:themeFill="background1" w:themeFillShade="F2"/>
                </w:tcPr>
                <w:p w:rsidR="00480566" w:rsidRDefault="00480566" w:rsidP="00923D78">
                  <w:pPr>
                    <w:jc w:val="center"/>
                    <w:rPr>
                      <w:color w:val="000000" w:themeColor="text1"/>
                    </w:rPr>
                  </w:pPr>
                  <w:r>
                    <w:rPr>
                      <w:color w:val="000000" w:themeColor="text1"/>
                    </w:rPr>
                    <w:t>1</w:t>
                  </w:r>
                </w:p>
              </w:tc>
              <w:tc>
                <w:tcPr>
                  <w:tcW w:w="2073" w:type="dxa"/>
                  <w:gridSpan w:val="6"/>
                  <w:shd w:val="clear" w:color="auto" w:fill="F2F2F2" w:themeFill="background1" w:themeFillShade="F2"/>
                  <w:vAlign w:val="center"/>
                </w:tcPr>
                <w:p w:rsidR="00480566" w:rsidRDefault="00480566" w:rsidP="00923D78">
                  <w:pPr>
                    <w:jc w:val="both"/>
                    <w:rPr>
                      <w:rFonts w:ascii="Times New Roman" w:eastAsia="Times New Roman" w:hAnsi="Times New Roman" w:cs="Times New Roman"/>
                      <w:b/>
                      <w:bCs/>
                      <w:lang w:eastAsia="pt-BR"/>
                    </w:rPr>
                  </w:pPr>
                  <w:r w:rsidRPr="3BCD5C89">
                    <w:rPr>
                      <w:rFonts w:ascii="Times New Roman" w:eastAsia="Times New Roman" w:hAnsi="Times New Roman" w:cs="Times New Roman"/>
                      <w:b/>
                      <w:bCs/>
                      <w:lang w:eastAsia="pt-BR"/>
                    </w:rPr>
                    <w:t>Balde 15 litros</w:t>
                  </w:r>
                </w:p>
              </w:tc>
              <w:tc>
                <w:tcPr>
                  <w:tcW w:w="778"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R$ 13,39</w:t>
                  </w:r>
                </w:p>
              </w:tc>
              <w:tc>
                <w:tcPr>
                  <w:tcW w:w="1174"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rPr>
                  </w:pPr>
                  <w:r w:rsidRPr="1C0F70C3">
                    <w:rPr>
                      <w:rFonts w:ascii="Times New Roman" w:eastAsia="Times New Roman" w:hAnsi="Times New Roman" w:cs="Times New Roman"/>
                    </w:rPr>
                    <w:t>-</w:t>
                  </w:r>
                </w:p>
              </w:tc>
              <w:tc>
                <w:tcPr>
                  <w:tcW w:w="594"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rPr>
                  </w:pPr>
                  <w:r w:rsidRPr="1C0F70C3">
                    <w:rPr>
                      <w:rFonts w:ascii="Times New Roman" w:eastAsia="Times New Roman" w:hAnsi="Times New Roman" w:cs="Times New Roman"/>
                    </w:rPr>
                    <w:t>-</w:t>
                  </w:r>
                </w:p>
              </w:tc>
              <w:tc>
                <w:tcPr>
                  <w:tcW w:w="820" w:type="dxa"/>
                  <w:gridSpan w:val="3"/>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R$ 13,39</w:t>
                  </w:r>
                </w:p>
              </w:tc>
              <w:tc>
                <w:tcPr>
                  <w:tcW w:w="1060" w:type="dxa"/>
                  <w:gridSpan w:val="4"/>
                  <w:shd w:val="clear" w:color="auto" w:fill="F2F2F2" w:themeFill="background1" w:themeFillShade="F2"/>
                  <w:vAlign w:val="center"/>
                </w:tcPr>
                <w:p w:rsidR="00480566" w:rsidRDefault="00480566" w:rsidP="00923D78">
                  <w:r>
                    <w:t>R$13,39</w:t>
                  </w:r>
                </w:p>
              </w:tc>
            </w:tr>
            <w:tr w:rsidR="00480566" w:rsidTr="00480566">
              <w:trPr>
                <w:gridAfter w:val="5"/>
                <w:wAfter w:w="2074" w:type="dxa"/>
                <w:trHeight w:val="300"/>
                <w:jc w:val="center"/>
              </w:trPr>
              <w:tc>
                <w:tcPr>
                  <w:tcW w:w="1036" w:type="dxa"/>
                  <w:gridSpan w:val="3"/>
                  <w:shd w:val="clear" w:color="auto" w:fill="F2F2F2" w:themeFill="background1" w:themeFillShade="F2"/>
                </w:tcPr>
                <w:p w:rsidR="00480566" w:rsidRDefault="00480566" w:rsidP="00923D78">
                  <w:r w:rsidRPr="00B10AC8">
                    <w:rPr>
                      <w:rFonts w:ascii="Times New Roman" w:eastAsia="Times New Roman" w:hAnsi="Times New Roman" w:cs="Times New Roman"/>
                      <w:b/>
                      <w:bCs/>
                      <w:color w:val="000000" w:themeColor="text1"/>
                    </w:rPr>
                    <w:t>UND</w:t>
                  </w:r>
                </w:p>
              </w:tc>
              <w:tc>
                <w:tcPr>
                  <w:tcW w:w="741" w:type="dxa"/>
                  <w:shd w:val="clear" w:color="auto" w:fill="F2F2F2" w:themeFill="background1" w:themeFillShade="F2"/>
                </w:tcPr>
                <w:p w:rsidR="00480566" w:rsidRDefault="00480566" w:rsidP="00923D78">
                  <w:pPr>
                    <w:jc w:val="center"/>
                    <w:rPr>
                      <w:color w:val="000000" w:themeColor="text1"/>
                    </w:rPr>
                  </w:pPr>
                  <w:r>
                    <w:rPr>
                      <w:color w:val="000000" w:themeColor="text1"/>
                    </w:rPr>
                    <w:t>10</w:t>
                  </w:r>
                </w:p>
              </w:tc>
              <w:tc>
                <w:tcPr>
                  <w:tcW w:w="2073" w:type="dxa"/>
                  <w:gridSpan w:val="6"/>
                  <w:shd w:val="clear" w:color="auto" w:fill="F2F2F2" w:themeFill="background1" w:themeFillShade="F2"/>
                  <w:vAlign w:val="center"/>
                </w:tcPr>
                <w:p w:rsidR="00480566" w:rsidRDefault="00480566" w:rsidP="00923D78">
                  <w:pPr>
                    <w:jc w:val="both"/>
                    <w:rPr>
                      <w:rFonts w:ascii="Times New Roman" w:eastAsia="Times New Roman" w:hAnsi="Times New Roman" w:cs="Times New Roman"/>
                      <w:b/>
                      <w:bCs/>
                      <w:lang w:eastAsia="pt-BR"/>
                    </w:rPr>
                  </w:pPr>
                  <w:r w:rsidRPr="3BCD5C89">
                    <w:rPr>
                      <w:rFonts w:ascii="Times New Roman" w:eastAsia="Times New Roman" w:hAnsi="Times New Roman" w:cs="Times New Roman"/>
                      <w:b/>
                      <w:bCs/>
                      <w:lang w:eastAsia="pt-BR"/>
                    </w:rPr>
                    <w:t>Desinfetante 5 litros</w:t>
                  </w:r>
                </w:p>
              </w:tc>
              <w:tc>
                <w:tcPr>
                  <w:tcW w:w="778"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R$ 9,72</w:t>
                  </w:r>
                </w:p>
              </w:tc>
              <w:tc>
                <w:tcPr>
                  <w:tcW w:w="1174"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rPr>
                  </w:pPr>
                  <w:r w:rsidRPr="1C0F70C3">
                    <w:rPr>
                      <w:rFonts w:ascii="Times New Roman" w:eastAsia="Times New Roman" w:hAnsi="Times New Roman" w:cs="Times New Roman"/>
                    </w:rPr>
                    <w:t>-</w:t>
                  </w:r>
                </w:p>
              </w:tc>
              <w:tc>
                <w:tcPr>
                  <w:tcW w:w="594"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rPr>
                  </w:pPr>
                  <w:r w:rsidRPr="1C0F70C3">
                    <w:rPr>
                      <w:rFonts w:ascii="Times New Roman" w:eastAsia="Times New Roman" w:hAnsi="Times New Roman" w:cs="Times New Roman"/>
                    </w:rPr>
                    <w:t>-</w:t>
                  </w:r>
                </w:p>
              </w:tc>
              <w:tc>
                <w:tcPr>
                  <w:tcW w:w="820" w:type="dxa"/>
                  <w:gridSpan w:val="3"/>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R$ 9,72</w:t>
                  </w:r>
                </w:p>
              </w:tc>
              <w:tc>
                <w:tcPr>
                  <w:tcW w:w="1060" w:type="dxa"/>
                  <w:gridSpan w:val="4"/>
                  <w:shd w:val="clear" w:color="auto" w:fill="F2F2F2" w:themeFill="background1" w:themeFillShade="F2"/>
                  <w:vAlign w:val="center"/>
                </w:tcPr>
                <w:p w:rsidR="00480566" w:rsidRDefault="00480566" w:rsidP="00923D78">
                  <w:r>
                    <w:t>R$97,20</w:t>
                  </w:r>
                </w:p>
              </w:tc>
            </w:tr>
            <w:tr w:rsidR="00480566" w:rsidTr="00480566">
              <w:trPr>
                <w:gridAfter w:val="5"/>
                <w:wAfter w:w="2074" w:type="dxa"/>
                <w:trHeight w:val="300"/>
                <w:jc w:val="center"/>
              </w:trPr>
              <w:tc>
                <w:tcPr>
                  <w:tcW w:w="1036" w:type="dxa"/>
                  <w:gridSpan w:val="3"/>
                  <w:shd w:val="clear" w:color="auto" w:fill="F2F2F2" w:themeFill="background1" w:themeFillShade="F2"/>
                </w:tcPr>
                <w:p w:rsidR="00480566" w:rsidRDefault="00480566" w:rsidP="00923D78">
                  <w:r w:rsidRPr="00B10AC8">
                    <w:rPr>
                      <w:rFonts w:ascii="Times New Roman" w:eastAsia="Times New Roman" w:hAnsi="Times New Roman" w:cs="Times New Roman"/>
                      <w:b/>
                      <w:bCs/>
                      <w:color w:val="000000" w:themeColor="text1"/>
                    </w:rPr>
                    <w:t>UND</w:t>
                  </w:r>
                </w:p>
              </w:tc>
              <w:tc>
                <w:tcPr>
                  <w:tcW w:w="741" w:type="dxa"/>
                  <w:shd w:val="clear" w:color="auto" w:fill="F2F2F2" w:themeFill="background1" w:themeFillShade="F2"/>
                </w:tcPr>
                <w:p w:rsidR="00480566" w:rsidRDefault="00480566" w:rsidP="00923D78">
                  <w:pPr>
                    <w:jc w:val="center"/>
                    <w:rPr>
                      <w:color w:val="000000" w:themeColor="text1"/>
                    </w:rPr>
                  </w:pPr>
                  <w:r>
                    <w:rPr>
                      <w:color w:val="000000" w:themeColor="text1"/>
                    </w:rPr>
                    <w:t>40</w:t>
                  </w:r>
                </w:p>
              </w:tc>
              <w:tc>
                <w:tcPr>
                  <w:tcW w:w="2073" w:type="dxa"/>
                  <w:gridSpan w:val="6"/>
                  <w:shd w:val="clear" w:color="auto" w:fill="F2F2F2" w:themeFill="background1" w:themeFillShade="F2"/>
                  <w:vAlign w:val="center"/>
                </w:tcPr>
                <w:p w:rsidR="00480566" w:rsidRDefault="00480566" w:rsidP="00923D78">
                  <w:pPr>
                    <w:jc w:val="both"/>
                    <w:rPr>
                      <w:rFonts w:ascii="Times New Roman" w:eastAsia="Times New Roman" w:hAnsi="Times New Roman" w:cs="Times New Roman"/>
                      <w:b/>
                      <w:bCs/>
                      <w:lang w:eastAsia="pt-BR"/>
                    </w:rPr>
                  </w:pPr>
                  <w:r w:rsidRPr="3BCD5C89">
                    <w:rPr>
                      <w:rFonts w:ascii="Times New Roman" w:eastAsia="Times New Roman" w:hAnsi="Times New Roman" w:cs="Times New Roman"/>
                      <w:b/>
                      <w:bCs/>
                      <w:lang w:eastAsia="pt-BR"/>
                    </w:rPr>
                    <w:t>Detergente 500ml</w:t>
                  </w:r>
                </w:p>
              </w:tc>
              <w:tc>
                <w:tcPr>
                  <w:tcW w:w="778"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R$ 1,91</w:t>
                  </w:r>
                </w:p>
              </w:tc>
              <w:tc>
                <w:tcPr>
                  <w:tcW w:w="1174"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rPr>
                  </w:pPr>
                  <w:r w:rsidRPr="1C0F70C3">
                    <w:rPr>
                      <w:rFonts w:ascii="Times New Roman" w:eastAsia="Times New Roman" w:hAnsi="Times New Roman" w:cs="Times New Roman"/>
                    </w:rPr>
                    <w:t>-</w:t>
                  </w:r>
                </w:p>
              </w:tc>
              <w:tc>
                <w:tcPr>
                  <w:tcW w:w="594"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rPr>
                  </w:pPr>
                  <w:r w:rsidRPr="1C0F70C3">
                    <w:rPr>
                      <w:rFonts w:ascii="Times New Roman" w:eastAsia="Times New Roman" w:hAnsi="Times New Roman" w:cs="Times New Roman"/>
                    </w:rPr>
                    <w:t>-</w:t>
                  </w:r>
                </w:p>
              </w:tc>
              <w:tc>
                <w:tcPr>
                  <w:tcW w:w="820" w:type="dxa"/>
                  <w:gridSpan w:val="3"/>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R$ 1,91</w:t>
                  </w:r>
                </w:p>
              </w:tc>
              <w:tc>
                <w:tcPr>
                  <w:tcW w:w="1060" w:type="dxa"/>
                  <w:gridSpan w:val="4"/>
                  <w:shd w:val="clear" w:color="auto" w:fill="F2F2F2" w:themeFill="background1" w:themeFillShade="F2"/>
                  <w:vAlign w:val="center"/>
                </w:tcPr>
                <w:p w:rsidR="00480566" w:rsidRDefault="00480566" w:rsidP="00923D78">
                  <w:r>
                    <w:t>R$76,40</w:t>
                  </w:r>
                </w:p>
              </w:tc>
            </w:tr>
            <w:tr w:rsidR="00480566" w:rsidTr="00480566">
              <w:trPr>
                <w:gridAfter w:val="5"/>
                <w:wAfter w:w="2074" w:type="dxa"/>
                <w:trHeight w:val="300"/>
                <w:jc w:val="center"/>
              </w:trPr>
              <w:tc>
                <w:tcPr>
                  <w:tcW w:w="1036" w:type="dxa"/>
                  <w:gridSpan w:val="3"/>
                  <w:shd w:val="clear" w:color="auto" w:fill="F2F2F2" w:themeFill="background1" w:themeFillShade="F2"/>
                  <w:vAlign w:val="center"/>
                </w:tcPr>
                <w:p w:rsidR="00480566" w:rsidRDefault="00480566" w:rsidP="00923D78">
                  <w:pPr>
                    <w:widowControl w:val="0"/>
                    <w:jc w:val="center"/>
                    <w:rPr>
                      <w:rFonts w:ascii="Times New Roman" w:eastAsia="Times New Roman" w:hAnsi="Times New Roman" w:cs="Times New Roman"/>
                      <w:b/>
                      <w:bCs/>
                      <w:color w:val="000000" w:themeColor="text1"/>
                    </w:rPr>
                  </w:pPr>
                  <w:r>
                    <w:rPr>
                      <w:rFonts w:ascii="Times New Roman" w:eastAsia="Times New Roman" w:hAnsi="Times New Roman" w:cs="Times New Roman"/>
                      <w:b/>
                      <w:bCs/>
                      <w:color w:val="000000" w:themeColor="text1"/>
                    </w:rPr>
                    <w:t>PCT</w:t>
                  </w:r>
                </w:p>
              </w:tc>
              <w:tc>
                <w:tcPr>
                  <w:tcW w:w="741" w:type="dxa"/>
                  <w:shd w:val="clear" w:color="auto" w:fill="F2F2F2" w:themeFill="background1" w:themeFillShade="F2"/>
                </w:tcPr>
                <w:p w:rsidR="00480566" w:rsidRDefault="00480566" w:rsidP="00923D78">
                  <w:pPr>
                    <w:jc w:val="center"/>
                    <w:rPr>
                      <w:color w:val="000000" w:themeColor="text1"/>
                    </w:rPr>
                  </w:pPr>
                  <w:r>
                    <w:rPr>
                      <w:color w:val="000000" w:themeColor="text1"/>
                    </w:rPr>
                    <w:t>150</w:t>
                  </w:r>
                </w:p>
              </w:tc>
              <w:tc>
                <w:tcPr>
                  <w:tcW w:w="2073" w:type="dxa"/>
                  <w:gridSpan w:val="6"/>
                  <w:shd w:val="clear" w:color="auto" w:fill="F2F2F2" w:themeFill="background1" w:themeFillShade="F2"/>
                  <w:vAlign w:val="center"/>
                </w:tcPr>
                <w:p w:rsidR="00480566" w:rsidRDefault="00480566" w:rsidP="00923D78">
                  <w:pPr>
                    <w:jc w:val="both"/>
                    <w:rPr>
                      <w:rFonts w:ascii="Times New Roman" w:eastAsia="Times New Roman" w:hAnsi="Times New Roman" w:cs="Times New Roman"/>
                      <w:b/>
                      <w:bCs/>
                      <w:lang w:eastAsia="pt-BR"/>
                    </w:rPr>
                  </w:pPr>
                  <w:r w:rsidRPr="3BCD5C89">
                    <w:rPr>
                      <w:rFonts w:ascii="Times New Roman" w:eastAsia="Times New Roman" w:hAnsi="Times New Roman" w:cs="Times New Roman"/>
                      <w:b/>
                      <w:bCs/>
                      <w:lang w:eastAsia="pt-BR"/>
                    </w:rPr>
                    <w:t>Copo descartável c/ 100</w:t>
                  </w:r>
                </w:p>
              </w:tc>
              <w:tc>
                <w:tcPr>
                  <w:tcW w:w="778"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R$ 5,80</w:t>
                  </w:r>
                </w:p>
              </w:tc>
              <w:tc>
                <w:tcPr>
                  <w:tcW w:w="1174"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rPr>
                  </w:pPr>
                  <w:r w:rsidRPr="1C0F70C3">
                    <w:rPr>
                      <w:rFonts w:ascii="Times New Roman" w:eastAsia="Times New Roman" w:hAnsi="Times New Roman" w:cs="Times New Roman"/>
                    </w:rPr>
                    <w:t>-</w:t>
                  </w:r>
                </w:p>
              </w:tc>
              <w:tc>
                <w:tcPr>
                  <w:tcW w:w="594"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rPr>
                  </w:pPr>
                  <w:r w:rsidRPr="1C0F70C3">
                    <w:rPr>
                      <w:rFonts w:ascii="Times New Roman" w:eastAsia="Times New Roman" w:hAnsi="Times New Roman" w:cs="Times New Roman"/>
                    </w:rPr>
                    <w:t>-</w:t>
                  </w:r>
                </w:p>
              </w:tc>
              <w:tc>
                <w:tcPr>
                  <w:tcW w:w="820" w:type="dxa"/>
                  <w:gridSpan w:val="3"/>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R$ 5,80</w:t>
                  </w:r>
                </w:p>
              </w:tc>
              <w:tc>
                <w:tcPr>
                  <w:tcW w:w="1060" w:type="dxa"/>
                  <w:gridSpan w:val="4"/>
                  <w:shd w:val="clear" w:color="auto" w:fill="F2F2F2" w:themeFill="background1" w:themeFillShade="F2"/>
                  <w:vAlign w:val="center"/>
                </w:tcPr>
                <w:p w:rsidR="00480566" w:rsidRDefault="00480566" w:rsidP="00923D78">
                  <w:r>
                    <w:t>R$870,00</w:t>
                  </w:r>
                </w:p>
              </w:tc>
            </w:tr>
            <w:tr w:rsidR="00480566" w:rsidTr="00480566">
              <w:trPr>
                <w:gridAfter w:val="5"/>
                <w:wAfter w:w="2074" w:type="dxa"/>
                <w:trHeight w:val="300"/>
                <w:jc w:val="center"/>
              </w:trPr>
              <w:tc>
                <w:tcPr>
                  <w:tcW w:w="1036" w:type="dxa"/>
                  <w:gridSpan w:val="3"/>
                  <w:shd w:val="clear" w:color="auto" w:fill="F2F2F2" w:themeFill="background1" w:themeFillShade="F2"/>
                  <w:vAlign w:val="center"/>
                </w:tcPr>
                <w:p w:rsidR="00480566" w:rsidRDefault="00480566" w:rsidP="00923D78">
                  <w:pPr>
                    <w:widowControl w:val="0"/>
                    <w:jc w:val="center"/>
                    <w:rPr>
                      <w:rFonts w:ascii="Times New Roman" w:eastAsia="Times New Roman" w:hAnsi="Times New Roman" w:cs="Times New Roman"/>
                      <w:b/>
                      <w:bCs/>
                      <w:color w:val="000000" w:themeColor="text1"/>
                    </w:rPr>
                  </w:pPr>
                  <w:r>
                    <w:rPr>
                      <w:rFonts w:ascii="Times New Roman" w:eastAsia="Times New Roman" w:hAnsi="Times New Roman" w:cs="Times New Roman"/>
                      <w:b/>
                      <w:bCs/>
                      <w:color w:val="000000" w:themeColor="text1"/>
                    </w:rPr>
                    <w:t>UND</w:t>
                  </w:r>
                </w:p>
              </w:tc>
              <w:tc>
                <w:tcPr>
                  <w:tcW w:w="741" w:type="dxa"/>
                  <w:shd w:val="clear" w:color="auto" w:fill="F2F2F2" w:themeFill="background1" w:themeFillShade="F2"/>
                </w:tcPr>
                <w:p w:rsidR="00480566" w:rsidRDefault="00480566" w:rsidP="00923D78">
                  <w:pPr>
                    <w:jc w:val="center"/>
                    <w:rPr>
                      <w:color w:val="000000" w:themeColor="text1"/>
                    </w:rPr>
                  </w:pPr>
                  <w:r>
                    <w:rPr>
                      <w:color w:val="000000" w:themeColor="text1"/>
                    </w:rPr>
                    <w:t>40</w:t>
                  </w:r>
                </w:p>
              </w:tc>
              <w:tc>
                <w:tcPr>
                  <w:tcW w:w="2073" w:type="dxa"/>
                  <w:gridSpan w:val="6"/>
                  <w:shd w:val="clear" w:color="auto" w:fill="F2F2F2" w:themeFill="background1" w:themeFillShade="F2"/>
                  <w:vAlign w:val="center"/>
                </w:tcPr>
                <w:p w:rsidR="00480566" w:rsidRDefault="00480566" w:rsidP="00923D78">
                  <w:pPr>
                    <w:jc w:val="both"/>
                    <w:rPr>
                      <w:rFonts w:ascii="Times New Roman" w:eastAsia="Times New Roman" w:hAnsi="Times New Roman" w:cs="Times New Roman"/>
                      <w:b/>
                      <w:bCs/>
                      <w:lang w:eastAsia="pt-BR"/>
                    </w:rPr>
                  </w:pPr>
                  <w:r w:rsidRPr="3BCD5C89">
                    <w:rPr>
                      <w:rFonts w:ascii="Times New Roman" w:eastAsia="Times New Roman" w:hAnsi="Times New Roman" w:cs="Times New Roman"/>
                      <w:b/>
                      <w:bCs/>
                      <w:lang w:eastAsia="pt-BR"/>
                    </w:rPr>
                    <w:t>Esponja de limpeza dupla face/lavar louça</w:t>
                  </w:r>
                </w:p>
              </w:tc>
              <w:tc>
                <w:tcPr>
                  <w:tcW w:w="778"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R$ 0,88</w:t>
                  </w:r>
                </w:p>
              </w:tc>
              <w:tc>
                <w:tcPr>
                  <w:tcW w:w="1174"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rPr>
                  </w:pPr>
                  <w:r w:rsidRPr="1C0F70C3">
                    <w:rPr>
                      <w:rFonts w:ascii="Times New Roman" w:eastAsia="Times New Roman" w:hAnsi="Times New Roman" w:cs="Times New Roman"/>
                    </w:rPr>
                    <w:t>-</w:t>
                  </w:r>
                </w:p>
              </w:tc>
              <w:tc>
                <w:tcPr>
                  <w:tcW w:w="594"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rPr>
                  </w:pPr>
                  <w:r w:rsidRPr="1C0F70C3">
                    <w:rPr>
                      <w:rFonts w:ascii="Times New Roman" w:eastAsia="Times New Roman" w:hAnsi="Times New Roman" w:cs="Times New Roman"/>
                    </w:rPr>
                    <w:t>-</w:t>
                  </w:r>
                </w:p>
              </w:tc>
              <w:tc>
                <w:tcPr>
                  <w:tcW w:w="820" w:type="dxa"/>
                  <w:gridSpan w:val="3"/>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R$ 0,88</w:t>
                  </w:r>
                </w:p>
              </w:tc>
              <w:tc>
                <w:tcPr>
                  <w:tcW w:w="1060" w:type="dxa"/>
                  <w:gridSpan w:val="4"/>
                  <w:shd w:val="clear" w:color="auto" w:fill="F2F2F2" w:themeFill="background1" w:themeFillShade="F2"/>
                  <w:vAlign w:val="center"/>
                </w:tcPr>
                <w:p w:rsidR="00480566" w:rsidRDefault="00480566" w:rsidP="00923D78">
                  <w:r>
                    <w:t>R$35,20</w:t>
                  </w:r>
                </w:p>
              </w:tc>
            </w:tr>
            <w:tr w:rsidR="00480566" w:rsidTr="00480566">
              <w:trPr>
                <w:gridAfter w:val="5"/>
                <w:wAfter w:w="2074" w:type="dxa"/>
                <w:trHeight w:val="300"/>
                <w:jc w:val="center"/>
              </w:trPr>
              <w:tc>
                <w:tcPr>
                  <w:tcW w:w="1036" w:type="dxa"/>
                  <w:gridSpan w:val="3"/>
                  <w:shd w:val="clear" w:color="auto" w:fill="F2F2F2" w:themeFill="background1" w:themeFillShade="F2"/>
                  <w:vAlign w:val="center"/>
                </w:tcPr>
                <w:p w:rsidR="00480566" w:rsidRDefault="00480566" w:rsidP="00923D78">
                  <w:pPr>
                    <w:widowControl w:val="0"/>
                    <w:jc w:val="center"/>
                    <w:rPr>
                      <w:rFonts w:ascii="Times New Roman" w:eastAsia="Times New Roman" w:hAnsi="Times New Roman" w:cs="Times New Roman"/>
                      <w:b/>
                      <w:bCs/>
                      <w:color w:val="000000" w:themeColor="text1"/>
                    </w:rPr>
                  </w:pPr>
                  <w:r>
                    <w:rPr>
                      <w:rFonts w:ascii="Times New Roman" w:eastAsia="Times New Roman" w:hAnsi="Times New Roman" w:cs="Times New Roman"/>
                      <w:b/>
                      <w:bCs/>
                      <w:color w:val="000000" w:themeColor="text1"/>
                    </w:rPr>
                    <w:t>PCT</w:t>
                  </w:r>
                </w:p>
              </w:tc>
              <w:tc>
                <w:tcPr>
                  <w:tcW w:w="741" w:type="dxa"/>
                  <w:shd w:val="clear" w:color="auto" w:fill="F2F2F2" w:themeFill="background1" w:themeFillShade="F2"/>
                </w:tcPr>
                <w:p w:rsidR="00480566" w:rsidRDefault="00480566" w:rsidP="00923D78">
                  <w:pPr>
                    <w:jc w:val="center"/>
                    <w:rPr>
                      <w:color w:val="000000" w:themeColor="text1"/>
                    </w:rPr>
                  </w:pPr>
                  <w:r>
                    <w:rPr>
                      <w:color w:val="000000" w:themeColor="text1"/>
                    </w:rPr>
                    <w:t>4</w:t>
                  </w:r>
                </w:p>
              </w:tc>
              <w:tc>
                <w:tcPr>
                  <w:tcW w:w="2073" w:type="dxa"/>
                  <w:gridSpan w:val="6"/>
                  <w:shd w:val="clear" w:color="auto" w:fill="F2F2F2" w:themeFill="background1" w:themeFillShade="F2"/>
                  <w:vAlign w:val="center"/>
                </w:tcPr>
                <w:p w:rsidR="00480566" w:rsidRDefault="00480566" w:rsidP="00923D78">
                  <w:pPr>
                    <w:jc w:val="both"/>
                    <w:rPr>
                      <w:rFonts w:ascii="Times New Roman" w:eastAsia="Times New Roman" w:hAnsi="Times New Roman" w:cs="Times New Roman"/>
                      <w:b/>
                      <w:bCs/>
                      <w:lang w:eastAsia="pt-BR"/>
                    </w:rPr>
                  </w:pPr>
                  <w:r w:rsidRPr="3BCD5C89">
                    <w:rPr>
                      <w:rFonts w:ascii="Times New Roman" w:eastAsia="Times New Roman" w:hAnsi="Times New Roman" w:cs="Times New Roman"/>
                      <w:b/>
                      <w:bCs/>
                      <w:lang w:eastAsia="pt-BR"/>
                    </w:rPr>
                    <w:t>Fósforo c/ 10</w:t>
                  </w:r>
                </w:p>
              </w:tc>
              <w:tc>
                <w:tcPr>
                  <w:tcW w:w="778"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R$ 4,69</w:t>
                  </w:r>
                </w:p>
              </w:tc>
              <w:tc>
                <w:tcPr>
                  <w:tcW w:w="1174"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rPr>
                  </w:pPr>
                  <w:r w:rsidRPr="1C0F70C3">
                    <w:rPr>
                      <w:rFonts w:ascii="Times New Roman" w:eastAsia="Times New Roman" w:hAnsi="Times New Roman" w:cs="Times New Roman"/>
                    </w:rPr>
                    <w:t>-</w:t>
                  </w:r>
                </w:p>
              </w:tc>
              <w:tc>
                <w:tcPr>
                  <w:tcW w:w="594"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rPr>
                  </w:pPr>
                  <w:r w:rsidRPr="1C0F70C3">
                    <w:rPr>
                      <w:rFonts w:ascii="Times New Roman" w:eastAsia="Times New Roman" w:hAnsi="Times New Roman" w:cs="Times New Roman"/>
                    </w:rPr>
                    <w:t>-</w:t>
                  </w:r>
                </w:p>
              </w:tc>
              <w:tc>
                <w:tcPr>
                  <w:tcW w:w="820" w:type="dxa"/>
                  <w:gridSpan w:val="3"/>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R$ 4,69</w:t>
                  </w:r>
                </w:p>
              </w:tc>
              <w:tc>
                <w:tcPr>
                  <w:tcW w:w="1060" w:type="dxa"/>
                  <w:gridSpan w:val="4"/>
                  <w:shd w:val="clear" w:color="auto" w:fill="F2F2F2" w:themeFill="background1" w:themeFillShade="F2"/>
                  <w:vAlign w:val="center"/>
                </w:tcPr>
                <w:p w:rsidR="00480566" w:rsidRDefault="00480566" w:rsidP="00923D78">
                  <w:r>
                    <w:t>R$18,76</w:t>
                  </w:r>
                </w:p>
              </w:tc>
            </w:tr>
            <w:tr w:rsidR="00480566" w:rsidTr="00480566">
              <w:trPr>
                <w:gridAfter w:val="5"/>
                <w:wAfter w:w="2074" w:type="dxa"/>
                <w:trHeight w:val="300"/>
                <w:jc w:val="center"/>
              </w:trPr>
              <w:tc>
                <w:tcPr>
                  <w:tcW w:w="1036" w:type="dxa"/>
                  <w:gridSpan w:val="3"/>
                  <w:shd w:val="clear" w:color="auto" w:fill="F2F2F2" w:themeFill="background1" w:themeFillShade="F2"/>
                  <w:vAlign w:val="center"/>
                </w:tcPr>
                <w:p w:rsidR="00480566" w:rsidRDefault="00480566" w:rsidP="00923D78">
                  <w:pPr>
                    <w:widowControl w:val="0"/>
                    <w:jc w:val="center"/>
                    <w:rPr>
                      <w:rFonts w:ascii="Times New Roman" w:eastAsia="Times New Roman" w:hAnsi="Times New Roman" w:cs="Times New Roman"/>
                      <w:b/>
                      <w:bCs/>
                      <w:color w:val="000000" w:themeColor="text1"/>
                    </w:rPr>
                  </w:pPr>
                  <w:r>
                    <w:rPr>
                      <w:rFonts w:ascii="Times New Roman" w:eastAsia="Times New Roman" w:hAnsi="Times New Roman" w:cs="Times New Roman"/>
                      <w:b/>
                      <w:bCs/>
                      <w:color w:val="000000" w:themeColor="text1"/>
                    </w:rPr>
                    <w:t>UND</w:t>
                  </w:r>
                </w:p>
              </w:tc>
              <w:tc>
                <w:tcPr>
                  <w:tcW w:w="741" w:type="dxa"/>
                  <w:shd w:val="clear" w:color="auto" w:fill="F2F2F2" w:themeFill="background1" w:themeFillShade="F2"/>
                </w:tcPr>
                <w:p w:rsidR="00480566" w:rsidRDefault="00480566" w:rsidP="00923D78">
                  <w:pPr>
                    <w:jc w:val="center"/>
                    <w:rPr>
                      <w:color w:val="000000" w:themeColor="text1"/>
                    </w:rPr>
                  </w:pPr>
                  <w:r>
                    <w:rPr>
                      <w:color w:val="000000" w:themeColor="text1"/>
                    </w:rPr>
                    <w:t>30</w:t>
                  </w:r>
                </w:p>
              </w:tc>
              <w:tc>
                <w:tcPr>
                  <w:tcW w:w="2073" w:type="dxa"/>
                  <w:gridSpan w:val="6"/>
                  <w:shd w:val="clear" w:color="auto" w:fill="F2F2F2" w:themeFill="background1" w:themeFillShade="F2"/>
                  <w:vAlign w:val="center"/>
                </w:tcPr>
                <w:p w:rsidR="00480566" w:rsidRDefault="00480566" w:rsidP="00923D78">
                  <w:pPr>
                    <w:jc w:val="both"/>
                    <w:rPr>
                      <w:rFonts w:ascii="Times New Roman" w:eastAsia="Times New Roman" w:hAnsi="Times New Roman" w:cs="Times New Roman"/>
                      <w:b/>
                      <w:bCs/>
                      <w:lang w:eastAsia="pt-BR"/>
                    </w:rPr>
                  </w:pPr>
                  <w:r w:rsidRPr="3BCD5C89">
                    <w:rPr>
                      <w:rFonts w:ascii="Times New Roman" w:eastAsia="Times New Roman" w:hAnsi="Times New Roman" w:cs="Times New Roman"/>
                      <w:b/>
                      <w:bCs/>
                      <w:lang w:eastAsia="pt-BR"/>
                    </w:rPr>
                    <w:t>Pano de chão</w:t>
                  </w:r>
                </w:p>
              </w:tc>
              <w:tc>
                <w:tcPr>
                  <w:tcW w:w="778"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R$ 3,04</w:t>
                  </w:r>
                </w:p>
              </w:tc>
              <w:tc>
                <w:tcPr>
                  <w:tcW w:w="1174"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rPr>
                  </w:pPr>
                  <w:r w:rsidRPr="1C0F70C3">
                    <w:rPr>
                      <w:rFonts w:ascii="Times New Roman" w:eastAsia="Times New Roman" w:hAnsi="Times New Roman" w:cs="Times New Roman"/>
                    </w:rPr>
                    <w:t>-</w:t>
                  </w:r>
                </w:p>
              </w:tc>
              <w:tc>
                <w:tcPr>
                  <w:tcW w:w="594"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rPr>
                  </w:pPr>
                  <w:r w:rsidRPr="1C0F70C3">
                    <w:rPr>
                      <w:rFonts w:ascii="Times New Roman" w:eastAsia="Times New Roman" w:hAnsi="Times New Roman" w:cs="Times New Roman"/>
                    </w:rPr>
                    <w:t>-</w:t>
                  </w:r>
                </w:p>
              </w:tc>
              <w:tc>
                <w:tcPr>
                  <w:tcW w:w="820" w:type="dxa"/>
                  <w:gridSpan w:val="3"/>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R$ 3,04</w:t>
                  </w:r>
                </w:p>
              </w:tc>
              <w:tc>
                <w:tcPr>
                  <w:tcW w:w="1060" w:type="dxa"/>
                  <w:gridSpan w:val="4"/>
                  <w:shd w:val="clear" w:color="auto" w:fill="F2F2F2" w:themeFill="background1" w:themeFillShade="F2"/>
                  <w:vAlign w:val="center"/>
                </w:tcPr>
                <w:p w:rsidR="00480566" w:rsidRDefault="00480566" w:rsidP="00923D78">
                  <w:r>
                    <w:t>R$91,20</w:t>
                  </w:r>
                </w:p>
              </w:tc>
            </w:tr>
            <w:tr w:rsidR="00480566" w:rsidTr="00480566">
              <w:trPr>
                <w:gridAfter w:val="5"/>
                <w:wAfter w:w="2074" w:type="dxa"/>
                <w:trHeight w:val="300"/>
                <w:jc w:val="center"/>
              </w:trPr>
              <w:tc>
                <w:tcPr>
                  <w:tcW w:w="1036" w:type="dxa"/>
                  <w:gridSpan w:val="3"/>
                  <w:shd w:val="clear" w:color="auto" w:fill="F2F2F2" w:themeFill="background1" w:themeFillShade="F2"/>
                  <w:vAlign w:val="center"/>
                </w:tcPr>
                <w:p w:rsidR="00480566" w:rsidRDefault="00480566" w:rsidP="00923D78">
                  <w:pPr>
                    <w:widowControl w:val="0"/>
                    <w:jc w:val="center"/>
                    <w:rPr>
                      <w:rFonts w:ascii="Times New Roman" w:eastAsia="Times New Roman" w:hAnsi="Times New Roman" w:cs="Times New Roman"/>
                      <w:b/>
                      <w:bCs/>
                      <w:color w:val="000000" w:themeColor="text1"/>
                    </w:rPr>
                  </w:pPr>
                  <w:r>
                    <w:rPr>
                      <w:rFonts w:ascii="Times New Roman" w:eastAsia="Times New Roman" w:hAnsi="Times New Roman" w:cs="Times New Roman"/>
                      <w:b/>
                      <w:bCs/>
                      <w:color w:val="000000" w:themeColor="text1"/>
                    </w:rPr>
                    <w:t>PCT</w:t>
                  </w:r>
                </w:p>
              </w:tc>
              <w:tc>
                <w:tcPr>
                  <w:tcW w:w="741" w:type="dxa"/>
                  <w:shd w:val="clear" w:color="auto" w:fill="F2F2F2" w:themeFill="background1" w:themeFillShade="F2"/>
                </w:tcPr>
                <w:p w:rsidR="00480566" w:rsidRDefault="00480566" w:rsidP="00923D78">
                  <w:pPr>
                    <w:jc w:val="center"/>
                    <w:rPr>
                      <w:color w:val="000000" w:themeColor="text1"/>
                    </w:rPr>
                  </w:pPr>
                  <w:r w:rsidRPr="3144467A">
                    <w:rPr>
                      <w:color w:val="000000" w:themeColor="text1"/>
                    </w:rPr>
                    <w:t>200</w:t>
                  </w:r>
                </w:p>
              </w:tc>
              <w:tc>
                <w:tcPr>
                  <w:tcW w:w="2073" w:type="dxa"/>
                  <w:gridSpan w:val="6"/>
                  <w:shd w:val="clear" w:color="auto" w:fill="F2F2F2" w:themeFill="background1" w:themeFillShade="F2"/>
                  <w:vAlign w:val="center"/>
                </w:tcPr>
                <w:p w:rsidR="00480566" w:rsidRDefault="00480566" w:rsidP="00923D78">
                  <w:pPr>
                    <w:jc w:val="both"/>
                    <w:rPr>
                      <w:rFonts w:ascii="Times New Roman" w:eastAsia="Times New Roman" w:hAnsi="Times New Roman" w:cs="Times New Roman"/>
                      <w:b/>
                      <w:bCs/>
                      <w:lang w:eastAsia="pt-BR"/>
                    </w:rPr>
                  </w:pPr>
                  <w:r w:rsidRPr="3BCD5C89">
                    <w:rPr>
                      <w:rFonts w:ascii="Times New Roman" w:eastAsia="Times New Roman" w:hAnsi="Times New Roman" w:cs="Times New Roman"/>
                      <w:b/>
                      <w:bCs/>
                      <w:lang w:eastAsia="pt-BR"/>
                    </w:rPr>
                    <w:t>Papel Higiênico c/ 4</w:t>
                  </w:r>
                </w:p>
              </w:tc>
              <w:tc>
                <w:tcPr>
                  <w:tcW w:w="778"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R$ 4,65</w:t>
                  </w:r>
                </w:p>
              </w:tc>
              <w:tc>
                <w:tcPr>
                  <w:tcW w:w="1174"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rPr>
                  </w:pPr>
                  <w:r w:rsidRPr="1C0F70C3">
                    <w:rPr>
                      <w:rFonts w:ascii="Times New Roman" w:eastAsia="Times New Roman" w:hAnsi="Times New Roman" w:cs="Times New Roman"/>
                    </w:rPr>
                    <w:t>-</w:t>
                  </w:r>
                </w:p>
              </w:tc>
              <w:tc>
                <w:tcPr>
                  <w:tcW w:w="594"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rPr>
                  </w:pPr>
                  <w:r w:rsidRPr="1C0F70C3">
                    <w:rPr>
                      <w:rFonts w:ascii="Times New Roman" w:eastAsia="Times New Roman" w:hAnsi="Times New Roman" w:cs="Times New Roman"/>
                    </w:rPr>
                    <w:t>-</w:t>
                  </w:r>
                </w:p>
              </w:tc>
              <w:tc>
                <w:tcPr>
                  <w:tcW w:w="820" w:type="dxa"/>
                  <w:gridSpan w:val="3"/>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R$ 4,65</w:t>
                  </w:r>
                </w:p>
              </w:tc>
              <w:tc>
                <w:tcPr>
                  <w:tcW w:w="1060" w:type="dxa"/>
                  <w:gridSpan w:val="4"/>
                  <w:shd w:val="clear" w:color="auto" w:fill="F2F2F2" w:themeFill="background1" w:themeFillShade="F2"/>
                  <w:vAlign w:val="center"/>
                </w:tcPr>
                <w:p w:rsidR="00480566" w:rsidRDefault="00480566" w:rsidP="00923D78">
                  <w:r>
                    <w:t>R$930,00</w:t>
                  </w:r>
                </w:p>
              </w:tc>
            </w:tr>
            <w:tr w:rsidR="00480566" w:rsidTr="00480566">
              <w:trPr>
                <w:gridAfter w:val="5"/>
                <w:wAfter w:w="2074" w:type="dxa"/>
                <w:trHeight w:val="300"/>
                <w:jc w:val="center"/>
              </w:trPr>
              <w:tc>
                <w:tcPr>
                  <w:tcW w:w="1036" w:type="dxa"/>
                  <w:gridSpan w:val="3"/>
                  <w:shd w:val="clear" w:color="auto" w:fill="F2F2F2" w:themeFill="background1" w:themeFillShade="F2"/>
                  <w:vAlign w:val="center"/>
                </w:tcPr>
                <w:p w:rsidR="00480566" w:rsidRDefault="00480566" w:rsidP="00923D78">
                  <w:pPr>
                    <w:widowControl w:val="0"/>
                    <w:jc w:val="center"/>
                    <w:rPr>
                      <w:rFonts w:ascii="Times New Roman" w:eastAsia="Times New Roman" w:hAnsi="Times New Roman" w:cs="Times New Roman"/>
                      <w:b/>
                      <w:bCs/>
                      <w:color w:val="000000" w:themeColor="text1"/>
                    </w:rPr>
                  </w:pPr>
                  <w:r>
                    <w:rPr>
                      <w:rFonts w:ascii="Times New Roman" w:eastAsia="Times New Roman" w:hAnsi="Times New Roman" w:cs="Times New Roman"/>
                      <w:b/>
                      <w:bCs/>
                      <w:color w:val="000000" w:themeColor="text1"/>
                    </w:rPr>
                    <w:t>FD</w:t>
                  </w:r>
                </w:p>
              </w:tc>
              <w:tc>
                <w:tcPr>
                  <w:tcW w:w="741" w:type="dxa"/>
                  <w:shd w:val="clear" w:color="auto" w:fill="F2F2F2" w:themeFill="background1" w:themeFillShade="F2"/>
                </w:tcPr>
                <w:p w:rsidR="00480566" w:rsidRDefault="00480566" w:rsidP="00923D78">
                  <w:pPr>
                    <w:jc w:val="center"/>
                    <w:rPr>
                      <w:color w:val="000000" w:themeColor="text1"/>
                    </w:rPr>
                  </w:pPr>
                  <w:r w:rsidRPr="3144467A">
                    <w:rPr>
                      <w:color w:val="000000" w:themeColor="text1"/>
                    </w:rPr>
                    <w:t>100</w:t>
                  </w:r>
                </w:p>
              </w:tc>
              <w:tc>
                <w:tcPr>
                  <w:tcW w:w="2073" w:type="dxa"/>
                  <w:gridSpan w:val="6"/>
                  <w:shd w:val="clear" w:color="auto" w:fill="F2F2F2" w:themeFill="background1" w:themeFillShade="F2"/>
                  <w:vAlign w:val="center"/>
                </w:tcPr>
                <w:p w:rsidR="00480566" w:rsidRDefault="00480566" w:rsidP="00923D78">
                  <w:pPr>
                    <w:jc w:val="both"/>
                    <w:rPr>
                      <w:rFonts w:ascii="Times New Roman" w:eastAsia="Times New Roman" w:hAnsi="Times New Roman" w:cs="Times New Roman"/>
                      <w:b/>
                      <w:bCs/>
                      <w:lang w:eastAsia="pt-BR"/>
                    </w:rPr>
                  </w:pPr>
                  <w:r w:rsidRPr="3BCD5C89">
                    <w:rPr>
                      <w:rFonts w:ascii="Times New Roman" w:eastAsia="Times New Roman" w:hAnsi="Times New Roman" w:cs="Times New Roman"/>
                      <w:b/>
                      <w:bCs/>
                      <w:lang w:eastAsia="pt-BR"/>
                    </w:rPr>
                    <w:t>Saco para lixo 100 litros</w:t>
                  </w:r>
                </w:p>
              </w:tc>
              <w:tc>
                <w:tcPr>
                  <w:tcW w:w="778"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R$ 26,35</w:t>
                  </w:r>
                </w:p>
              </w:tc>
              <w:tc>
                <w:tcPr>
                  <w:tcW w:w="1174"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rPr>
                  </w:pPr>
                  <w:r w:rsidRPr="1C0F70C3">
                    <w:rPr>
                      <w:rFonts w:ascii="Times New Roman" w:eastAsia="Times New Roman" w:hAnsi="Times New Roman" w:cs="Times New Roman"/>
                    </w:rPr>
                    <w:t>-</w:t>
                  </w:r>
                </w:p>
              </w:tc>
              <w:tc>
                <w:tcPr>
                  <w:tcW w:w="594"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rPr>
                  </w:pPr>
                  <w:r w:rsidRPr="1C0F70C3">
                    <w:rPr>
                      <w:rFonts w:ascii="Times New Roman" w:eastAsia="Times New Roman" w:hAnsi="Times New Roman" w:cs="Times New Roman"/>
                    </w:rPr>
                    <w:t>-</w:t>
                  </w:r>
                </w:p>
              </w:tc>
              <w:tc>
                <w:tcPr>
                  <w:tcW w:w="820" w:type="dxa"/>
                  <w:gridSpan w:val="3"/>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R$ 26,35</w:t>
                  </w:r>
                </w:p>
              </w:tc>
              <w:tc>
                <w:tcPr>
                  <w:tcW w:w="1060" w:type="dxa"/>
                  <w:gridSpan w:val="4"/>
                  <w:shd w:val="clear" w:color="auto" w:fill="F2F2F2" w:themeFill="background1" w:themeFillShade="F2"/>
                  <w:vAlign w:val="center"/>
                </w:tcPr>
                <w:p w:rsidR="00480566" w:rsidRDefault="00480566" w:rsidP="00923D78">
                  <w:r>
                    <w:t>R$263,50</w:t>
                  </w:r>
                </w:p>
              </w:tc>
            </w:tr>
            <w:tr w:rsidR="00480566" w:rsidTr="00480566">
              <w:trPr>
                <w:gridAfter w:val="5"/>
                <w:wAfter w:w="2074" w:type="dxa"/>
                <w:trHeight w:val="300"/>
                <w:jc w:val="center"/>
              </w:trPr>
              <w:tc>
                <w:tcPr>
                  <w:tcW w:w="1036" w:type="dxa"/>
                  <w:gridSpan w:val="3"/>
                  <w:shd w:val="clear" w:color="auto" w:fill="F2F2F2" w:themeFill="background1" w:themeFillShade="F2"/>
                  <w:vAlign w:val="center"/>
                </w:tcPr>
                <w:p w:rsidR="00480566" w:rsidRDefault="00480566" w:rsidP="00923D78">
                  <w:pPr>
                    <w:widowControl w:val="0"/>
                    <w:jc w:val="center"/>
                    <w:rPr>
                      <w:rFonts w:ascii="Times New Roman" w:eastAsia="Times New Roman" w:hAnsi="Times New Roman" w:cs="Times New Roman"/>
                      <w:b/>
                      <w:bCs/>
                      <w:color w:val="000000" w:themeColor="text1"/>
                    </w:rPr>
                  </w:pPr>
                  <w:r>
                    <w:rPr>
                      <w:rFonts w:ascii="Times New Roman" w:eastAsia="Times New Roman" w:hAnsi="Times New Roman" w:cs="Times New Roman"/>
                      <w:b/>
                      <w:bCs/>
                      <w:color w:val="000000" w:themeColor="text1"/>
                    </w:rPr>
                    <w:t>UND</w:t>
                  </w:r>
                </w:p>
              </w:tc>
              <w:tc>
                <w:tcPr>
                  <w:tcW w:w="741" w:type="dxa"/>
                  <w:shd w:val="clear" w:color="auto" w:fill="F2F2F2" w:themeFill="background1" w:themeFillShade="F2"/>
                </w:tcPr>
                <w:p w:rsidR="00480566" w:rsidRDefault="00480566" w:rsidP="00923D78">
                  <w:pPr>
                    <w:jc w:val="center"/>
                    <w:rPr>
                      <w:color w:val="000000" w:themeColor="text1"/>
                    </w:rPr>
                  </w:pPr>
                  <w:r>
                    <w:rPr>
                      <w:color w:val="000000" w:themeColor="text1"/>
                    </w:rPr>
                    <w:t>4</w:t>
                  </w:r>
                </w:p>
              </w:tc>
              <w:tc>
                <w:tcPr>
                  <w:tcW w:w="2073" w:type="dxa"/>
                  <w:gridSpan w:val="6"/>
                  <w:shd w:val="clear" w:color="auto" w:fill="F2F2F2" w:themeFill="background1" w:themeFillShade="F2"/>
                  <w:vAlign w:val="center"/>
                </w:tcPr>
                <w:p w:rsidR="00480566" w:rsidRDefault="00480566" w:rsidP="00923D78">
                  <w:pPr>
                    <w:jc w:val="both"/>
                    <w:rPr>
                      <w:rFonts w:ascii="Times New Roman" w:eastAsia="Times New Roman" w:hAnsi="Times New Roman" w:cs="Times New Roman"/>
                      <w:b/>
                      <w:bCs/>
                      <w:lang w:eastAsia="pt-BR"/>
                    </w:rPr>
                  </w:pPr>
                  <w:r w:rsidRPr="3BCD5C89">
                    <w:rPr>
                      <w:rFonts w:ascii="Times New Roman" w:eastAsia="Times New Roman" w:hAnsi="Times New Roman" w:cs="Times New Roman"/>
                      <w:b/>
                      <w:bCs/>
                      <w:lang w:eastAsia="pt-BR"/>
                    </w:rPr>
                    <w:t>Vassoura piaçava</w:t>
                  </w:r>
                </w:p>
              </w:tc>
              <w:tc>
                <w:tcPr>
                  <w:tcW w:w="778"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R$ 10,96</w:t>
                  </w:r>
                </w:p>
              </w:tc>
              <w:tc>
                <w:tcPr>
                  <w:tcW w:w="1174"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rPr>
                  </w:pPr>
                  <w:r w:rsidRPr="1C0F70C3">
                    <w:rPr>
                      <w:rFonts w:ascii="Times New Roman" w:eastAsia="Times New Roman" w:hAnsi="Times New Roman" w:cs="Times New Roman"/>
                    </w:rPr>
                    <w:t>-</w:t>
                  </w:r>
                </w:p>
              </w:tc>
              <w:tc>
                <w:tcPr>
                  <w:tcW w:w="594"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rPr>
                  </w:pPr>
                  <w:r w:rsidRPr="1C0F70C3">
                    <w:rPr>
                      <w:rFonts w:ascii="Times New Roman" w:eastAsia="Times New Roman" w:hAnsi="Times New Roman" w:cs="Times New Roman"/>
                    </w:rPr>
                    <w:t>-</w:t>
                  </w:r>
                </w:p>
              </w:tc>
              <w:tc>
                <w:tcPr>
                  <w:tcW w:w="820" w:type="dxa"/>
                  <w:gridSpan w:val="3"/>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R$ 10,96</w:t>
                  </w:r>
                </w:p>
              </w:tc>
              <w:tc>
                <w:tcPr>
                  <w:tcW w:w="1060" w:type="dxa"/>
                  <w:gridSpan w:val="4"/>
                  <w:shd w:val="clear" w:color="auto" w:fill="F2F2F2" w:themeFill="background1" w:themeFillShade="F2"/>
                  <w:vAlign w:val="center"/>
                </w:tcPr>
                <w:p w:rsidR="00480566" w:rsidRDefault="00480566" w:rsidP="00923D78">
                  <w:r>
                    <w:t>R$43,84</w:t>
                  </w:r>
                </w:p>
              </w:tc>
            </w:tr>
            <w:tr w:rsidR="00480566" w:rsidTr="00480566">
              <w:trPr>
                <w:gridAfter w:val="5"/>
                <w:wAfter w:w="2074" w:type="dxa"/>
                <w:trHeight w:val="300"/>
                <w:jc w:val="center"/>
              </w:trPr>
              <w:tc>
                <w:tcPr>
                  <w:tcW w:w="1036" w:type="dxa"/>
                  <w:gridSpan w:val="3"/>
                  <w:shd w:val="clear" w:color="auto" w:fill="F2F2F2" w:themeFill="background1" w:themeFillShade="F2"/>
                  <w:vAlign w:val="center"/>
                </w:tcPr>
                <w:p w:rsidR="00480566" w:rsidRDefault="00480566" w:rsidP="00923D78">
                  <w:pPr>
                    <w:widowControl w:val="0"/>
                    <w:jc w:val="center"/>
                    <w:rPr>
                      <w:rFonts w:ascii="Times New Roman" w:eastAsia="Times New Roman" w:hAnsi="Times New Roman" w:cs="Times New Roman"/>
                      <w:b/>
                      <w:bCs/>
                      <w:color w:val="000000" w:themeColor="text1"/>
                    </w:rPr>
                  </w:pPr>
                  <w:r>
                    <w:rPr>
                      <w:rFonts w:ascii="Times New Roman" w:eastAsia="Times New Roman" w:hAnsi="Times New Roman" w:cs="Times New Roman"/>
                      <w:b/>
                      <w:bCs/>
                      <w:color w:val="000000" w:themeColor="text1"/>
                    </w:rPr>
                    <w:t>UND</w:t>
                  </w:r>
                </w:p>
              </w:tc>
              <w:tc>
                <w:tcPr>
                  <w:tcW w:w="741" w:type="dxa"/>
                  <w:shd w:val="clear" w:color="auto" w:fill="F2F2F2" w:themeFill="background1" w:themeFillShade="F2"/>
                </w:tcPr>
                <w:p w:rsidR="00480566" w:rsidRDefault="00480566" w:rsidP="00923D78">
                  <w:pPr>
                    <w:jc w:val="center"/>
                    <w:rPr>
                      <w:color w:val="000000" w:themeColor="text1"/>
                    </w:rPr>
                  </w:pPr>
                  <w:r w:rsidRPr="3144467A">
                    <w:rPr>
                      <w:color w:val="000000" w:themeColor="text1"/>
                    </w:rPr>
                    <w:t>300</w:t>
                  </w:r>
                </w:p>
              </w:tc>
              <w:tc>
                <w:tcPr>
                  <w:tcW w:w="2073" w:type="dxa"/>
                  <w:gridSpan w:val="6"/>
                  <w:shd w:val="clear" w:color="auto" w:fill="F2F2F2" w:themeFill="background1" w:themeFillShade="F2"/>
                  <w:vAlign w:val="center"/>
                </w:tcPr>
                <w:p w:rsidR="00480566" w:rsidRDefault="00480566" w:rsidP="00923D78">
                  <w:pPr>
                    <w:jc w:val="both"/>
                    <w:rPr>
                      <w:rFonts w:ascii="Times New Roman" w:eastAsia="Times New Roman" w:hAnsi="Times New Roman" w:cs="Times New Roman"/>
                      <w:b/>
                      <w:bCs/>
                      <w:lang w:eastAsia="pt-BR"/>
                    </w:rPr>
                  </w:pPr>
                  <w:r w:rsidRPr="3BCD5C89">
                    <w:rPr>
                      <w:rFonts w:ascii="Times New Roman" w:eastAsia="Times New Roman" w:hAnsi="Times New Roman" w:cs="Times New Roman"/>
                      <w:b/>
                      <w:bCs/>
                      <w:lang w:eastAsia="pt-BR"/>
                    </w:rPr>
                    <w:t>Guardanapo de papel</w:t>
                  </w:r>
                </w:p>
              </w:tc>
              <w:tc>
                <w:tcPr>
                  <w:tcW w:w="778"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R$ 1,97</w:t>
                  </w:r>
                </w:p>
              </w:tc>
              <w:tc>
                <w:tcPr>
                  <w:tcW w:w="1174"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rPr>
                  </w:pPr>
                  <w:r w:rsidRPr="1C0F70C3">
                    <w:rPr>
                      <w:rFonts w:ascii="Times New Roman" w:eastAsia="Times New Roman" w:hAnsi="Times New Roman" w:cs="Times New Roman"/>
                    </w:rPr>
                    <w:t>-</w:t>
                  </w:r>
                </w:p>
              </w:tc>
              <w:tc>
                <w:tcPr>
                  <w:tcW w:w="594"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rPr>
                  </w:pPr>
                  <w:r w:rsidRPr="1C0F70C3">
                    <w:rPr>
                      <w:rFonts w:ascii="Times New Roman" w:eastAsia="Times New Roman" w:hAnsi="Times New Roman" w:cs="Times New Roman"/>
                    </w:rPr>
                    <w:t>-</w:t>
                  </w:r>
                </w:p>
              </w:tc>
              <w:tc>
                <w:tcPr>
                  <w:tcW w:w="820" w:type="dxa"/>
                  <w:gridSpan w:val="3"/>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R$ 1,97</w:t>
                  </w:r>
                </w:p>
              </w:tc>
              <w:tc>
                <w:tcPr>
                  <w:tcW w:w="1060" w:type="dxa"/>
                  <w:gridSpan w:val="4"/>
                  <w:shd w:val="clear" w:color="auto" w:fill="F2F2F2" w:themeFill="background1" w:themeFillShade="F2"/>
                  <w:vAlign w:val="center"/>
                </w:tcPr>
                <w:p w:rsidR="00480566" w:rsidRDefault="00480566" w:rsidP="00923D78">
                  <w:r>
                    <w:t>R$591,00</w:t>
                  </w:r>
                </w:p>
              </w:tc>
            </w:tr>
            <w:tr w:rsidR="00480566" w:rsidTr="00480566">
              <w:trPr>
                <w:gridAfter w:val="5"/>
                <w:wAfter w:w="2074" w:type="dxa"/>
                <w:trHeight w:val="300"/>
                <w:jc w:val="center"/>
              </w:trPr>
              <w:tc>
                <w:tcPr>
                  <w:tcW w:w="1036" w:type="dxa"/>
                  <w:gridSpan w:val="3"/>
                  <w:shd w:val="clear" w:color="auto" w:fill="F2F2F2" w:themeFill="background1" w:themeFillShade="F2"/>
                  <w:vAlign w:val="center"/>
                </w:tcPr>
                <w:p w:rsidR="00480566" w:rsidRDefault="00480566" w:rsidP="00923D78">
                  <w:pPr>
                    <w:widowControl w:val="0"/>
                    <w:jc w:val="center"/>
                    <w:rPr>
                      <w:rFonts w:ascii="Times New Roman" w:eastAsia="Times New Roman" w:hAnsi="Times New Roman" w:cs="Times New Roman"/>
                      <w:b/>
                      <w:bCs/>
                      <w:color w:val="000000" w:themeColor="text1"/>
                    </w:rPr>
                  </w:pPr>
                  <w:r>
                    <w:rPr>
                      <w:rFonts w:ascii="Times New Roman" w:eastAsia="Times New Roman" w:hAnsi="Times New Roman" w:cs="Times New Roman"/>
                      <w:b/>
                      <w:bCs/>
                      <w:color w:val="000000" w:themeColor="text1"/>
                    </w:rPr>
                    <w:t>UND</w:t>
                  </w:r>
                </w:p>
              </w:tc>
              <w:tc>
                <w:tcPr>
                  <w:tcW w:w="741" w:type="dxa"/>
                  <w:shd w:val="clear" w:color="auto" w:fill="F2F2F2" w:themeFill="background1" w:themeFillShade="F2"/>
                </w:tcPr>
                <w:p w:rsidR="00480566" w:rsidRDefault="00480566" w:rsidP="00923D78">
                  <w:pPr>
                    <w:jc w:val="center"/>
                    <w:rPr>
                      <w:color w:val="000000" w:themeColor="text1"/>
                    </w:rPr>
                  </w:pPr>
                  <w:r w:rsidRPr="3144467A">
                    <w:rPr>
                      <w:color w:val="000000" w:themeColor="text1"/>
                    </w:rPr>
                    <w:t>12</w:t>
                  </w:r>
                </w:p>
              </w:tc>
              <w:tc>
                <w:tcPr>
                  <w:tcW w:w="2073" w:type="dxa"/>
                  <w:gridSpan w:val="6"/>
                  <w:shd w:val="clear" w:color="auto" w:fill="F2F2F2" w:themeFill="background1" w:themeFillShade="F2"/>
                  <w:vAlign w:val="center"/>
                </w:tcPr>
                <w:p w:rsidR="00480566" w:rsidRDefault="00480566" w:rsidP="00923D78">
                  <w:pPr>
                    <w:jc w:val="both"/>
                    <w:rPr>
                      <w:rFonts w:ascii="Times New Roman" w:eastAsia="Times New Roman" w:hAnsi="Times New Roman" w:cs="Times New Roman"/>
                      <w:b/>
                      <w:bCs/>
                      <w:lang w:eastAsia="pt-BR"/>
                    </w:rPr>
                  </w:pPr>
                  <w:r w:rsidRPr="3BCD5C89">
                    <w:rPr>
                      <w:rFonts w:ascii="Times New Roman" w:eastAsia="Times New Roman" w:hAnsi="Times New Roman" w:cs="Times New Roman"/>
                      <w:b/>
                      <w:bCs/>
                      <w:lang w:eastAsia="pt-BR"/>
                    </w:rPr>
                    <w:t>Pano de prato</w:t>
                  </w:r>
                </w:p>
              </w:tc>
              <w:tc>
                <w:tcPr>
                  <w:tcW w:w="778"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R$ 4,55</w:t>
                  </w:r>
                </w:p>
              </w:tc>
              <w:tc>
                <w:tcPr>
                  <w:tcW w:w="1174"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rPr>
                  </w:pPr>
                  <w:r w:rsidRPr="1C0F70C3">
                    <w:rPr>
                      <w:rFonts w:ascii="Times New Roman" w:eastAsia="Times New Roman" w:hAnsi="Times New Roman" w:cs="Times New Roman"/>
                    </w:rPr>
                    <w:t>-</w:t>
                  </w:r>
                </w:p>
              </w:tc>
              <w:tc>
                <w:tcPr>
                  <w:tcW w:w="594"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rPr>
                  </w:pPr>
                  <w:r w:rsidRPr="1C0F70C3">
                    <w:rPr>
                      <w:rFonts w:ascii="Times New Roman" w:eastAsia="Times New Roman" w:hAnsi="Times New Roman" w:cs="Times New Roman"/>
                    </w:rPr>
                    <w:t>-</w:t>
                  </w:r>
                </w:p>
              </w:tc>
              <w:tc>
                <w:tcPr>
                  <w:tcW w:w="820" w:type="dxa"/>
                  <w:gridSpan w:val="3"/>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R$ 4,55</w:t>
                  </w:r>
                </w:p>
              </w:tc>
              <w:tc>
                <w:tcPr>
                  <w:tcW w:w="1060" w:type="dxa"/>
                  <w:gridSpan w:val="4"/>
                  <w:shd w:val="clear" w:color="auto" w:fill="F2F2F2" w:themeFill="background1" w:themeFillShade="F2"/>
                  <w:vAlign w:val="center"/>
                </w:tcPr>
                <w:p w:rsidR="00480566" w:rsidRDefault="00480566" w:rsidP="00923D78">
                  <w:r>
                    <w:t>R$54,60</w:t>
                  </w:r>
                </w:p>
              </w:tc>
            </w:tr>
            <w:tr w:rsidR="00480566" w:rsidTr="00480566">
              <w:trPr>
                <w:gridAfter w:val="5"/>
                <w:wAfter w:w="2074" w:type="dxa"/>
                <w:trHeight w:val="300"/>
                <w:jc w:val="center"/>
              </w:trPr>
              <w:tc>
                <w:tcPr>
                  <w:tcW w:w="1036" w:type="dxa"/>
                  <w:gridSpan w:val="3"/>
                  <w:shd w:val="clear" w:color="auto" w:fill="F2F2F2" w:themeFill="background1" w:themeFillShade="F2"/>
                  <w:vAlign w:val="center"/>
                </w:tcPr>
                <w:p w:rsidR="00480566" w:rsidRDefault="00480566" w:rsidP="00923D78">
                  <w:pPr>
                    <w:widowControl w:val="0"/>
                    <w:jc w:val="center"/>
                    <w:rPr>
                      <w:rFonts w:ascii="Times New Roman" w:eastAsia="Times New Roman" w:hAnsi="Times New Roman" w:cs="Times New Roman"/>
                      <w:b/>
                      <w:bCs/>
                      <w:color w:val="000000" w:themeColor="text1"/>
                    </w:rPr>
                  </w:pPr>
                  <w:r>
                    <w:rPr>
                      <w:rFonts w:ascii="Times New Roman" w:eastAsia="Times New Roman" w:hAnsi="Times New Roman" w:cs="Times New Roman"/>
                      <w:b/>
                      <w:bCs/>
                      <w:color w:val="000000" w:themeColor="text1"/>
                    </w:rPr>
                    <w:t>PCT</w:t>
                  </w:r>
                </w:p>
              </w:tc>
              <w:tc>
                <w:tcPr>
                  <w:tcW w:w="741" w:type="dxa"/>
                  <w:shd w:val="clear" w:color="auto" w:fill="F2F2F2" w:themeFill="background1" w:themeFillShade="F2"/>
                </w:tcPr>
                <w:p w:rsidR="00480566" w:rsidRDefault="00480566" w:rsidP="00923D78">
                  <w:pPr>
                    <w:jc w:val="center"/>
                    <w:rPr>
                      <w:color w:val="000000" w:themeColor="text1"/>
                    </w:rPr>
                  </w:pPr>
                  <w:r>
                    <w:rPr>
                      <w:color w:val="000000" w:themeColor="text1"/>
                    </w:rPr>
                    <w:t>200</w:t>
                  </w:r>
                </w:p>
              </w:tc>
              <w:tc>
                <w:tcPr>
                  <w:tcW w:w="2073" w:type="dxa"/>
                  <w:gridSpan w:val="6"/>
                  <w:shd w:val="clear" w:color="auto" w:fill="F2F2F2" w:themeFill="background1" w:themeFillShade="F2"/>
                  <w:vAlign w:val="center"/>
                </w:tcPr>
                <w:p w:rsidR="00480566" w:rsidRDefault="00480566" w:rsidP="00923D78">
                  <w:pPr>
                    <w:jc w:val="both"/>
                    <w:rPr>
                      <w:rFonts w:ascii="Times New Roman" w:eastAsia="Times New Roman" w:hAnsi="Times New Roman" w:cs="Times New Roman"/>
                      <w:b/>
                      <w:bCs/>
                      <w:lang w:eastAsia="pt-BR"/>
                    </w:rPr>
                  </w:pPr>
                  <w:r w:rsidRPr="3BCD5C89">
                    <w:rPr>
                      <w:rFonts w:ascii="Times New Roman" w:eastAsia="Times New Roman" w:hAnsi="Times New Roman" w:cs="Times New Roman"/>
                      <w:b/>
                      <w:bCs/>
                      <w:lang w:eastAsia="pt-BR"/>
                    </w:rPr>
                    <w:t>Colher de sobremesa descartável c/ 50</w:t>
                  </w:r>
                </w:p>
              </w:tc>
              <w:tc>
                <w:tcPr>
                  <w:tcW w:w="778"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R$ 2,81</w:t>
                  </w:r>
                </w:p>
              </w:tc>
              <w:tc>
                <w:tcPr>
                  <w:tcW w:w="1174"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rPr>
                  </w:pPr>
                  <w:r w:rsidRPr="1C0F70C3">
                    <w:rPr>
                      <w:rFonts w:ascii="Times New Roman" w:eastAsia="Times New Roman" w:hAnsi="Times New Roman" w:cs="Times New Roman"/>
                    </w:rPr>
                    <w:t>-</w:t>
                  </w:r>
                </w:p>
              </w:tc>
              <w:tc>
                <w:tcPr>
                  <w:tcW w:w="594"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rPr>
                  </w:pPr>
                  <w:r w:rsidRPr="1C0F70C3">
                    <w:rPr>
                      <w:rFonts w:ascii="Times New Roman" w:eastAsia="Times New Roman" w:hAnsi="Times New Roman" w:cs="Times New Roman"/>
                    </w:rPr>
                    <w:t>-</w:t>
                  </w:r>
                </w:p>
              </w:tc>
              <w:tc>
                <w:tcPr>
                  <w:tcW w:w="820" w:type="dxa"/>
                  <w:gridSpan w:val="3"/>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R$ 2,81</w:t>
                  </w:r>
                </w:p>
              </w:tc>
              <w:tc>
                <w:tcPr>
                  <w:tcW w:w="1060" w:type="dxa"/>
                  <w:gridSpan w:val="4"/>
                  <w:shd w:val="clear" w:color="auto" w:fill="F2F2F2" w:themeFill="background1" w:themeFillShade="F2"/>
                  <w:vAlign w:val="center"/>
                </w:tcPr>
                <w:p w:rsidR="00480566" w:rsidRDefault="00480566" w:rsidP="00923D78">
                  <w:r>
                    <w:t>R$562,00</w:t>
                  </w:r>
                </w:p>
              </w:tc>
            </w:tr>
            <w:tr w:rsidR="00480566" w:rsidTr="00480566">
              <w:trPr>
                <w:gridAfter w:val="5"/>
                <w:wAfter w:w="2074" w:type="dxa"/>
                <w:trHeight w:val="300"/>
                <w:jc w:val="center"/>
              </w:trPr>
              <w:tc>
                <w:tcPr>
                  <w:tcW w:w="1036" w:type="dxa"/>
                  <w:gridSpan w:val="3"/>
                  <w:shd w:val="clear" w:color="auto" w:fill="F2F2F2" w:themeFill="background1" w:themeFillShade="F2"/>
                  <w:vAlign w:val="center"/>
                </w:tcPr>
                <w:p w:rsidR="00480566" w:rsidRDefault="00480566" w:rsidP="00923D78">
                  <w:pPr>
                    <w:widowControl w:val="0"/>
                    <w:jc w:val="center"/>
                    <w:rPr>
                      <w:rFonts w:ascii="Times New Roman" w:eastAsia="Times New Roman" w:hAnsi="Times New Roman" w:cs="Times New Roman"/>
                      <w:b/>
                      <w:bCs/>
                      <w:color w:val="000000" w:themeColor="text1"/>
                    </w:rPr>
                  </w:pPr>
                  <w:r>
                    <w:rPr>
                      <w:rFonts w:ascii="Times New Roman" w:eastAsia="Times New Roman" w:hAnsi="Times New Roman" w:cs="Times New Roman"/>
                      <w:b/>
                      <w:bCs/>
                      <w:color w:val="000000" w:themeColor="text1"/>
                    </w:rPr>
                    <w:t>PAR</w:t>
                  </w:r>
                </w:p>
              </w:tc>
              <w:tc>
                <w:tcPr>
                  <w:tcW w:w="741" w:type="dxa"/>
                  <w:shd w:val="clear" w:color="auto" w:fill="F2F2F2" w:themeFill="background1" w:themeFillShade="F2"/>
                </w:tcPr>
                <w:p w:rsidR="00480566" w:rsidRDefault="00480566" w:rsidP="00923D78">
                  <w:pPr>
                    <w:jc w:val="center"/>
                    <w:rPr>
                      <w:color w:val="000000" w:themeColor="text1"/>
                    </w:rPr>
                  </w:pPr>
                  <w:r>
                    <w:rPr>
                      <w:color w:val="000000" w:themeColor="text1"/>
                    </w:rPr>
                    <w:t>3</w:t>
                  </w:r>
                </w:p>
              </w:tc>
              <w:tc>
                <w:tcPr>
                  <w:tcW w:w="2073" w:type="dxa"/>
                  <w:gridSpan w:val="6"/>
                  <w:shd w:val="clear" w:color="auto" w:fill="F2F2F2" w:themeFill="background1" w:themeFillShade="F2"/>
                  <w:vAlign w:val="center"/>
                </w:tcPr>
                <w:p w:rsidR="00480566" w:rsidRDefault="00480566" w:rsidP="00923D78">
                  <w:pPr>
                    <w:jc w:val="both"/>
                    <w:rPr>
                      <w:rFonts w:ascii="Times New Roman" w:eastAsia="Times New Roman" w:hAnsi="Times New Roman" w:cs="Times New Roman"/>
                      <w:b/>
                      <w:bCs/>
                      <w:lang w:eastAsia="pt-BR"/>
                    </w:rPr>
                  </w:pPr>
                  <w:r w:rsidRPr="3BCD5C89">
                    <w:rPr>
                      <w:rFonts w:ascii="Times New Roman" w:eastAsia="Times New Roman" w:hAnsi="Times New Roman" w:cs="Times New Roman"/>
                      <w:b/>
                      <w:bCs/>
                      <w:lang w:eastAsia="pt-BR"/>
                    </w:rPr>
                    <w:t>Luva de borracha G</w:t>
                  </w:r>
                </w:p>
              </w:tc>
              <w:tc>
                <w:tcPr>
                  <w:tcW w:w="778"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R$ 2,32</w:t>
                  </w:r>
                </w:p>
              </w:tc>
              <w:tc>
                <w:tcPr>
                  <w:tcW w:w="1174"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rPr>
                  </w:pPr>
                  <w:r w:rsidRPr="1C0F70C3">
                    <w:rPr>
                      <w:rFonts w:ascii="Times New Roman" w:eastAsia="Times New Roman" w:hAnsi="Times New Roman" w:cs="Times New Roman"/>
                    </w:rPr>
                    <w:t>-</w:t>
                  </w:r>
                </w:p>
              </w:tc>
              <w:tc>
                <w:tcPr>
                  <w:tcW w:w="594"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rPr>
                  </w:pPr>
                  <w:r w:rsidRPr="1C0F70C3">
                    <w:rPr>
                      <w:rFonts w:ascii="Times New Roman" w:eastAsia="Times New Roman" w:hAnsi="Times New Roman" w:cs="Times New Roman"/>
                    </w:rPr>
                    <w:t>-</w:t>
                  </w:r>
                </w:p>
              </w:tc>
              <w:tc>
                <w:tcPr>
                  <w:tcW w:w="820" w:type="dxa"/>
                  <w:gridSpan w:val="3"/>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R$ 2,32</w:t>
                  </w:r>
                </w:p>
              </w:tc>
              <w:tc>
                <w:tcPr>
                  <w:tcW w:w="1060" w:type="dxa"/>
                  <w:gridSpan w:val="4"/>
                  <w:shd w:val="clear" w:color="auto" w:fill="F2F2F2" w:themeFill="background1" w:themeFillShade="F2"/>
                  <w:vAlign w:val="center"/>
                </w:tcPr>
                <w:p w:rsidR="00480566" w:rsidRDefault="00480566" w:rsidP="00923D78">
                  <w:r>
                    <w:t>R$6,96</w:t>
                  </w:r>
                </w:p>
              </w:tc>
            </w:tr>
            <w:tr w:rsidR="00480566" w:rsidTr="00480566">
              <w:trPr>
                <w:gridAfter w:val="5"/>
                <w:wAfter w:w="2074" w:type="dxa"/>
                <w:trHeight w:val="300"/>
                <w:jc w:val="center"/>
              </w:trPr>
              <w:tc>
                <w:tcPr>
                  <w:tcW w:w="1036" w:type="dxa"/>
                  <w:gridSpan w:val="3"/>
                  <w:shd w:val="clear" w:color="auto" w:fill="F2F2F2" w:themeFill="background1" w:themeFillShade="F2"/>
                  <w:vAlign w:val="center"/>
                </w:tcPr>
                <w:p w:rsidR="00480566" w:rsidRDefault="00480566" w:rsidP="00923D78">
                  <w:pPr>
                    <w:widowControl w:val="0"/>
                    <w:jc w:val="center"/>
                    <w:rPr>
                      <w:rFonts w:ascii="Times New Roman" w:eastAsia="Times New Roman" w:hAnsi="Times New Roman" w:cs="Times New Roman"/>
                      <w:b/>
                      <w:bCs/>
                      <w:color w:val="000000" w:themeColor="text1"/>
                    </w:rPr>
                  </w:pPr>
                  <w:r>
                    <w:rPr>
                      <w:rFonts w:ascii="Times New Roman" w:eastAsia="Times New Roman" w:hAnsi="Times New Roman" w:cs="Times New Roman"/>
                      <w:b/>
                      <w:bCs/>
                      <w:color w:val="000000" w:themeColor="text1"/>
                    </w:rPr>
                    <w:t>PCT</w:t>
                  </w:r>
                </w:p>
              </w:tc>
              <w:tc>
                <w:tcPr>
                  <w:tcW w:w="741" w:type="dxa"/>
                  <w:shd w:val="clear" w:color="auto" w:fill="F2F2F2" w:themeFill="background1" w:themeFillShade="F2"/>
                </w:tcPr>
                <w:p w:rsidR="00480566" w:rsidRDefault="00480566" w:rsidP="00923D78">
                  <w:pPr>
                    <w:jc w:val="center"/>
                    <w:rPr>
                      <w:color w:val="000000" w:themeColor="text1"/>
                    </w:rPr>
                  </w:pPr>
                  <w:r w:rsidRPr="3144467A">
                    <w:rPr>
                      <w:color w:val="000000" w:themeColor="text1"/>
                    </w:rPr>
                    <w:t>300</w:t>
                  </w:r>
                </w:p>
              </w:tc>
              <w:tc>
                <w:tcPr>
                  <w:tcW w:w="2073" w:type="dxa"/>
                  <w:gridSpan w:val="6"/>
                  <w:shd w:val="clear" w:color="auto" w:fill="F2F2F2" w:themeFill="background1" w:themeFillShade="F2"/>
                  <w:vAlign w:val="center"/>
                </w:tcPr>
                <w:p w:rsidR="00480566" w:rsidRDefault="00480566" w:rsidP="00923D78">
                  <w:pPr>
                    <w:jc w:val="both"/>
                    <w:rPr>
                      <w:rFonts w:ascii="Times New Roman" w:eastAsia="Times New Roman" w:hAnsi="Times New Roman" w:cs="Times New Roman"/>
                      <w:b/>
                      <w:bCs/>
                      <w:lang w:eastAsia="pt-BR"/>
                    </w:rPr>
                  </w:pPr>
                  <w:r w:rsidRPr="3BCD5C89">
                    <w:rPr>
                      <w:rFonts w:ascii="Times New Roman" w:eastAsia="Times New Roman" w:hAnsi="Times New Roman" w:cs="Times New Roman"/>
                      <w:b/>
                      <w:bCs/>
                      <w:lang w:eastAsia="pt-BR"/>
                    </w:rPr>
                    <w:t>Prato descartável c/ 10</w:t>
                  </w:r>
                </w:p>
              </w:tc>
              <w:tc>
                <w:tcPr>
                  <w:tcW w:w="778"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R$ 2,99</w:t>
                  </w:r>
                </w:p>
              </w:tc>
              <w:tc>
                <w:tcPr>
                  <w:tcW w:w="1174"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rPr>
                  </w:pPr>
                  <w:r w:rsidRPr="1C0F70C3">
                    <w:rPr>
                      <w:rFonts w:ascii="Times New Roman" w:eastAsia="Times New Roman" w:hAnsi="Times New Roman" w:cs="Times New Roman"/>
                    </w:rPr>
                    <w:t>-</w:t>
                  </w:r>
                </w:p>
              </w:tc>
              <w:tc>
                <w:tcPr>
                  <w:tcW w:w="594" w:type="dxa"/>
                  <w:gridSpan w:val="2"/>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rPr>
                  </w:pPr>
                  <w:r w:rsidRPr="1C0F70C3">
                    <w:rPr>
                      <w:rFonts w:ascii="Times New Roman" w:eastAsia="Times New Roman" w:hAnsi="Times New Roman" w:cs="Times New Roman"/>
                    </w:rPr>
                    <w:t>-</w:t>
                  </w:r>
                </w:p>
              </w:tc>
              <w:tc>
                <w:tcPr>
                  <w:tcW w:w="820" w:type="dxa"/>
                  <w:gridSpan w:val="3"/>
                  <w:shd w:val="clear" w:color="auto" w:fill="F2F2F2" w:themeFill="background1" w:themeFillShade="F2"/>
                  <w:vAlign w:val="center"/>
                </w:tcPr>
                <w:p w:rsidR="00480566" w:rsidRDefault="00480566" w:rsidP="00923D78">
                  <w:pPr>
                    <w:jc w:val="center"/>
                    <w:rPr>
                      <w:rFonts w:ascii="Times New Roman" w:eastAsia="Times New Roman" w:hAnsi="Times New Roman" w:cs="Times New Roman"/>
                      <w:color w:val="000000" w:themeColor="text1"/>
                    </w:rPr>
                  </w:pPr>
                  <w:r w:rsidRPr="3BCD5C89">
                    <w:rPr>
                      <w:rFonts w:ascii="Times New Roman" w:eastAsia="Times New Roman" w:hAnsi="Times New Roman" w:cs="Times New Roman"/>
                      <w:color w:val="000000" w:themeColor="text1"/>
                    </w:rPr>
                    <w:t>R$ 2,99</w:t>
                  </w:r>
                </w:p>
              </w:tc>
              <w:tc>
                <w:tcPr>
                  <w:tcW w:w="1060" w:type="dxa"/>
                  <w:gridSpan w:val="4"/>
                  <w:shd w:val="clear" w:color="auto" w:fill="F2F2F2" w:themeFill="background1" w:themeFillShade="F2"/>
                  <w:vAlign w:val="center"/>
                </w:tcPr>
                <w:p w:rsidR="00480566" w:rsidRDefault="00480566" w:rsidP="00923D78">
                  <w:r>
                    <w:t>R$897,00</w:t>
                  </w:r>
                </w:p>
              </w:tc>
            </w:tr>
            <w:tr w:rsidR="00480566" w:rsidTr="00480566">
              <w:trPr>
                <w:gridAfter w:val="5"/>
                <w:wAfter w:w="2074" w:type="dxa"/>
                <w:trHeight w:val="300"/>
                <w:jc w:val="center"/>
              </w:trPr>
              <w:tc>
                <w:tcPr>
                  <w:tcW w:w="1036" w:type="dxa"/>
                  <w:gridSpan w:val="3"/>
                  <w:shd w:val="clear" w:color="auto" w:fill="F2F2F2" w:themeFill="background1" w:themeFillShade="F2"/>
                  <w:vAlign w:val="center"/>
                </w:tcPr>
                <w:p w:rsidR="00480566" w:rsidRPr="3BCD5C89" w:rsidRDefault="00480566" w:rsidP="00923D78">
                  <w:pPr>
                    <w:widowControl w:val="0"/>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PCT</w:t>
                  </w:r>
                </w:p>
              </w:tc>
              <w:tc>
                <w:tcPr>
                  <w:tcW w:w="741" w:type="dxa"/>
                  <w:shd w:val="clear" w:color="auto" w:fill="F2F2F2" w:themeFill="background1" w:themeFillShade="F2"/>
                </w:tcPr>
                <w:p w:rsidR="00480566" w:rsidRPr="3144467A" w:rsidRDefault="00480566" w:rsidP="00923D78">
                  <w:pPr>
                    <w:jc w:val="center"/>
                    <w:rPr>
                      <w:color w:val="000000" w:themeColor="text1"/>
                    </w:rPr>
                  </w:pPr>
                  <w:r>
                    <w:rPr>
                      <w:color w:val="000000" w:themeColor="text1"/>
                    </w:rPr>
                    <w:t>100</w:t>
                  </w:r>
                </w:p>
              </w:tc>
              <w:tc>
                <w:tcPr>
                  <w:tcW w:w="2073" w:type="dxa"/>
                  <w:gridSpan w:val="6"/>
                  <w:shd w:val="clear" w:color="auto" w:fill="F2F2F2" w:themeFill="background1" w:themeFillShade="F2"/>
                  <w:vAlign w:val="center"/>
                </w:tcPr>
                <w:p w:rsidR="00480566" w:rsidRPr="3BCD5C89" w:rsidRDefault="00480566" w:rsidP="00923D78">
                  <w:pPr>
                    <w:jc w:val="both"/>
                    <w:rPr>
                      <w:rFonts w:ascii="Times New Roman" w:eastAsia="Times New Roman" w:hAnsi="Times New Roman" w:cs="Times New Roman"/>
                      <w:b/>
                      <w:bCs/>
                      <w:lang w:eastAsia="pt-BR"/>
                    </w:rPr>
                  </w:pPr>
                  <w:r>
                    <w:rPr>
                      <w:rFonts w:ascii="Times New Roman" w:eastAsia="Times New Roman" w:hAnsi="Times New Roman" w:cs="Times New Roman"/>
                      <w:b/>
                      <w:bCs/>
                      <w:lang w:eastAsia="pt-BR"/>
                    </w:rPr>
                    <w:t>Copo descartável de café c/100</w:t>
                  </w:r>
                </w:p>
              </w:tc>
              <w:tc>
                <w:tcPr>
                  <w:tcW w:w="778" w:type="dxa"/>
                  <w:gridSpan w:val="2"/>
                  <w:shd w:val="clear" w:color="auto" w:fill="F2F2F2" w:themeFill="background1" w:themeFillShade="F2"/>
                  <w:vAlign w:val="center"/>
                </w:tcPr>
                <w:p w:rsidR="00480566" w:rsidRPr="3BCD5C89" w:rsidRDefault="00480566" w:rsidP="00923D78">
                  <w:pPr>
                    <w:jc w:val="center"/>
                    <w:rPr>
                      <w:rFonts w:ascii="Times New Roman" w:eastAsia="Times New Roman" w:hAnsi="Times New Roman" w:cs="Times New Roman"/>
                      <w:color w:val="000000" w:themeColor="text1"/>
                    </w:rPr>
                  </w:pPr>
                  <w:r w:rsidRPr="005B0636">
                    <w:rPr>
                      <w:rFonts w:ascii="Times New Roman" w:eastAsia="Times New Roman" w:hAnsi="Times New Roman" w:cs="Times New Roman"/>
                      <w:color w:val="000000" w:themeColor="text1"/>
                    </w:rPr>
                    <w:t>R$ 3,41</w:t>
                  </w:r>
                </w:p>
              </w:tc>
              <w:tc>
                <w:tcPr>
                  <w:tcW w:w="1174" w:type="dxa"/>
                  <w:gridSpan w:val="2"/>
                  <w:shd w:val="clear" w:color="auto" w:fill="F2F2F2" w:themeFill="background1" w:themeFillShade="F2"/>
                  <w:vAlign w:val="center"/>
                </w:tcPr>
                <w:p w:rsidR="00480566" w:rsidRPr="1C0F70C3" w:rsidRDefault="00480566" w:rsidP="00923D78">
                  <w:pPr>
                    <w:jc w:val="center"/>
                    <w:rPr>
                      <w:rFonts w:ascii="Times New Roman" w:eastAsia="Times New Roman" w:hAnsi="Times New Roman" w:cs="Times New Roman"/>
                    </w:rPr>
                  </w:pPr>
                  <w:r>
                    <w:rPr>
                      <w:rFonts w:ascii="Times New Roman" w:eastAsia="Times New Roman" w:hAnsi="Times New Roman" w:cs="Times New Roman"/>
                    </w:rPr>
                    <w:t>-</w:t>
                  </w:r>
                </w:p>
              </w:tc>
              <w:tc>
                <w:tcPr>
                  <w:tcW w:w="594" w:type="dxa"/>
                  <w:gridSpan w:val="2"/>
                  <w:shd w:val="clear" w:color="auto" w:fill="F2F2F2" w:themeFill="background1" w:themeFillShade="F2"/>
                  <w:vAlign w:val="center"/>
                </w:tcPr>
                <w:p w:rsidR="00480566" w:rsidRPr="1C0F70C3" w:rsidRDefault="00480566" w:rsidP="00923D78">
                  <w:pPr>
                    <w:jc w:val="center"/>
                    <w:rPr>
                      <w:rFonts w:ascii="Times New Roman" w:eastAsia="Times New Roman" w:hAnsi="Times New Roman" w:cs="Times New Roman"/>
                    </w:rPr>
                  </w:pPr>
                  <w:r>
                    <w:rPr>
                      <w:rFonts w:ascii="Times New Roman" w:eastAsia="Times New Roman" w:hAnsi="Times New Roman" w:cs="Times New Roman"/>
                    </w:rPr>
                    <w:t>-</w:t>
                  </w:r>
                </w:p>
              </w:tc>
              <w:tc>
                <w:tcPr>
                  <w:tcW w:w="820" w:type="dxa"/>
                  <w:gridSpan w:val="3"/>
                  <w:shd w:val="clear" w:color="auto" w:fill="F2F2F2" w:themeFill="background1" w:themeFillShade="F2"/>
                  <w:vAlign w:val="center"/>
                </w:tcPr>
                <w:p w:rsidR="00480566" w:rsidRPr="3BCD5C89" w:rsidRDefault="00480566" w:rsidP="00923D78">
                  <w:pPr>
                    <w:jc w:val="center"/>
                    <w:rPr>
                      <w:rFonts w:ascii="Times New Roman" w:eastAsia="Times New Roman" w:hAnsi="Times New Roman" w:cs="Times New Roman"/>
                      <w:color w:val="000000" w:themeColor="text1"/>
                    </w:rPr>
                  </w:pPr>
                  <w:r w:rsidRPr="00192441">
                    <w:rPr>
                      <w:rFonts w:ascii="Times New Roman" w:eastAsia="Times New Roman" w:hAnsi="Times New Roman" w:cs="Times New Roman"/>
                      <w:color w:val="000000" w:themeColor="text1"/>
                    </w:rPr>
                    <w:t>R$ 3,41</w:t>
                  </w:r>
                </w:p>
              </w:tc>
              <w:tc>
                <w:tcPr>
                  <w:tcW w:w="1060" w:type="dxa"/>
                  <w:gridSpan w:val="4"/>
                  <w:shd w:val="clear" w:color="auto" w:fill="F2F2F2" w:themeFill="background1" w:themeFillShade="F2"/>
                  <w:vAlign w:val="center"/>
                </w:tcPr>
                <w:p w:rsidR="00480566" w:rsidRPr="30DE9903" w:rsidRDefault="00480566" w:rsidP="00923D78">
                  <w:pPr>
                    <w:rPr>
                      <w:rFonts w:ascii="Times New Roman" w:eastAsia="Times New Roman" w:hAnsi="Times New Roman" w:cs="Times New Roman"/>
                      <w:color w:val="000000" w:themeColor="text1"/>
                    </w:rPr>
                  </w:pPr>
                  <w:r>
                    <w:t>R$</w:t>
                  </w:r>
                  <w:r>
                    <w:rPr>
                      <w:rFonts w:ascii="Times New Roman" w:eastAsia="Times New Roman" w:hAnsi="Times New Roman" w:cs="Times New Roman"/>
                      <w:color w:val="000000" w:themeColor="text1"/>
                    </w:rPr>
                    <w:t>341,00</w:t>
                  </w:r>
                </w:p>
              </w:tc>
            </w:tr>
            <w:tr w:rsidR="00480566" w:rsidTr="00480566">
              <w:trPr>
                <w:gridAfter w:val="1"/>
                <w:wAfter w:w="374" w:type="dxa"/>
                <w:trHeight w:val="300"/>
                <w:jc w:val="center"/>
              </w:trPr>
              <w:tc>
                <w:tcPr>
                  <w:tcW w:w="468" w:type="dxa"/>
                  <w:shd w:val="clear" w:color="auto" w:fill="F2F2F2" w:themeFill="background1" w:themeFillShade="F2"/>
                </w:tcPr>
                <w:p w:rsidR="00480566" w:rsidRPr="00D513C3" w:rsidRDefault="00480566" w:rsidP="0063099D">
                  <w:pPr>
                    <w:rPr>
                      <w:rFonts w:ascii="Arial" w:hAnsi="Arial" w:cs="Arial"/>
                      <w:color w:val="000000"/>
                    </w:rPr>
                  </w:pPr>
                </w:p>
              </w:tc>
              <w:tc>
                <w:tcPr>
                  <w:tcW w:w="1330" w:type="dxa"/>
                  <w:gridSpan w:val="4"/>
                  <w:shd w:val="clear" w:color="auto" w:fill="F2F2F2" w:themeFill="background1" w:themeFillShade="F2"/>
                </w:tcPr>
                <w:p w:rsidR="00480566" w:rsidRPr="002900E6" w:rsidRDefault="00480566" w:rsidP="0063099D">
                  <w:pPr>
                    <w:rPr>
                      <w:rFonts w:ascii="Arial" w:hAnsi="Arial" w:cs="Arial"/>
                      <w:sz w:val="18"/>
                      <w:szCs w:val="18"/>
                    </w:rPr>
                  </w:pPr>
                  <w:r w:rsidRPr="00D513C3">
                    <w:rPr>
                      <w:rFonts w:ascii="Arial" w:hAnsi="Arial" w:cs="Arial"/>
                      <w:color w:val="000000"/>
                    </w:rPr>
                    <w:t>Rodo de plástico, 40 cm</w:t>
                  </w:r>
                </w:p>
              </w:tc>
              <w:tc>
                <w:tcPr>
                  <w:tcW w:w="1036" w:type="dxa"/>
                  <w:gridSpan w:val="2"/>
                  <w:shd w:val="clear" w:color="auto" w:fill="F2F2F2" w:themeFill="background1" w:themeFillShade="F2"/>
                </w:tcPr>
                <w:p w:rsidR="00480566" w:rsidRPr="002900E6" w:rsidRDefault="00480566" w:rsidP="0063099D">
                  <w:pPr>
                    <w:jc w:val="center"/>
                    <w:rPr>
                      <w:rFonts w:ascii="Arial" w:hAnsi="Arial" w:cs="Arial"/>
                      <w:sz w:val="18"/>
                      <w:szCs w:val="18"/>
                    </w:rPr>
                  </w:pPr>
                  <w:r w:rsidRPr="00760920">
                    <w:rPr>
                      <w:rFonts w:ascii="Arial" w:hAnsi="Arial" w:cs="Arial"/>
                    </w:rPr>
                    <w:t>U</w:t>
                  </w:r>
                  <w:r>
                    <w:rPr>
                      <w:rFonts w:ascii="Arial" w:hAnsi="Arial" w:cs="Arial"/>
                    </w:rPr>
                    <w:t>nidade</w:t>
                  </w:r>
                </w:p>
              </w:tc>
              <w:tc>
                <w:tcPr>
                  <w:tcW w:w="741" w:type="dxa"/>
                  <w:gridSpan w:val="2"/>
                  <w:shd w:val="clear" w:color="auto" w:fill="F2F2F2" w:themeFill="background1" w:themeFillShade="F2"/>
                </w:tcPr>
                <w:p w:rsidR="00480566" w:rsidRPr="002900E6" w:rsidRDefault="00480566" w:rsidP="0063099D">
                  <w:pPr>
                    <w:jc w:val="center"/>
                    <w:rPr>
                      <w:rFonts w:ascii="Arial" w:hAnsi="Arial" w:cs="Arial"/>
                      <w:sz w:val="18"/>
                      <w:szCs w:val="18"/>
                    </w:rPr>
                  </w:pPr>
                  <w:r>
                    <w:rPr>
                      <w:rFonts w:ascii="Arial" w:hAnsi="Arial" w:cs="Arial"/>
                    </w:rPr>
                    <w:t>100</w:t>
                  </w:r>
                </w:p>
              </w:tc>
              <w:tc>
                <w:tcPr>
                  <w:tcW w:w="2065" w:type="dxa"/>
                  <w:gridSpan w:val="4"/>
                  <w:shd w:val="clear" w:color="auto" w:fill="F2F2F2" w:themeFill="background1" w:themeFillShade="F2"/>
                </w:tcPr>
                <w:p w:rsidR="00480566" w:rsidRPr="002900E6" w:rsidRDefault="00480566" w:rsidP="0063099D">
                  <w:pPr>
                    <w:jc w:val="both"/>
                    <w:rPr>
                      <w:rFonts w:ascii="Arial" w:hAnsi="Arial" w:cs="Arial"/>
                      <w:sz w:val="18"/>
                      <w:szCs w:val="18"/>
                    </w:rPr>
                  </w:pPr>
                  <w:r w:rsidRPr="0007371A">
                    <w:rPr>
                      <w:rFonts w:ascii="Arial" w:hAnsi="Arial" w:cs="Arial"/>
                      <w:b/>
                      <w:bCs/>
                      <w:color w:val="000000"/>
                    </w:rPr>
                    <w:t>Rodo de plástico,</w:t>
                  </w:r>
                  <w:r w:rsidRPr="0007371A">
                    <w:rPr>
                      <w:rFonts w:ascii="Arial" w:hAnsi="Arial" w:cs="Arial"/>
                      <w:color w:val="000000"/>
                    </w:rPr>
                    <w:t xml:space="preserve"> material cabo: madeira plastificada, material suporte: polipropileno comprimento suporte: </w:t>
                  </w:r>
                  <w:r w:rsidRPr="0007371A">
                    <w:rPr>
                      <w:rFonts w:ascii="Arial" w:hAnsi="Arial" w:cs="Arial"/>
                      <w:b/>
                      <w:bCs/>
                      <w:color w:val="000000"/>
                    </w:rPr>
                    <w:t>40 cm,</w:t>
                  </w:r>
                  <w:r w:rsidRPr="0007371A">
                    <w:rPr>
                      <w:rFonts w:ascii="Arial" w:hAnsi="Arial" w:cs="Arial"/>
                      <w:color w:val="000000"/>
                    </w:rPr>
                    <w:t xml:space="preserve"> quantidade borrachas: 2 unidades, características adicionais: cabo </w:t>
                  </w:r>
                  <w:r w:rsidRPr="0007371A">
                    <w:rPr>
                      <w:rFonts w:ascii="Arial" w:hAnsi="Arial" w:cs="Arial"/>
                      <w:color w:val="000000"/>
                    </w:rPr>
                    <w:lastRenderedPageBreak/>
                    <w:t xml:space="preserve">plastificado e serrilha na base. </w:t>
                  </w:r>
                  <w:r w:rsidRPr="002900E6">
                    <w:rPr>
                      <w:rFonts w:ascii="Arial" w:hAnsi="Arial" w:cs="Arial"/>
                      <w:color w:val="000000"/>
                    </w:rPr>
                    <w:t>CATMAT: 481029. Necessário amostra para análise.</w:t>
                  </w:r>
                </w:p>
              </w:tc>
              <w:tc>
                <w:tcPr>
                  <w:tcW w:w="782" w:type="dxa"/>
                  <w:gridSpan w:val="4"/>
                  <w:shd w:val="clear" w:color="auto" w:fill="F2F2F2" w:themeFill="background1" w:themeFillShade="F2"/>
                  <w:vAlign w:val="center"/>
                </w:tcPr>
                <w:p w:rsidR="00480566" w:rsidRPr="002900E6" w:rsidRDefault="00480566" w:rsidP="0063099D">
                  <w:pPr>
                    <w:jc w:val="center"/>
                    <w:rPr>
                      <w:rFonts w:ascii="Arial" w:hAnsi="Arial" w:cs="Arial"/>
                      <w:sz w:val="18"/>
                      <w:szCs w:val="18"/>
                    </w:rPr>
                  </w:pPr>
                  <w:r w:rsidRPr="008E1F91">
                    <w:rPr>
                      <w:rFonts w:ascii="Arial" w:hAnsi="Arial" w:cs="Arial"/>
                    </w:rPr>
                    <w:lastRenderedPageBreak/>
                    <w:t>R$ 9,01</w:t>
                  </w:r>
                </w:p>
              </w:tc>
              <w:tc>
                <w:tcPr>
                  <w:tcW w:w="1195" w:type="dxa"/>
                  <w:gridSpan w:val="3"/>
                  <w:shd w:val="clear" w:color="auto" w:fill="F2F2F2" w:themeFill="background1" w:themeFillShade="F2"/>
                  <w:vAlign w:val="center"/>
                </w:tcPr>
                <w:p w:rsidR="00480566" w:rsidRPr="002900E6" w:rsidRDefault="00480566" w:rsidP="0063099D">
                  <w:pPr>
                    <w:jc w:val="center"/>
                    <w:rPr>
                      <w:rFonts w:ascii="Arial" w:hAnsi="Arial" w:cs="Arial"/>
                      <w:sz w:val="18"/>
                      <w:szCs w:val="18"/>
                    </w:rPr>
                  </w:pPr>
                  <w:r w:rsidRPr="008E1FA2">
                    <w:rPr>
                      <w:rFonts w:ascii="Arial" w:hAnsi="Arial" w:cs="Arial"/>
                      <w:color w:val="000000"/>
                    </w:rPr>
                    <w:t>R$ 901,00</w:t>
                  </w:r>
                </w:p>
              </w:tc>
              <w:tc>
                <w:tcPr>
                  <w:tcW w:w="576" w:type="dxa"/>
                  <w:gridSpan w:val="2"/>
                  <w:shd w:val="clear" w:color="auto" w:fill="F2F2F2" w:themeFill="background1" w:themeFillShade="F2"/>
                  <w:vAlign w:val="center"/>
                </w:tcPr>
                <w:p w:rsidR="00480566" w:rsidRDefault="00480566" w:rsidP="0063099D">
                  <w:pPr>
                    <w:jc w:val="center"/>
                    <w:rPr>
                      <w:rFonts w:ascii="Times New Roman" w:eastAsia="Times New Roman" w:hAnsi="Times New Roman" w:cs="Times New Roman"/>
                    </w:rPr>
                  </w:pPr>
                </w:p>
              </w:tc>
              <w:tc>
                <w:tcPr>
                  <w:tcW w:w="821" w:type="dxa"/>
                  <w:gridSpan w:val="3"/>
                  <w:shd w:val="clear" w:color="auto" w:fill="F2F2F2" w:themeFill="background1" w:themeFillShade="F2"/>
                  <w:vAlign w:val="center"/>
                </w:tcPr>
                <w:p w:rsidR="00480566" w:rsidRPr="00192441" w:rsidRDefault="00480566" w:rsidP="0063099D">
                  <w:pPr>
                    <w:jc w:val="center"/>
                    <w:rPr>
                      <w:rFonts w:ascii="Times New Roman" w:eastAsia="Times New Roman" w:hAnsi="Times New Roman" w:cs="Times New Roman"/>
                      <w:color w:val="000000" w:themeColor="text1"/>
                    </w:rPr>
                  </w:pPr>
                </w:p>
              </w:tc>
              <w:tc>
                <w:tcPr>
                  <w:tcW w:w="962" w:type="dxa"/>
                  <w:gridSpan w:val="2"/>
                  <w:shd w:val="clear" w:color="auto" w:fill="F2F2F2" w:themeFill="background1" w:themeFillShade="F2"/>
                  <w:vAlign w:val="center"/>
                </w:tcPr>
                <w:p w:rsidR="00480566" w:rsidRDefault="00480566" w:rsidP="0063099D"/>
              </w:tc>
            </w:tr>
            <w:tr w:rsidR="00480566" w:rsidTr="00480566">
              <w:trPr>
                <w:gridAfter w:val="1"/>
                <w:wAfter w:w="374" w:type="dxa"/>
                <w:trHeight w:val="300"/>
                <w:jc w:val="center"/>
              </w:trPr>
              <w:tc>
                <w:tcPr>
                  <w:tcW w:w="468" w:type="dxa"/>
                  <w:shd w:val="clear" w:color="auto" w:fill="F2F2F2" w:themeFill="background1" w:themeFillShade="F2"/>
                </w:tcPr>
                <w:p w:rsidR="00480566" w:rsidRPr="00D513C3" w:rsidRDefault="00480566" w:rsidP="0063099D">
                  <w:pPr>
                    <w:rPr>
                      <w:rFonts w:ascii="Arial" w:hAnsi="Arial" w:cs="Arial"/>
                      <w:color w:val="000000"/>
                    </w:rPr>
                  </w:pPr>
                </w:p>
              </w:tc>
              <w:tc>
                <w:tcPr>
                  <w:tcW w:w="1330" w:type="dxa"/>
                  <w:gridSpan w:val="4"/>
                  <w:shd w:val="clear" w:color="auto" w:fill="F2F2F2" w:themeFill="background1" w:themeFillShade="F2"/>
                </w:tcPr>
                <w:p w:rsidR="00480566" w:rsidRPr="002900E6" w:rsidRDefault="00480566" w:rsidP="0063099D">
                  <w:pPr>
                    <w:rPr>
                      <w:rFonts w:ascii="Arial" w:hAnsi="Arial" w:cs="Arial"/>
                      <w:b/>
                      <w:bCs/>
                      <w:sz w:val="18"/>
                      <w:szCs w:val="18"/>
                    </w:rPr>
                  </w:pPr>
                  <w:r w:rsidRPr="00D513C3">
                    <w:rPr>
                      <w:rFonts w:ascii="Arial" w:hAnsi="Arial" w:cs="Arial"/>
                      <w:color w:val="000000"/>
                    </w:rPr>
                    <w:t xml:space="preserve">Rodo de plástico 60 cm </w:t>
                  </w:r>
                </w:p>
              </w:tc>
              <w:tc>
                <w:tcPr>
                  <w:tcW w:w="1036" w:type="dxa"/>
                  <w:gridSpan w:val="2"/>
                  <w:shd w:val="clear" w:color="auto" w:fill="F2F2F2" w:themeFill="background1" w:themeFillShade="F2"/>
                </w:tcPr>
                <w:p w:rsidR="00480566" w:rsidRPr="002900E6" w:rsidRDefault="00480566" w:rsidP="0063099D">
                  <w:pPr>
                    <w:jc w:val="center"/>
                    <w:rPr>
                      <w:rFonts w:ascii="Arial" w:hAnsi="Arial" w:cs="Arial"/>
                      <w:b/>
                      <w:bCs/>
                      <w:sz w:val="18"/>
                      <w:szCs w:val="18"/>
                    </w:rPr>
                  </w:pPr>
                  <w:r w:rsidRPr="00760920">
                    <w:rPr>
                      <w:rFonts w:ascii="Arial" w:hAnsi="Arial" w:cs="Arial"/>
                    </w:rPr>
                    <w:t>U</w:t>
                  </w:r>
                  <w:r>
                    <w:rPr>
                      <w:rFonts w:ascii="Arial" w:hAnsi="Arial" w:cs="Arial"/>
                    </w:rPr>
                    <w:t>nidade</w:t>
                  </w:r>
                </w:p>
              </w:tc>
              <w:tc>
                <w:tcPr>
                  <w:tcW w:w="741" w:type="dxa"/>
                  <w:gridSpan w:val="2"/>
                  <w:shd w:val="clear" w:color="auto" w:fill="F2F2F2" w:themeFill="background1" w:themeFillShade="F2"/>
                </w:tcPr>
                <w:p w:rsidR="00480566" w:rsidRPr="002900E6" w:rsidRDefault="00480566" w:rsidP="0063099D">
                  <w:pPr>
                    <w:jc w:val="center"/>
                    <w:rPr>
                      <w:rFonts w:ascii="Arial" w:hAnsi="Arial" w:cs="Arial"/>
                      <w:b/>
                      <w:bCs/>
                      <w:sz w:val="18"/>
                      <w:szCs w:val="18"/>
                    </w:rPr>
                  </w:pPr>
                  <w:r w:rsidRPr="00760920">
                    <w:rPr>
                      <w:rFonts w:ascii="Arial" w:hAnsi="Arial" w:cs="Arial"/>
                    </w:rPr>
                    <w:t>300</w:t>
                  </w:r>
                </w:p>
              </w:tc>
              <w:tc>
                <w:tcPr>
                  <w:tcW w:w="2065" w:type="dxa"/>
                  <w:gridSpan w:val="4"/>
                  <w:shd w:val="clear" w:color="auto" w:fill="F2F2F2" w:themeFill="background1" w:themeFillShade="F2"/>
                </w:tcPr>
                <w:p w:rsidR="00480566" w:rsidRPr="002900E6" w:rsidRDefault="00480566" w:rsidP="0063099D">
                  <w:pPr>
                    <w:jc w:val="both"/>
                    <w:rPr>
                      <w:rFonts w:ascii="Arial" w:hAnsi="Arial" w:cs="Arial"/>
                      <w:b/>
                      <w:bCs/>
                      <w:sz w:val="18"/>
                      <w:szCs w:val="18"/>
                    </w:rPr>
                  </w:pPr>
                  <w:r w:rsidRPr="002900E6">
                    <w:rPr>
                      <w:rFonts w:ascii="Arial" w:hAnsi="Arial" w:cs="Arial"/>
                      <w:b/>
                      <w:bCs/>
                      <w:color w:val="000000"/>
                    </w:rPr>
                    <w:t>Rodo de plástico</w:t>
                  </w:r>
                  <w:r w:rsidRPr="002900E6">
                    <w:rPr>
                      <w:rFonts w:ascii="Arial" w:hAnsi="Arial" w:cs="Arial"/>
                      <w:color w:val="000000"/>
                    </w:rPr>
                    <w:t xml:space="preserve"> </w:t>
                  </w:r>
                  <w:r w:rsidRPr="0007371A">
                    <w:rPr>
                      <w:rFonts w:ascii="Arial" w:hAnsi="Arial" w:cs="Arial"/>
                      <w:color w:val="000000"/>
                    </w:rPr>
                    <w:t xml:space="preserve">Rodo de plástico, material cabo: madeira plastificada, material suporte: polipropileno comprimento suporte: </w:t>
                  </w:r>
                  <w:r w:rsidRPr="0007371A">
                    <w:rPr>
                      <w:rFonts w:ascii="Arial" w:hAnsi="Arial" w:cs="Arial"/>
                      <w:b/>
                      <w:bCs/>
                      <w:color w:val="000000"/>
                    </w:rPr>
                    <w:t>60 cm,</w:t>
                  </w:r>
                  <w:r w:rsidRPr="0007371A">
                    <w:rPr>
                      <w:rFonts w:ascii="Arial" w:hAnsi="Arial" w:cs="Arial"/>
                      <w:color w:val="000000"/>
                    </w:rPr>
                    <w:t xml:space="preserve"> quantidade borrachas: 2 unidades, características adicionais: cabo plastificado e serrilha na base. </w:t>
                  </w:r>
                  <w:r w:rsidRPr="002900E6">
                    <w:rPr>
                      <w:rFonts w:ascii="Arial" w:hAnsi="Arial" w:cs="Arial"/>
                      <w:color w:val="000000"/>
                    </w:rPr>
                    <w:t>Código CATMAT: 253025 Necessário amostra para análise.</w:t>
                  </w:r>
                </w:p>
              </w:tc>
              <w:tc>
                <w:tcPr>
                  <w:tcW w:w="782" w:type="dxa"/>
                  <w:gridSpan w:val="4"/>
                  <w:shd w:val="clear" w:color="auto" w:fill="F2F2F2" w:themeFill="background1" w:themeFillShade="F2"/>
                  <w:vAlign w:val="center"/>
                </w:tcPr>
                <w:p w:rsidR="00480566" w:rsidRPr="002900E6" w:rsidRDefault="00480566" w:rsidP="0063099D">
                  <w:pPr>
                    <w:jc w:val="center"/>
                    <w:rPr>
                      <w:rFonts w:ascii="Arial" w:hAnsi="Arial" w:cs="Arial"/>
                      <w:b/>
                      <w:bCs/>
                      <w:sz w:val="18"/>
                      <w:szCs w:val="18"/>
                    </w:rPr>
                  </w:pPr>
                  <w:r w:rsidRPr="008E1F91">
                    <w:rPr>
                      <w:rFonts w:ascii="Arial" w:hAnsi="Arial" w:cs="Arial"/>
                    </w:rPr>
                    <w:t>R$ 13,63</w:t>
                  </w:r>
                </w:p>
              </w:tc>
              <w:tc>
                <w:tcPr>
                  <w:tcW w:w="1195" w:type="dxa"/>
                  <w:gridSpan w:val="3"/>
                  <w:shd w:val="clear" w:color="auto" w:fill="F2F2F2" w:themeFill="background1" w:themeFillShade="F2"/>
                  <w:vAlign w:val="center"/>
                </w:tcPr>
                <w:p w:rsidR="00480566" w:rsidRPr="002900E6" w:rsidRDefault="00480566" w:rsidP="0063099D">
                  <w:pPr>
                    <w:jc w:val="center"/>
                    <w:rPr>
                      <w:rFonts w:ascii="Arial" w:hAnsi="Arial" w:cs="Arial"/>
                      <w:b/>
                      <w:bCs/>
                      <w:sz w:val="18"/>
                      <w:szCs w:val="18"/>
                    </w:rPr>
                  </w:pPr>
                  <w:r w:rsidRPr="008E1FA2">
                    <w:rPr>
                      <w:rFonts w:ascii="Arial" w:hAnsi="Arial" w:cs="Arial"/>
                      <w:color w:val="000000"/>
                    </w:rPr>
                    <w:t>R$ 4.089,00</w:t>
                  </w:r>
                </w:p>
              </w:tc>
              <w:tc>
                <w:tcPr>
                  <w:tcW w:w="576" w:type="dxa"/>
                  <w:gridSpan w:val="2"/>
                  <w:shd w:val="clear" w:color="auto" w:fill="F2F2F2" w:themeFill="background1" w:themeFillShade="F2"/>
                  <w:vAlign w:val="center"/>
                </w:tcPr>
                <w:p w:rsidR="00480566" w:rsidRDefault="00480566" w:rsidP="0063099D">
                  <w:pPr>
                    <w:jc w:val="center"/>
                    <w:rPr>
                      <w:rFonts w:ascii="Times New Roman" w:eastAsia="Times New Roman" w:hAnsi="Times New Roman" w:cs="Times New Roman"/>
                    </w:rPr>
                  </w:pPr>
                </w:p>
              </w:tc>
              <w:tc>
                <w:tcPr>
                  <w:tcW w:w="821" w:type="dxa"/>
                  <w:gridSpan w:val="3"/>
                  <w:shd w:val="clear" w:color="auto" w:fill="F2F2F2" w:themeFill="background1" w:themeFillShade="F2"/>
                  <w:vAlign w:val="center"/>
                </w:tcPr>
                <w:p w:rsidR="00480566" w:rsidRPr="00192441" w:rsidRDefault="00480566" w:rsidP="0063099D">
                  <w:pPr>
                    <w:jc w:val="center"/>
                    <w:rPr>
                      <w:rFonts w:ascii="Times New Roman" w:eastAsia="Times New Roman" w:hAnsi="Times New Roman" w:cs="Times New Roman"/>
                      <w:color w:val="000000" w:themeColor="text1"/>
                    </w:rPr>
                  </w:pPr>
                </w:p>
              </w:tc>
              <w:tc>
                <w:tcPr>
                  <w:tcW w:w="962" w:type="dxa"/>
                  <w:gridSpan w:val="2"/>
                  <w:shd w:val="clear" w:color="auto" w:fill="F2F2F2" w:themeFill="background1" w:themeFillShade="F2"/>
                  <w:vAlign w:val="center"/>
                </w:tcPr>
                <w:p w:rsidR="00480566" w:rsidRDefault="00480566" w:rsidP="0063099D"/>
              </w:tc>
            </w:tr>
            <w:tr w:rsidR="00480566" w:rsidTr="00480566">
              <w:trPr>
                <w:gridAfter w:val="1"/>
                <w:wAfter w:w="374" w:type="dxa"/>
                <w:trHeight w:val="300"/>
                <w:jc w:val="center"/>
              </w:trPr>
              <w:tc>
                <w:tcPr>
                  <w:tcW w:w="468" w:type="dxa"/>
                  <w:shd w:val="clear" w:color="auto" w:fill="F2F2F2" w:themeFill="background1" w:themeFillShade="F2"/>
                </w:tcPr>
                <w:p w:rsidR="00480566" w:rsidRPr="00D513C3" w:rsidRDefault="00480566" w:rsidP="0063099D">
                  <w:pPr>
                    <w:rPr>
                      <w:rFonts w:ascii="Arial" w:hAnsi="Arial" w:cs="Arial"/>
                      <w:color w:val="000000"/>
                    </w:rPr>
                  </w:pPr>
                </w:p>
              </w:tc>
              <w:tc>
                <w:tcPr>
                  <w:tcW w:w="1330" w:type="dxa"/>
                  <w:gridSpan w:val="4"/>
                  <w:shd w:val="clear" w:color="auto" w:fill="F2F2F2" w:themeFill="background1" w:themeFillShade="F2"/>
                </w:tcPr>
                <w:p w:rsidR="00480566" w:rsidRPr="002900E6" w:rsidRDefault="00480566" w:rsidP="0063099D">
                  <w:pPr>
                    <w:rPr>
                      <w:rFonts w:ascii="Arial" w:hAnsi="Arial" w:cs="Arial"/>
                      <w:b/>
                      <w:bCs/>
                      <w:sz w:val="18"/>
                      <w:szCs w:val="18"/>
                    </w:rPr>
                  </w:pPr>
                  <w:r w:rsidRPr="00D513C3">
                    <w:rPr>
                      <w:rFonts w:ascii="Arial" w:hAnsi="Arial" w:cs="Arial"/>
                      <w:color w:val="000000"/>
                    </w:rPr>
                    <w:t xml:space="preserve">Sabão em barra </w:t>
                  </w:r>
                </w:p>
              </w:tc>
              <w:tc>
                <w:tcPr>
                  <w:tcW w:w="1036" w:type="dxa"/>
                  <w:gridSpan w:val="2"/>
                  <w:shd w:val="clear" w:color="auto" w:fill="F2F2F2" w:themeFill="background1" w:themeFillShade="F2"/>
                </w:tcPr>
                <w:p w:rsidR="00480566" w:rsidRPr="002900E6" w:rsidRDefault="00480566" w:rsidP="0063099D">
                  <w:pPr>
                    <w:jc w:val="center"/>
                    <w:rPr>
                      <w:rFonts w:ascii="Arial" w:hAnsi="Arial" w:cs="Arial"/>
                      <w:b/>
                      <w:bCs/>
                      <w:sz w:val="18"/>
                      <w:szCs w:val="18"/>
                    </w:rPr>
                  </w:pPr>
                  <w:proofErr w:type="spellStart"/>
                  <w:r w:rsidRPr="00760920">
                    <w:rPr>
                      <w:rFonts w:ascii="Arial" w:hAnsi="Arial" w:cs="Arial"/>
                    </w:rPr>
                    <w:t>P</w:t>
                  </w:r>
                  <w:r>
                    <w:rPr>
                      <w:rFonts w:ascii="Arial" w:hAnsi="Arial" w:cs="Arial"/>
                    </w:rPr>
                    <w:t>ct</w:t>
                  </w:r>
                  <w:proofErr w:type="spellEnd"/>
                  <w:r w:rsidRPr="00760920">
                    <w:rPr>
                      <w:rFonts w:ascii="Arial" w:hAnsi="Arial" w:cs="Arial"/>
                    </w:rPr>
                    <w:t xml:space="preserve"> com 5 </w:t>
                  </w:r>
                  <w:proofErr w:type="spellStart"/>
                  <w:r w:rsidRPr="00760920">
                    <w:rPr>
                      <w:rFonts w:ascii="Arial" w:hAnsi="Arial" w:cs="Arial"/>
                    </w:rPr>
                    <w:t>unid</w:t>
                  </w:r>
                  <w:proofErr w:type="spellEnd"/>
                </w:p>
              </w:tc>
              <w:tc>
                <w:tcPr>
                  <w:tcW w:w="741" w:type="dxa"/>
                  <w:gridSpan w:val="2"/>
                  <w:shd w:val="clear" w:color="auto" w:fill="F2F2F2" w:themeFill="background1" w:themeFillShade="F2"/>
                </w:tcPr>
                <w:p w:rsidR="00480566" w:rsidRPr="002900E6" w:rsidRDefault="00480566" w:rsidP="0063099D">
                  <w:pPr>
                    <w:jc w:val="center"/>
                    <w:rPr>
                      <w:rFonts w:ascii="Arial" w:hAnsi="Arial" w:cs="Arial"/>
                      <w:b/>
                      <w:bCs/>
                      <w:sz w:val="18"/>
                      <w:szCs w:val="18"/>
                    </w:rPr>
                  </w:pPr>
                  <w:r w:rsidRPr="00760920">
                    <w:rPr>
                      <w:rFonts w:ascii="Arial" w:hAnsi="Arial" w:cs="Arial"/>
                    </w:rPr>
                    <w:t>4</w:t>
                  </w:r>
                  <w:r>
                    <w:rPr>
                      <w:rFonts w:ascii="Arial" w:hAnsi="Arial" w:cs="Arial"/>
                    </w:rPr>
                    <w:t>5</w:t>
                  </w:r>
                  <w:r w:rsidRPr="00760920">
                    <w:rPr>
                      <w:rFonts w:ascii="Arial" w:hAnsi="Arial" w:cs="Arial"/>
                    </w:rPr>
                    <w:t>0</w:t>
                  </w:r>
                </w:p>
              </w:tc>
              <w:tc>
                <w:tcPr>
                  <w:tcW w:w="2065" w:type="dxa"/>
                  <w:gridSpan w:val="4"/>
                  <w:shd w:val="clear" w:color="auto" w:fill="F2F2F2" w:themeFill="background1" w:themeFillShade="F2"/>
                </w:tcPr>
                <w:p w:rsidR="00480566" w:rsidRPr="002900E6" w:rsidRDefault="00480566" w:rsidP="0063099D">
                  <w:pPr>
                    <w:jc w:val="both"/>
                    <w:rPr>
                      <w:rFonts w:ascii="Arial" w:hAnsi="Arial" w:cs="Arial"/>
                      <w:b/>
                      <w:bCs/>
                      <w:sz w:val="18"/>
                      <w:szCs w:val="18"/>
                    </w:rPr>
                  </w:pPr>
                  <w:r w:rsidRPr="002900E6">
                    <w:rPr>
                      <w:rFonts w:ascii="Arial" w:hAnsi="Arial" w:cs="Arial"/>
                      <w:b/>
                      <w:bCs/>
                      <w:color w:val="000000"/>
                    </w:rPr>
                    <w:t>Sabão em barra</w:t>
                  </w:r>
                  <w:r w:rsidRPr="002900E6">
                    <w:rPr>
                      <w:rFonts w:ascii="Arial" w:hAnsi="Arial" w:cs="Arial"/>
                      <w:color w:val="000000"/>
                    </w:rPr>
                    <w:t xml:space="preserve"> glicerinado, pacote com 5 unidade de 200g cada. Neutro. Bom rendimento. Alto poder de limpeza. Código CATMAT: 298406. Necessário amostra para análise.</w:t>
                  </w:r>
                </w:p>
              </w:tc>
              <w:tc>
                <w:tcPr>
                  <w:tcW w:w="782" w:type="dxa"/>
                  <w:gridSpan w:val="4"/>
                  <w:shd w:val="clear" w:color="auto" w:fill="F2F2F2" w:themeFill="background1" w:themeFillShade="F2"/>
                  <w:vAlign w:val="center"/>
                </w:tcPr>
                <w:p w:rsidR="00480566" w:rsidRPr="002900E6" w:rsidRDefault="00480566" w:rsidP="0063099D">
                  <w:pPr>
                    <w:jc w:val="center"/>
                    <w:rPr>
                      <w:rFonts w:ascii="Arial" w:hAnsi="Arial" w:cs="Arial"/>
                      <w:b/>
                      <w:bCs/>
                      <w:sz w:val="18"/>
                      <w:szCs w:val="18"/>
                    </w:rPr>
                  </w:pPr>
                  <w:r w:rsidRPr="008E1F91">
                    <w:rPr>
                      <w:rFonts w:ascii="Arial" w:hAnsi="Arial" w:cs="Arial"/>
                    </w:rPr>
                    <w:t>R$ 10,02</w:t>
                  </w:r>
                </w:p>
              </w:tc>
              <w:tc>
                <w:tcPr>
                  <w:tcW w:w="1195" w:type="dxa"/>
                  <w:gridSpan w:val="3"/>
                  <w:shd w:val="clear" w:color="auto" w:fill="F2F2F2" w:themeFill="background1" w:themeFillShade="F2"/>
                  <w:vAlign w:val="center"/>
                </w:tcPr>
                <w:p w:rsidR="00480566" w:rsidRPr="002900E6" w:rsidRDefault="00480566" w:rsidP="0063099D">
                  <w:pPr>
                    <w:jc w:val="center"/>
                    <w:rPr>
                      <w:rFonts w:ascii="Arial" w:hAnsi="Arial" w:cs="Arial"/>
                      <w:b/>
                      <w:bCs/>
                      <w:sz w:val="18"/>
                      <w:szCs w:val="18"/>
                    </w:rPr>
                  </w:pPr>
                  <w:r w:rsidRPr="008E1FA2">
                    <w:rPr>
                      <w:rFonts w:ascii="Arial" w:hAnsi="Arial" w:cs="Arial"/>
                      <w:color w:val="000000"/>
                    </w:rPr>
                    <w:t>R$ 4.509,00</w:t>
                  </w:r>
                </w:p>
              </w:tc>
              <w:tc>
                <w:tcPr>
                  <w:tcW w:w="576" w:type="dxa"/>
                  <w:gridSpan w:val="2"/>
                  <w:shd w:val="clear" w:color="auto" w:fill="F2F2F2" w:themeFill="background1" w:themeFillShade="F2"/>
                  <w:vAlign w:val="center"/>
                </w:tcPr>
                <w:p w:rsidR="00480566" w:rsidRDefault="00480566" w:rsidP="0063099D">
                  <w:pPr>
                    <w:jc w:val="center"/>
                    <w:rPr>
                      <w:rFonts w:ascii="Times New Roman" w:eastAsia="Times New Roman" w:hAnsi="Times New Roman" w:cs="Times New Roman"/>
                    </w:rPr>
                  </w:pPr>
                </w:p>
              </w:tc>
              <w:tc>
                <w:tcPr>
                  <w:tcW w:w="821" w:type="dxa"/>
                  <w:gridSpan w:val="3"/>
                  <w:shd w:val="clear" w:color="auto" w:fill="F2F2F2" w:themeFill="background1" w:themeFillShade="F2"/>
                  <w:vAlign w:val="center"/>
                </w:tcPr>
                <w:p w:rsidR="00480566" w:rsidRPr="00192441" w:rsidRDefault="00480566" w:rsidP="0063099D">
                  <w:pPr>
                    <w:jc w:val="center"/>
                    <w:rPr>
                      <w:rFonts w:ascii="Times New Roman" w:eastAsia="Times New Roman" w:hAnsi="Times New Roman" w:cs="Times New Roman"/>
                      <w:color w:val="000000" w:themeColor="text1"/>
                    </w:rPr>
                  </w:pPr>
                </w:p>
              </w:tc>
              <w:tc>
                <w:tcPr>
                  <w:tcW w:w="962" w:type="dxa"/>
                  <w:gridSpan w:val="2"/>
                  <w:shd w:val="clear" w:color="auto" w:fill="F2F2F2" w:themeFill="background1" w:themeFillShade="F2"/>
                  <w:vAlign w:val="center"/>
                </w:tcPr>
                <w:p w:rsidR="00480566" w:rsidRDefault="00480566" w:rsidP="0063099D"/>
              </w:tc>
            </w:tr>
            <w:tr w:rsidR="00480566" w:rsidTr="00480566">
              <w:trPr>
                <w:gridAfter w:val="1"/>
                <w:wAfter w:w="374" w:type="dxa"/>
                <w:trHeight w:val="300"/>
                <w:jc w:val="center"/>
              </w:trPr>
              <w:tc>
                <w:tcPr>
                  <w:tcW w:w="468" w:type="dxa"/>
                  <w:shd w:val="clear" w:color="auto" w:fill="F2F2F2" w:themeFill="background1" w:themeFillShade="F2"/>
                </w:tcPr>
                <w:p w:rsidR="00480566" w:rsidRPr="00D513C3" w:rsidRDefault="00480566" w:rsidP="0063099D">
                  <w:pPr>
                    <w:rPr>
                      <w:rFonts w:ascii="Arial" w:hAnsi="Arial" w:cs="Arial"/>
                      <w:color w:val="000000"/>
                    </w:rPr>
                  </w:pPr>
                </w:p>
              </w:tc>
              <w:tc>
                <w:tcPr>
                  <w:tcW w:w="1330" w:type="dxa"/>
                  <w:gridSpan w:val="4"/>
                  <w:shd w:val="clear" w:color="auto" w:fill="F2F2F2" w:themeFill="background1" w:themeFillShade="F2"/>
                </w:tcPr>
                <w:p w:rsidR="00480566" w:rsidRPr="002900E6" w:rsidRDefault="00480566" w:rsidP="0063099D">
                  <w:pPr>
                    <w:rPr>
                      <w:rFonts w:ascii="Arial" w:hAnsi="Arial" w:cs="Arial"/>
                      <w:sz w:val="18"/>
                      <w:szCs w:val="18"/>
                    </w:rPr>
                  </w:pPr>
                  <w:r w:rsidRPr="00D513C3">
                    <w:rPr>
                      <w:rFonts w:ascii="Arial" w:hAnsi="Arial" w:cs="Arial"/>
                      <w:color w:val="000000"/>
                    </w:rPr>
                    <w:t>Sabão em pó</w:t>
                  </w:r>
                </w:p>
              </w:tc>
              <w:tc>
                <w:tcPr>
                  <w:tcW w:w="1036" w:type="dxa"/>
                  <w:gridSpan w:val="2"/>
                  <w:shd w:val="clear" w:color="auto" w:fill="F2F2F2" w:themeFill="background1" w:themeFillShade="F2"/>
                </w:tcPr>
                <w:p w:rsidR="00480566" w:rsidRPr="002900E6" w:rsidRDefault="00480566" w:rsidP="0063099D">
                  <w:pPr>
                    <w:jc w:val="center"/>
                    <w:rPr>
                      <w:rFonts w:ascii="Arial" w:hAnsi="Arial" w:cs="Arial"/>
                      <w:b/>
                      <w:bCs/>
                      <w:sz w:val="18"/>
                      <w:szCs w:val="18"/>
                    </w:rPr>
                  </w:pPr>
                  <w:r w:rsidRPr="00760920">
                    <w:rPr>
                      <w:rFonts w:ascii="Arial" w:hAnsi="Arial" w:cs="Arial"/>
                    </w:rPr>
                    <w:t>Kg</w:t>
                  </w:r>
                </w:p>
              </w:tc>
              <w:tc>
                <w:tcPr>
                  <w:tcW w:w="741" w:type="dxa"/>
                  <w:gridSpan w:val="2"/>
                  <w:shd w:val="clear" w:color="auto" w:fill="F2F2F2" w:themeFill="background1" w:themeFillShade="F2"/>
                </w:tcPr>
                <w:p w:rsidR="00480566" w:rsidRPr="002900E6" w:rsidRDefault="00480566" w:rsidP="0063099D">
                  <w:pPr>
                    <w:jc w:val="center"/>
                    <w:rPr>
                      <w:rFonts w:ascii="Arial" w:hAnsi="Arial" w:cs="Arial"/>
                      <w:b/>
                      <w:bCs/>
                      <w:sz w:val="18"/>
                      <w:szCs w:val="18"/>
                    </w:rPr>
                  </w:pPr>
                  <w:r>
                    <w:rPr>
                      <w:rFonts w:ascii="Arial" w:hAnsi="Arial" w:cs="Arial"/>
                    </w:rPr>
                    <w:t>2000</w:t>
                  </w:r>
                </w:p>
              </w:tc>
              <w:tc>
                <w:tcPr>
                  <w:tcW w:w="2065" w:type="dxa"/>
                  <w:gridSpan w:val="4"/>
                  <w:shd w:val="clear" w:color="auto" w:fill="F2F2F2" w:themeFill="background1" w:themeFillShade="F2"/>
                </w:tcPr>
                <w:p w:rsidR="00480566" w:rsidRPr="002900E6" w:rsidRDefault="00480566" w:rsidP="0063099D">
                  <w:pPr>
                    <w:jc w:val="both"/>
                    <w:rPr>
                      <w:rFonts w:ascii="Arial" w:hAnsi="Arial" w:cs="Arial"/>
                      <w:b/>
                      <w:bCs/>
                      <w:sz w:val="18"/>
                      <w:szCs w:val="18"/>
                    </w:rPr>
                  </w:pPr>
                  <w:r w:rsidRPr="002900E6">
                    <w:rPr>
                      <w:rFonts w:ascii="Arial" w:hAnsi="Arial" w:cs="Arial"/>
                      <w:b/>
                      <w:bCs/>
                      <w:color w:val="000000"/>
                    </w:rPr>
                    <w:t>Sabão em pó,</w:t>
                  </w:r>
                  <w:r w:rsidRPr="002900E6">
                    <w:rPr>
                      <w:rFonts w:ascii="Arial" w:hAnsi="Arial" w:cs="Arial"/>
                      <w:color w:val="000000"/>
                    </w:rPr>
                    <w:t xml:space="preserve"> azul granulado. Solúvel rapidamente em água sem formar agregados de difícil dissolução. Embalagem de 1 kg. A embalagem deve constar registro ANVISA. Código CATMAT:</w:t>
                  </w:r>
                  <w:r w:rsidRPr="002900E6">
                    <w:rPr>
                      <w:rFonts w:ascii="Arial" w:hAnsi="Arial" w:cs="Arial"/>
                    </w:rPr>
                    <w:t xml:space="preserve"> </w:t>
                  </w:r>
                  <w:r w:rsidRPr="002900E6">
                    <w:rPr>
                      <w:rFonts w:ascii="Arial" w:hAnsi="Arial" w:cs="Arial"/>
                      <w:color w:val="000000"/>
                    </w:rPr>
                    <w:t>226792. Necessário amostra para análise.</w:t>
                  </w:r>
                </w:p>
              </w:tc>
              <w:tc>
                <w:tcPr>
                  <w:tcW w:w="782" w:type="dxa"/>
                  <w:gridSpan w:val="4"/>
                  <w:shd w:val="clear" w:color="auto" w:fill="F2F2F2" w:themeFill="background1" w:themeFillShade="F2"/>
                  <w:vAlign w:val="center"/>
                </w:tcPr>
                <w:p w:rsidR="00480566" w:rsidRPr="002900E6" w:rsidRDefault="00480566" w:rsidP="0063099D">
                  <w:pPr>
                    <w:jc w:val="center"/>
                    <w:rPr>
                      <w:rFonts w:ascii="Arial" w:hAnsi="Arial" w:cs="Arial"/>
                      <w:b/>
                      <w:bCs/>
                      <w:sz w:val="18"/>
                      <w:szCs w:val="18"/>
                    </w:rPr>
                  </w:pPr>
                  <w:r w:rsidRPr="008E1F91">
                    <w:rPr>
                      <w:rFonts w:ascii="Arial" w:hAnsi="Arial" w:cs="Arial"/>
                    </w:rPr>
                    <w:t>R$ 13,39</w:t>
                  </w:r>
                </w:p>
              </w:tc>
              <w:tc>
                <w:tcPr>
                  <w:tcW w:w="1195" w:type="dxa"/>
                  <w:gridSpan w:val="3"/>
                  <w:shd w:val="clear" w:color="auto" w:fill="F2F2F2" w:themeFill="background1" w:themeFillShade="F2"/>
                  <w:vAlign w:val="center"/>
                </w:tcPr>
                <w:p w:rsidR="00480566" w:rsidRPr="002900E6" w:rsidRDefault="00480566" w:rsidP="0063099D">
                  <w:pPr>
                    <w:jc w:val="center"/>
                    <w:rPr>
                      <w:rFonts w:ascii="Arial" w:hAnsi="Arial" w:cs="Arial"/>
                      <w:b/>
                      <w:bCs/>
                      <w:sz w:val="18"/>
                      <w:szCs w:val="18"/>
                    </w:rPr>
                  </w:pPr>
                  <w:r w:rsidRPr="008E1FA2">
                    <w:rPr>
                      <w:rFonts w:ascii="Arial" w:hAnsi="Arial" w:cs="Arial"/>
                      <w:color w:val="000000"/>
                    </w:rPr>
                    <w:t>R$ 26.780,00</w:t>
                  </w:r>
                </w:p>
              </w:tc>
              <w:tc>
                <w:tcPr>
                  <w:tcW w:w="576" w:type="dxa"/>
                  <w:gridSpan w:val="2"/>
                  <w:shd w:val="clear" w:color="auto" w:fill="F2F2F2" w:themeFill="background1" w:themeFillShade="F2"/>
                  <w:vAlign w:val="center"/>
                </w:tcPr>
                <w:p w:rsidR="00480566" w:rsidRDefault="00480566" w:rsidP="0063099D">
                  <w:pPr>
                    <w:jc w:val="center"/>
                    <w:rPr>
                      <w:rFonts w:ascii="Times New Roman" w:eastAsia="Times New Roman" w:hAnsi="Times New Roman" w:cs="Times New Roman"/>
                    </w:rPr>
                  </w:pPr>
                </w:p>
              </w:tc>
              <w:tc>
                <w:tcPr>
                  <w:tcW w:w="821" w:type="dxa"/>
                  <w:gridSpan w:val="3"/>
                  <w:shd w:val="clear" w:color="auto" w:fill="F2F2F2" w:themeFill="background1" w:themeFillShade="F2"/>
                  <w:vAlign w:val="center"/>
                </w:tcPr>
                <w:p w:rsidR="00480566" w:rsidRPr="00192441" w:rsidRDefault="00480566" w:rsidP="0063099D">
                  <w:pPr>
                    <w:jc w:val="center"/>
                    <w:rPr>
                      <w:rFonts w:ascii="Times New Roman" w:eastAsia="Times New Roman" w:hAnsi="Times New Roman" w:cs="Times New Roman"/>
                      <w:color w:val="000000" w:themeColor="text1"/>
                    </w:rPr>
                  </w:pPr>
                </w:p>
              </w:tc>
              <w:tc>
                <w:tcPr>
                  <w:tcW w:w="962" w:type="dxa"/>
                  <w:gridSpan w:val="2"/>
                  <w:shd w:val="clear" w:color="auto" w:fill="F2F2F2" w:themeFill="background1" w:themeFillShade="F2"/>
                  <w:vAlign w:val="center"/>
                </w:tcPr>
                <w:p w:rsidR="00480566" w:rsidRDefault="00480566" w:rsidP="0063099D"/>
              </w:tc>
            </w:tr>
            <w:tr w:rsidR="00480566" w:rsidTr="00480566">
              <w:trPr>
                <w:gridAfter w:val="1"/>
                <w:wAfter w:w="374" w:type="dxa"/>
                <w:trHeight w:val="300"/>
                <w:jc w:val="center"/>
              </w:trPr>
              <w:tc>
                <w:tcPr>
                  <w:tcW w:w="468" w:type="dxa"/>
                  <w:shd w:val="clear" w:color="auto" w:fill="F2F2F2" w:themeFill="background1" w:themeFillShade="F2"/>
                </w:tcPr>
                <w:p w:rsidR="00480566" w:rsidRPr="00D513C3" w:rsidRDefault="00480566" w:rsidP="0063099D">
                  <w:pPr>
                    <w:rPr>
                      <w:rFonts w:ascii="Arial" w:hAnsi="Arial" w:cs="Arial"/>
                      <w:color w:val="000000"/>
                    </w:rPr>
                  </w:pPr>
                </w:p>
              </w:tc>
              <w:tc>
                <w:tcPr>
                  <w:tcW w:w="1330" w:type="dxa"/>
                  <w:gridSpan w:val="4"/>
                  <w:shd w:val="clear" w:color="auto" w:fill="F2F2F2" w:themeFill="background1" w:themeFillShade="F2"/>
                </w:tcPr>
                <w:p w:rsidR="00480566" w:rsidRPr="002900E6" w:rsidRDefault="00480566" w:rsidP="0063099D">
                  <w:pPr>
                    <w:rPr>
                      <w:rFonts w:ascii="Arial" w:hAnsi="Arial" w:cs="Arial"/>
                      <w:b/>
                      <w:bCs/>
                      <w:sz w:val="18"/>
                      <w:szCs w:val="18"/>
                    </w:rPr>
                  </w:pPr>
                  <w:r w:rsidRPr="00D513C3">
                    <w:rPr>
                      <w:rFonts w:ascii="Arial" w:hAnsi="Arial" w:cs="Arial"/>
                      <w:color w:val="000000"/>
                    </w:rPr>
                    <w:t xml:space="preserve">Sabonete em barra </w:t>
                  </w:r>
                </w:p>
              </w:tc>
              <w:tc>
                <w:tcPr>
                  <w:tcW w:w="1036" w:type="dxa"/>
                  <w:gridSpan w:val="2"/>
                  <w:shd w:val="clear" w:color="auto" w:fill="F2F2F2" w:themeFill="background1" w:themeFillShade="F2"/>
                </w:tcPr>
                <w:p w:rsidR="00480566" w:rsidRPr="002900E6" w:rsidRDefault="00480566" w:rsidP="0063099D">
                  <w:pPr>
                    <w:jc w:val="center"/>
                    <w:rPr>
                      <w:rFonts w:ascii="Arial" w:hAnsi="Arial" w:cs="Arial"/>
                      <w:b/>
                      <w:bCs/>
                      <w:sz w:val="18"/>
                      <w:szCs w:val="18"/>
                    </w:rPr>
                  </w:pPr>
                  <w:r w:rsidRPr="00760920">
                    <w:rPr>
                      <w:rFonts w:ascii="Arial" w:hAnsi="Arial" w:cs="Arial"/>
                    </w:rPr>
                    <w:t>U</w:t>
                  </w:r>
                  <w:r>
                    <w:rPr>
                      <w:rFonts w:ascii="Arial" w:hAnsi="Arial" w:cs="Arial"/>
                    </w:rPr>
                    <w:t>nidade</w:t>
                  </w:r>
                </w:p>
              </w:tc>
              <w:tc>
                <w:tcPr>
                  <w:tcW w:w="741" w:type="dxa"/>
                  <w:gridSpan w:val="2"/>
                  <w:shd w:val="clear" w:color="auto" w:fill="F2F2F2" w:themeFill="background1" w:themeFillShade="F2"/>
                </w:tcPr>
                <w:p w:rsidR="00480566" w:rsidRPr="002900E6" w:rsidRDefault="00480566" w:rsidP="0063099D">
                  <w:pPr>
                    <w:jc w:val="center"/>
                    <w:rPr>
                      <w:rFonts w:ascii="Arial" w:hAnsi="Arial" w:cs="Arial"/>
                      <w:b/>
                      <w:bCs/>
                      <w:sz w:val="18"/>
                      <w:szCs w:val="18"/>
                    </w:rPr>
                  </w:pPr>
                  <w:r w:rsidRPr="00760920">
                    <w:rPr>
                      <w:rFonts w:ascii="Arial" w:hAnsi="Arial" w:cs="Arial"/>
                    </w:rPr>
                    <w:t>600</w:t>
                  </w:r>
                </w:p>
              </w:tc>
              <w:tc>
                <w:tcPr>
                  <w:tcW w:w="2065" w:type="dxa"/>
                  <w:gridSpan w:val="4"/>
                  <w:shd w:val="clear" w:color="auto" w:fill="F2F2F2" w:themeFill="background1" w:themeFillShade="F2"/>
                </w:tcPr>
                <w:p w:rsidR="00480566" w:rsidRPr="002900E6" w:rsidRDefault="00480566" w:rsidP="0063099D">
                  <w:pPr>
                    <w:jc w:val="both"/>
                    <w:rPr>
                      <w:rFonts w:ascii="Arial" w:hAnsi="Arial" w:cs="Arial"/>
                      <w:b/>
                      <w:bCs/>
                      <w:sz w:val="18"/>
                      <w:szCs w:val="18"/>
                    </w:rPr>
                  </w:pPr>
                  <w:r w:rsidRPr="002900E6">
                    <w:rPr>
                      <w:rFonts w:ascii="Arial" w:hAnsi="Arial" w:cs="Arial"/>
                      <w:b/>
                      <w:bCs/>
                      <w:color w:val="000000"/>
                    </w:rPr>
                    <w:t>Sabonete em barra perfumado</w:t>
                  </w:r>
                  <w:r w:rsidRPr="002900E6">
                    <w:rPr>
                      <w:rFonts w:ascii="Arial" w:hAnsi="Arial" w:cs="Arial"/>
                      <w:color w:val="000000"/>
                    </w:rPr>
                    <w:t>, embalagem de 90grs. Código CATMAT: 232399. Necessário amostra para análise.</w:t>
                  </w:r>
                </w:p>
              </w:tc>
              <w:tc>
                <w:tcPr>
                  <w:tcW w:w="782" w:type="dxa"/>
                  <w:gridSpan w:val="4"/>
                  <w:shd w:val="clear" w:color="auto" w:fill="F2F2F2" w:themeFill="background1" w:themeFillShade="F2"/>
                  <w:vAlign w:val="center"/>
                </w:tcPr>
                <w:p w:rsidR="00480566" w:rsidRPr="002900E6" w:rsidRDefault="00480566" w:rsidP="0063099D">
                  <w:pPr>
                    <w:jc w:val="center"/>
                    <w:rPr>
                      <w:rFonts w:ascii="Arial" w:hAnsi="Arial" w:cs="Arial"/>
                      <w:b/>
                      <w:bCs/>
                      <w:sz w:val="18"/>
                      <w:szCs w:val="18"/>
                    </w:rPr>
                  </w:pPr>
                  <w:r w:rsidRPr="008E1F91">
                    <w:rPr>
                      <w:rFonts w:ascii="Arial" w:hAnsi="Arial" w:cs="Arial"/>
                    </w:rPr>
                    <w:t>R$ 2,55</w:t>
                  </w:r>
                </w:p>
              </w:tc>
              <w:tc>
                <w:tcPr>
                  <w:tcW w:w="1195" w:type="dxa"/>
                  <w:gridSpan w:val="3"/>
                  <w:shd w:val="clear" w:color="auto" w:fill="F2F2F2" w:themeFill="background1" w:themeFillShade="F2"/>
                  <w:vAlign w:val="center"/>
                </w:tcPr>
                <w:p w:rsidR="00480566" w:rsidRPr="002900E6" w:rsidRDefault="00480566" w:rsidP="0063099D">
                  <w:pPr>
                    <w:jc w:val="center"/>
                    <w:rPr>
                      <w:rFonts w:ascii="Arial" w:hAnsi="Arial" w:cs="Arial"/>
                      <w:b/>
                      <w:bCs/>
                      <w:sz w:val="18"/>
                      <w:szCs w:val="18"/>
                    </w:rPr>
                  </w:pPr>
                  <w:r w:rsidRPr="008E1FA2">
                    <w:rPr>
                      <w:rFonts w:ascii="Arial" w:hAnsi="Arial" w:cs="Arial"/>
                      <w:color w:val="000000"/>
                    </w:rPr>
                    <w:t>R$ 1.530,00</w:t>
                  </w:r>
                </w:p>
              </w:tc>
              <w:tc>
                <w:tcPr>
                  <w:tcW w:w="576" w:type="dxa"/>
                  <w:gridSpan w:val="2"/>
                  <w:shd w:val="clear" w:color="auto" w:fill="F2F2F2" w:themeFill="background1" w:themeFillShade="F2"/>
                  <w:vAlign w:val="center"/>
                </w:tcPr>
                <w:p w:rsidR="00480566" w:rsidRDefault="00480566" w:rsidP="0063099D">
                  <w:pPr>
                    <w:jc w:val="center"/>
                    <w:rPr>
                      <w:rFonts w:ascii="Times New Roman" w:eastAsia="Times New Roman" w:hAnsi="Times New Roman" w:cs="Times New Roman"/>
                    </w:rPr>
                  </w:pPr>
                </w:p>
              </w:tc>
              <w:tc>
                <w:tcPr>
                  <w:tcW w:w="821" w:type="dxa"/>
                  <w:gridSpan w:val="3"/>
                  <w:shd w:val="clear" w:color="auto" w:fill="F2F2F2" w:themeFill="background1" w:themeFillShade="F2"/>
                  <w:vAlign w:val="center"/>
                </w:tcPr>
                <w:p w:rsidR="00480566" w:rsidRPr="00192441" w:rsidRDefault="00480566" w:rsidP="0063099D">
                  <w:pPr>
                    <w:jc w:val="center"/>
                    <w:rPr>
                      <w:rFonts w:ascii="Times New Roman" w:eastAsia="Times New Roman" w:hAnsi="Times New Roman" w:cs="Times New Roman"/>
                      <w:color w:val="000000" w:themeColor="text1"/>
                    </w:rPr>
                  </w:pPr>
                </w:p>
              </w:tc>
              <w:tc>
                <w:tcPr>
                  <w:tcW w:w="962" w:type="dxa"/>
                  <w:gridSpan w:val="2"/>
                  <w:shd w:val="clear" w:color="auto" w:fill="F2F2F2" w:themeFill="background1" w:themeFillShade="F2"/>
                  <w:vAlign w:val="center"/>
                </w:tcPr>
                <w:p w:rsidR="00480566" w:rsidRDefault="00480566" w:rsidP="0063099D"/>
              </w:tc>
            </w:tr>
            <w:tr w:rsidR="00480566" w:rsidTr="00480566">
              <w:trPr>
                <w:gridAfter w:val="1"/>
                <w:wAfter w:w="374" w:type="dxa"/>
                <w:trHeight w:val="300"/>
                <w:jc w:val="center"/>
              </w:trPr>
              <w:tc>
                <w:tcPr>
                  <w:tcW w:w="468" w:type="dxa"/>
                  <w:shd w:val="clear" w:color="auto" w:fill="F2F2F2" w:themeFill="background1" w:themeFillShade="F2"/>
                </w:tcPr>
                <w:p w:rsidR="00480566" w:rsidRPr="00D513C3" w:rsidRDefault="00480566" w:rsidP="0063099D">
                  <w:pPr>
                    <w:rPr>
                      <w:rFonts w:ascii="Arial" w:hAnsi="Arial" w:cs="Arial"/>
                      <w:color w:val="000000"/>
                    </w:rPr>
                  </w:pPr>
                </w:p>
              </w:tc>
              <w:tc>
                <w:tcPr>
                  <w:tcW w:w="1330" w:type="dxa"/>
                  <w:gridSpan w:val="4"/>
                  <w:shd w:val="clear" w:color="auto" w:fill="F2F2F2" w:themeFill="background1" w:themeFillShade="F2"/>
                </w:tcPr>
                <w:p w:rsidR="00480566" w:rsidRPr="002900E6" w:rsidRDefault="00480566" w:rsidP="0063099D">
                  <w:pPr>
                    <w:rPr>
                      <w:rFonts w:ascii="Arial" w:hAnsi="Arial" w:cs="Arial"/>
                      <w:b/>
                      <w:bCs/>
                      <w:sz w:val="18"/>
                      <w:szCs w:val="18"/>
                    </w:rPr>
                  </w:pPr>
                  <w:r w:rsidRPr="00D513C3">
                    <w:rPr>
                      <w:rFonts w:ascii="Arial" w:hAnsi="Arial" w:cs="Arial"/>
                      <w:color w:val="000000"/>
                    </w:rPr>
                    <w:t>Sabonete líquido</w:t>
                  </w:r>
                </w:p>
              </w:tc>
              <w:tc>
                <w:tcPr>
                  <w:tcW w:w="1036" w:type="dxa"/>
                  <w:gridSpan w:val="2"/>
                  <w:shd w:val="clear" w:color="auto" w:fill="F2F2F2" w:themeFill="background1" w:themeFillShade="F2"/>
                </w:tcPr>
                <w:p w:rsidR="00480566" w:rsidRPr="002900E6" w:rsidRDefault="00480566" w:rsidP="0063099D">
                  <w:pPr>
                    <w:jc w:val="center"/>
                    <w:rPr>
                      <w:rFonts w:ascii="Arial" w:hAnsi="Arial" w:cs="Arial"/>
                      <w:b/>
                      <w:bCs/>
                      <w:sz w:val="18"/>
                      <w:szCs w:val="18"/>
                    </w:rPr>
                  </w:pPr>
                  <w:r w:rsidRPr="00760920">
                    <w:rPr>
                      <w:rFonts w:ascii="Arial" w:hAnsi="Arial" w:cs="Arial"/>
                    </w:rPr>
                    <w:t>Galão de 5L</w:t>
                  </w:r>
                </w:p>
              </w:tc>
              <w:tc>
                <w:tcPr>
                  <w:tcW w:w="741" w:type="dxa"/>
                  <w:gridSpan w:val="2"/>
                  <w:shd w:val="clear" w:color="auto" w:fill="F2F2F2" w:themeFill="background1" w:themeFillShade="F2"/>
                </w:tcPr>
                <w:p w:rsidR="00480566" w:rsidRPr="002900E6" w:rsidRDefault="00480566" w:rsidP="0063099D">
                  <w:pPr>
                    <w:jc w:val="center"/>
                    <w:rPr>
                      <w:rFonts w:ascii="Arial" w:hAnsi="Arial" w:cs="Arial"/>
                      <w:b/>
                      <w:bCs/>
                      <w:sz w:val="18"/>
                      <w:szCs w:val="18"/>
                    </w:rPr>
                  </w:pPr>
                  <w:r w:rsidRPr="00760920">
                    <w:rPr>
                      <w:rFonts w:ascii="Arial" w:hAnsi="Arial" w:cs="Arial"/>
                    </w:rPr>
                    <w:t>300</w:t>
                  </w:r>
                </w:p>
              </w:tc>
              <w:tc>
                <w:tcPr>
                  <w:tcW w:w="2065" w:type="dxa"/>
                  <w:gridSpan w:val="4"/>
                  <w:shd w:val="clear" w:color="auto" w:fill="F2F2F2" w:themeFill="background1" w:themeFillShade="F2"/>
                </w:tcPr>
                <w:p w:rsidR="00480566" w:rsidRPr="002900E6" w:rsidRDefault="00480566" w:rsidP="0063099D">
                  <w:pPr>
                    <w:jc w:val="both"/>
                    <w:rPr>
                      <w:rFonts w:ascii="Arial" w:hAnsi="Arial" w:cs="Arial"/>
                      <w:b/>
                      <w:bCs/>
                      <w:sz w:val="18"/>
                      <w:szCs w:val="18"/>
                    </w:rPr>
                  </w:pPr>
                  <w:r w:rsidRPr="002900E6">
                    <w:rPr>
                      <w:rFonts w:ascii="Arial" w:hAnsi="Arial" w:cs="Arial"/>
                      <w:b/>
                      <w:bCs/>
                      <w:color w:val="000000"/>
                    </w:rPr>
                    <w:t xml:space="preserve">Sabonete líquido, </w:t>
                  </w:r>
                  <w:r w:rsidRPr="002900E6">
                    <w:rPr>
                      <w:rFonts w:ascii="Arial" w:hAnsi="Arial" w:cs="Arial"/>
                      <w:color w:val="000000"/>
                    </w:rPr>
                    <w:t xml:space="preserve">perfumado, </w:t>
                  </w:r>
                  <w:proofErr w:type="spellStart"/>
                  <w:r w:rsidRPr="002900E6">
                    <w:rPr>
                      <w:rFonts w:ascii="Arial" w:hAnsi="Arial" w:cs="Arial"/>
                      <w:color w:val="000000"/>
                    </w:rPr>
                    <w:t>anti-séptico</w:t>
                  </w:r>
                  <w:proofErr w:type="spellEnd"/>
                  <w:r w:rsidRPr="002900E6">
                    <w:rPr>
                      <w:rFonts w:ascii="Arial" w:hAnsi="Arial" w:cs="Arial"/>
                      <w:color w:val="000000"/>
                    </w:rPr>
                    <w:t xml:space="preserve"> para higienização de </w:t>
                  </w:r>
                  <w:r w:rsidRPr="002900E6">
                    <w:rPr>
                      <w:rFonts w:ascii="Arial" w:hAnsi="Arial" w:cs="Arial"/>
                    </w:rPr>
                    <w:t>mãos. Unidade em galão de 5 litros. Devidamente rotulada com identificação</w:t>
                  </w:r>
                  <w:r w:rsidRPr="002900E6">
                    <w:rPr>
                      <w:rFonts w:ascii="Arial" w:hAnsi="Arial" w:cs="Arial"/>
                      <w:color w:val="000000"/>
                    </w:rPr>
                    <w:t>, prazo de validade, número do lote, registro/notificação no MS, instruções e cuidados na utilização. Código CATMAT: 253197. Necessário amostra para análise.</w:t>
                  </w:r>
                </w:p>
              </w:tc>
              <w:tc>
                <w:tcPr>
                  <w:tcW w:w="782" w:type="dxa"/>
                  <w:gridSpan w:val="4"/>
                  <w:shd w:val="clear" w:color="auto" w:fill="F2F2F2" w:themeFill="background1" w:themeFillShade="F2"/>
                  <w:vAlign w:val="center"/>
                </w:tcPr>
                <w:p w:rsidR="00480566" w:rsidRPr="002900E6" w:rsidRDefault="00480566" w:rsidP="0063099D">
                  <w:pPr>
                    <w:jc w:val="center"/>
                    <w:rPr>
                      <w:rFonts w:ascii="Arial" w:hAnsi="Arial" w:cs="Arial"/>
                      <w:b/>
                      <w:bCs/>
                      <w:sz w:val="18"/>
                      <w:szCs w:val="18"/>
                    </w:rPr>
                  </w:pPr>
                  <w:r w:rsidRPr="008E1FA2">
                    <w:rPr>
                      <w:rFonts w:ascii="Arial" w:hAnsi="Arial" w:cs="Arial"/>
                    </w:rPr>
                    <w:t>R$ 37,51</w:t>
                  </w:r>
                </w:p>
              </w:tc>
              <w:tc>
                <w:tcPr>
                  <w:tcW w:w="1195" w:type="dxa"/>
                  <w:gridSpan w:val="3"/>
                  <w:shd w:val="clear" w:color="auto" w:fill="F2F2F2" w:themeFill="background1" w:themeFillShade="F2"/>
                  <w:vAlign w:val="center"/>
                </w:tcPr>
                <w:p w:rsidR="00480566" w:rsidRPr="002900E6" w:rsidRDefault="00480566" w:rsidP="0063099D">
                  <w:pPr>
                    <w:jc w:val="center"/>
                    <w:rPr>
                      <w:rFonts w:ascii="Arial" w:hAnsi="Arial" w:cs="Arial"/>
                      <w:b/>
                      <w:bCs/>
                      <w:sz w:val="18"/>
                      <w:szCs w:val="18"/>
                    </w:rPr>
                  </w:pPr>
                  <w:r w:rsidRPr="008E1FA2">
                    <w:rPr>
                      <w:rFonts w:ascii="Arial" w:hAnsi="Arial" w:cs="Arial"/>
                      <w:color w:val="000000"/>
                    </w:rPr>
                    <w:t>R$ 11.253,00</w:t>
                  </w:r>
                </w:p>
              </w:tc>
              <w:tc>
                <w:tcPr>
                  <w:tcW w:w="576" w:type="dxa"/>
                  <w:gridSpan w:val="2"/>
                  <w:shd w:val="clear" w:color="auto" w:fill="F2F2F2" w:themeFill="background1" w:themeFillShade="F2"/>
                  <w:vAlign w:val="center"/>
                </w:tcPr>
                <w:p w:rsidR="00480566" w:rsidRDefault="00480566" w:rsidP="0063099D">
                  <w:pPr>
                    <w:jc w:val="center"/>
                    <w:rPr>
                      <w:rFonts w:ascii="Times New Roman" w:eastAsia="Times New Roman" w:hAnsi="Times New Roman" w:cs="Times New Roman"/>
                    </w:rPr>
                  </w:pPr>
                </w:p>
              </w:tc>
              <w:tc>
                <w:tcPr>
                  <w:tcW w:w="821" w:type="dxa"/>
                  <w:gridSpan w:val="3"/>
                  <w:shd w:val="clear" w:color="auto" w:fill="F2F2F2" w:themeFill="background1" w:themeFillShade="F2"/>
                  <w:vAlign w:val="center"/>
                </w:tcPr>
                <w:p w:rsidR="00480566" w:rsidRPr="00192441" w:rsidRDefault="00480566" w:rsidP="0063099D">
                  <w:pPr>
                    <w:jc w:val="center"/>
                    <w:rPr>
                      <w:rFonts w:ascii="Times New Roman" w:eastAsia="Times New Roman" w:hAnsi="Times New Roman" w:cs="Times New Roman"/>
                      <w:color w:val="000000" w:themeColor="text1"/>
                    </w:rPr>
                  </w:pPr>
                </w:p>
              </w:tc>
              <w:tc>
                <w:tcPr>
                  <w:tcW w:w="962" w:type="dxa"/>
                  <w:gridSpan w:val="2"/>
                  <w:shd w:val="clear" w:color="auto" w:fill="F2F2F2" w:themeFill="background1" w:themeFillShade="F2"/>
                  <w:vAlign w:val="center"/>
                </w:tcPr>
                <w:p w:rsidR="00480566" w:rsidRDefault="00480566" w:rsidP="0063099D"/>
              </w:tc>
            </w:tr>
            <w:tr w:rsidR="00480566" w:rsidTr="00480566">
              <w:trPr>
                <w:gridAfter w:val="1"/>
                <w:wAfter w:w="374" w:type="dxa"/>
                <w:trHeight w:val="300"/>
                <w:jc w:val="center"/>
              </w:trPr>
              <w:tc>
                <w:tcPr>
                  <w:tcW w:w="468" w:type="dxa"/>
                  <w:shd w:val="clear" w:color="auto" w:fill="F2F2F2" w:themeFill="background1" w:themeFillShade="F2"/>
                </w:tcPr>
                <w:p w:rsidR="00480566" w:rsidRPr="00D513C3" w:rsidRDefault="00480566" w:rsidP="0063099D">
                  <w:pPr>
                    <w:rPr>
                      <w:rFonts w:ascii="Arial" w:hAnsi="Arial" w:cs="Arial"/>
                      <w:color w:val="000000"/>
                    </w:rPr>
                  </w:pPr>
                </w:p>
              </w:tc>
              <w:tc>
                <w:tcPr>
                  <w:tcW w:w="1330" w:type="dxa"/>
                  <w:gridSpan w:val="4"/>
                  <w:shd w:val="clear" w:color="auto" w:fill="F2F2F2" w:themeFill="background1" w:themeFillShade="F2"/>
                </w:tcPr>
                <w:p w:rsidR="00480566" w:rsidRPr="002900E6" w:rsidRDefault="00480566" w:rsidP="0063099D">
                  <w:pPr>
                    <w:rPr>
                      <w:rFonts w:ascii="Arial" w:hAnsi="Arial" w:cs="Arial"/>
                      <w:b/>
                      <w:bCs/>
                      <w:sz w:val="18"/>
                      <w:szCs w:val="18"/>
                    </w:rPr>
                  </w:pPr>
                  <w:r w:rsidRPr="00D513C3">
                    <w:rPr>
                      <w:rFonts w:ascii="Arial" w:hAnsi="Arial" w:cs="Arial"/>
                      <w:color w:val="000000"/>
                    </w:rPr>
                    <w:t xml:space="preserve">Saco de lixo de 30 litros </w:t>
                  </w:r>
                </w:p>
              </w:tc>
              <w:tc>
                <w:tcPr>
                  <w:tcW w:w="1036" w:type="dxa"/>
                  <w:gridSpan w:val="2"/>
                  <w:shd w:val="clear" w:color="auto" w:fill="F2F2F2" w:themeFill="background1" w:themeFillShade="F2"/>
                </w:tcPr>
                <w:p w:rsidR="00480566" w:rsidRPr="002900E6" w:rsidRDefault="00480566" w:rsidP="0063099D">
                  <w:pPr>
                    <w:jc w:val="center"/>
                    <w:rPr>
                      <w:rFonts w:ascii="Arial" w:hAnsi="Arial" w:cs="Arial"/>
                      <w:b/>
                      <w:bCs/>
                      <w:sz w:val="18"/>
                      <w:szCs w:val="18"/>
                    </w:rPr>
                  </w:pPr>
                  <w:r w:rsidRPr="00760920">
                    <w:rPr>
                      <w:rFonts w:ascii="Arial" w:hAnsi="Arial" w:cs="Arial"/>
                    </w:rPr>
                    <w:t>Fardo</w:t>
                  </w:r>
                </w:p>
              </w:tc>
              <w:tc>
                <w:tcPr>
                  <w:tcW w:w="741" w:type="dxa"/>
                  <w:gridSpan w:val="2"/>
                  <w:shd w:val="clear" w:color="auto" w:fill="F2F2F2" w:themeFill="background1" w:themeFillShade="F2"/>
                </w:tcPr>
                <w:p w:rsidR="00480566" w:rsidRPr="002900E6" w:rsidRDefault="00480566" w:rsidP="0063099D">
                  <w:pPr>
                    <w:jc w:val="center"/>
                    <w:rPr>
                      <w:rFonts w:ascii="Arial" w:hAnsi="Arial" w:cs="Arial"/>
                      <w:sz w:val="18"/>
                      <w:szCs w:val="18"/>
                    </w:rPr>
                  </w:pPr>
                  <w:r w:rsidRPr="00760920">
                    <w:rPr>
                      <w:rFonts w:ascii="Arial" w:hAnsi="Arial" w:cs="Arial"/>
                    </w:rPr>
                    <w:t>300</w:t>
                  </w:r>
                </w:p>
              </w:tc>
              <w:tc>
                <w:tcPr>
                  <w:tcW w:w="2065" w:type="dxa"/>
                  <w:gridSpan w:val="4"/>
                  <w:shd w:val="clear" w:color="auto" w:fill="F2F2F2" w:themeFill="background1" w:themeFillShade="F2"/>
                </w:tcPr>
                <w:p w:rsidR="00480566" w:rsidRPr="002900E6" w:rsidRDefault="00480566" w:rsidP="0063099D">
                  <w:pPr>
                    <w:jc w:val="both"/>
                    <w:rPr>
                      <w:rFonts w:ascii="Arial" w:hAnsi="Arial" w:cs="Arial"/>
                      <w:b/>
                      <w:bCs/>
                      <w:sz w:val="18"/>
                      <w:szCs w:val="18"/>
                    </w:rPr>
                  </w:pPr>
                  <w:r w:rsidRPr="002900E6">
                    <w:rPr>
                      <w:rFonts w:ascii="Arial" w:hAnsi="Arial" w:cs="Arial"/>
                      <w:b/>
                      <w:bCs/>
                      <w:color w:val="000000"/>
                    </w:rPr>
                    <w:t>Saco de lixo de 30 litros,</w:t>
                  </w:r>
                  <w:r w:rsidRPr="002900E6">
                    <w:rPr>
                      <w:rFonts w:ascii="Arial" w:hAnsi="Arial" w:cs="Arial"/>
                      <w:color w:val="000000"/>
                    </w:rPr>
                    <w:t xml:space="preserve"> Cor preto. Confeccionado dentro das normas ABNT NBR 9191/2008. Dimensões mínimas: 59cm de largura x 62cm de altura. Fardo com 100 unidades. Código CATMAT: 240476 Necessário amostra para análise.</w:t>
                  </w:r>
                </w:p>
              </w:tc>
              <w:tc>
                <w:tcPr>
                  <w:tcW w:w="782" w:type="dxa"/>
                  <w:gridSpan w:val="4"/>
                  <w:shd w:val="clear" w:color="auto" w:fill="F2F2F2" w:themeFill="background1" w:themeFillShade="F2"/>
                  <w:vAlign w:val="center"/>
                </w:tcPr>
                <w:p w:rsidR="00480566" w:rsidRPr="002900E6" w:rsidRDefault="00480566" w:rsidP="0063099D">
                  <w:pPr>
                    <w:jc w:val="center"/>
                    <w:rPr>
                      <w:rFonts w:ascii="Arial" w:hAnsi="Arial" w:cs="Arial"/>
                      <w:b/>
                      <w:bCs/>
                      <w:sz w:val="18"/>
                      <w:szCs w:val="18"/>
                    </w:rPr>
                  </w:pPr>
                  <w:r w:rsidRPr="008E1FA2">
                    <w:rPr>
                      <w:rFonts w:ascii="Arial" w:hAnsi="Arial" w:cs="Arial"/>
                    </w:rPr>
                    <w:t>R$ 13,54</w:t>
                  </w:r>
                </w:p>
              </w:tc>
              <w:tc>
                <w:tcPr>
                  <w:tcW w:w="1195" w:type="dxa"/>
                  <w:gridSpan w:val="3"/>
                  <w:shd w:val="clear" w:color="auto" w:fill="F2F2F2" w:themeFill="background1" w:themeFillShade="F2"/>
                  <w:vAlign w:val="center"/>
                </w:tcPr>
                <w:p w:rsidR="00480566" w:rsidRPr="002900E6" w:rsidRDefault="00480566" w:rsidP="0063099D">
                  <w:pPr>
                    <w:jc w:val="center"/>
                    <w:rPr>
                      <w:rFonts w:ascii="Arial" w:hAnsi="Arial" w:cs="Arial"/>
                      <w:b/>
                      <w:bCs/>
                      <w:sz w:val="18"/>
                      <w:szCs w:val="18"/>
                    </w:rPr>
                  </w:pPr>
                  <w:r w:rsidRPr="008E1FA2">
                    <w:rPr>
                      <w:rFonts w:ascii="Arial" w:hAnsi="Arial" w:cs="Arial"/>
                      <w:color w:val="000000"/>
                    </w:rPr>
                    <w:t>R$ 4.062,00</w:t>
                  </w:r>
                </w:p>
              </w:tc>
              <w:tc>
                <w:tcPr>
                  <w:tcW w:w="576" w:type="dxa"/>
                  <w:gridSpan w:val="2"/>
                  <w:shd w:val="clear" w:color="auto" w:fill="F2F2F2" w:themeFill="background1" w:themeFillShade="F2"/>
                  <w:vAlign w:val="center"/>
                </w:tcPr>
                <w:p w:rsidR="00480566" w:rsidRDefault="00480566" w:rsidP="0063099D">
                  <w:pPr>
                    <w:jc w:val="center"/>
                    <w:rPr>
                      <w:rFonts w:ascii="Times New Roman" w:eastAsia="Times New Roman" w:hAnsi="Times New Roman" w:cs="Times New Roman"/>
                    </w:rPr>
                  </w:pPr>
                </w:p>
              </w:tc>
              <w:tc>
                <w:tcPr>
                  <w:tcW w:w="821" w:type="dxa"/>
                  <w:gridSpan w:val="3"/>
                  <w:shd w:val="clear" w:color="auto" w:fill="F2F2F2" w:themeFill="background1" w:themeFillShade="F2"/>
                  <w:vAlign w:val="center"/>
                </w:tcPr>
                <w:p w:rsidR="00480566" w:rsidRPr="00192441" w:rsidRDefault="00480566" w:rsidP="0063099D">
                  <w:pPr>
                    <w:jc w:val="center"/>
                    <w:rPr>
                      <w:rFonts w:ascii="Times New Roman" w:eastAsia="Times New Roman" w:hAnsi="Times New Roman" w:cs="Times New Roman"/>
                      <w:color w:val="000000" w:themeColor="text1"/>
                    </w:rPr>
                  </w:pPr>
                </w:p>
              </w:tc>
              <w:tc>
                <w:tcPr>
                  <w:tcW w:w="962" w:type="dxa"/>
                  <w:gridSpan w:val="2"/>
                  <w:shd w:val="clear" w:color="auto" w:fill="F2F2F2" w:themeFill="background1" w:themeFillShade="F2"/>
                  <w:vAlign w:val="center"/>
                </w:tcPr>
                <w:p w:rsidR="00480566" w:rsidRDefault="00480566" w:rsidP="0063099D"/>
              </w:tc>
            </w:tr>
            <w:tr w:rsidR="00480566" w:rsidTr="00480566">
              <w:trPr>
                <w:gridAfter w:val="1"/>
                <w:wAfter w:w="374" w:type="dxa"/>
                <w:trHeight w:val="300"/>
                <w:jc w:val="center"/>
              </w:trPr>
              <w:tc>
                <w:tcPr>
                  <w:tcW w:w="468" w:type="dxa"/>
                  <w:shd w:val="clear" w:color="auto" w:fill="F2F2F2" w:themeFill="background1" w:themeFillShade="F2"/>
                </w:tcPr>
                <w:p w:rsidR="00480566" w:rsidRPr="00D513C3" w:rsidRDefault="00480566" w:rsidP="0063099D">
                  <w:pPr>
                    <w:rPr>
                      <w:rFonts w:ascii="Arial" w:hAnsi="Arial" w:cs="Arial"/>
                      <w:color w:val="000000"/>
                    </w:rPr>
                  </w:pPr>
                </w:p>
              </w:tc>
              <w:tc>
                <w:tcPr>
                  <w:tcW w:w="1330" w:type="dxa"/>
                  <w:gridSpan w:val="4"/>
                  <w:shd w:val="clear" w:color="auto" w:fill="F2F2F2" w:themeFill="background1" w:themeFillShade="F2"/>
                </w:tcPr>
                <w:p w:rsidR="00480566" w:rsidRPr="002900E6" w:rsidRDefault="00480566" w:rsidP="0063099D">
                  <w:pPr>
                    <w:rPr>
                      <w:rFonts w:ascii="Arial" w:hAnsi="Arial" w:cs="Arial"/>
                      <w:b/>
                      <w:bCs/>
                      <w:sz w:val="18"/>
                      <w:szCs w:val="18"/>
                    </w:rPr>
                  </w:pPr>
                  <w:r w:rsidRPr="00D513C3">
                    <w:rPr>
                      <w:rFonts w:ascii="Arial" w:hAnsi="Arial" w:cs="Arial"/>
                      <w:color w:val="000000"/>
                    </w:rPr>
                    <w:t xml:space="preserve">Saco de lixo de 50 litros </w:t>
                  </w:r>
                </w:p>
              </w:tc>
              <w:tc>
                <w:tcPr>
                  <w:tcW w:w="1036" w:type="dxa"/>
                  <w:gridSpan w:val="2"/>
                  <w:shd w:val="clear" w:color="auto" w:fill="F2F2F2" w:themeFill="background1" w:themeFillShade="F2"/>
                </w:tcPr>
                <w:p w:rsidR="00480566" w:rsidRPr="002900E6" w:rsidRDefault="00480566" w:rsidP="0063099D">
                  <w:pPr>
                    <w:jc w:val="center"/>
                    <w:rPr>
                      <w:rFonts w:ascii="Arial" w:hAnsi="Arial" w:cs="Arial"/>
                      <w:b/>
                      <w:bCs/>
                      <w:sz w:val="18"/>
                      <w:szCs w:val="18"/>
                    </w:rPr>
                  </w:pPr>
                  <w:r w:rsidRPr="00760920">
                    <w:rPr>
                      <w:rFonts w:ascii="Arial" w:hAnsi="Arial" w:cs="Arial"/>
                    </w:rPr>
                    <w:t>Fardo</w:t>
                  </w:r>
                </w:p>
              </w:tc>
              <w:tc>
                <w:tcPr>
                  <w:tcW w:w="741" w:type="dxa"/>
                  <w:gridSpan w:val="2"/>
                  <w:shd w:val="clear" w:color="auto" w:fill="F2F2F2" w:themeFill="background1" w:themeFillShade="F2"/>
                </w:tcPr>
                <w:p w:rsidR="00480566" w:rsidRPr="002900E6" w:rsidRDefault="00480566" w:rsidP="0063099D">
                  <w:pPr>
                    <w:jc w:val="center"/>
                    <w:rPr>
                      <w:rFonts w:ascii="Arial" w:hAnsi="Arial" w:cs="Arial"/>
                      <w:sz w:val="18"/>
                      <w:szCs w:val="18"/>
                    </w:rPr>
                  </w:pPr>
                  <w:r w:rsidRPr="00760920">
                    <w:rPr>
                      <w:rFonts w:ascii="Arial" w:hAnsi="Arial" w:cs="Arial"/>
                    </w:rPr>
                    <w:t>600</w:t>
                  </w:r>
                </w:p>
              </w:tc>
              <w:tc>
                <w:tcPr>
                  <w:tcW w:w="2065" w:type="dxa"/>
                  <w:gridSpan w:val="4"/>
                  <w:shd w:val="clear" w:color="auto" w:fill="F2F2F2" w:themeFill="background1" w:themeFillShade="F2"/>
                </w:tcPr>
                <w:p w:rsidR="00480566" w:rsidRPr="002900E6" w:rsidRDefault="00480566" w:rsidP="0063099D">
                  <w:pPr>
                    <w:jc w:val="both"/>
                    <w:rPr>
                      <w:rFonts w:ascii="Arial" w:hAnsi="Arial" w:cs="Arial"/>
                      <w:b/>
                      <w:bCs/>
                      <w:sz w:val="18"/>
                      <w:szCs w:val="18"/>
                    </w:rPr>
                  </w:pPr>
                  <w:r w:rsidRPr="002900E6">
                    <w:rPr>
                      <w:rFonts w:ascii="Arial" w:hAnsi="Arial" w:cs="Arial"/>
                      <w:b/>
                      <w:bCs/>
                      <w:color w:val="000000"/>
                    </w:rPr>
                    <w:t>Saco de lixo de 50 litros,</w:t>
                  </w:r>
                  <w:r w:rsidRPr="002900E6">
                    <w:rPr>
                      <w:rFonts w:ascii="Arial" w:hAnsi="Arial" w:cs="Arial"/>
                      <w:color w:val="000000"/>
                    </w:rPr>
                    <w:t xml:space="preserve"> Cor preto. Confeccionado dentro das normas ABNT NBR 9191/2008. F</w:t>
                  </w:r>
                  <w:r w:rsidRPr="002900E6">
                    <w:rPr>
                      <w:rFonts w:ascii="Arial" w:hAnsi="Arial" w:cs="Arial"/>
                    </w:rPr>
                    <w:t xml:space="preserve"> </w:t>
                  </w:r>
                  <w:r w:rsidRPr="002900E6">
                    <w:rPr>
                      <w:rFonts w:ascii="Arial" w:hAnsi="Arial" w:cs="Arial"/>
                      <w:color w:val="000000"/>
                    </w:rPr>
                    <w:t xml:space="preserve">Dimensões mínimas: 63cm de largura x 80cm de altura. ardo com 100 unidades. Código CATMAT: </w:t>
                  </w:r>
                  <w:r w:rsidRPr="002900E6">
                    <w:rPr>
                      <w:rFonts w:ascii="Arial" w:hAnsi="Arial" w:cs="Arial"/>
                      <w:color w:val="000000"/>
                    </w:rPr>
                    <w:lastRenderedPageBreak/>
                    <w:t>226092. Necessário amostra para análise.</w:t>
                  </w:r>
                </w:p>
              </w:tc>
              <w:tc>
                <w:tcPr>
                  <w:tcW w:w="782" w:type="dxa"/>
                  <w:gridSpan w:val="4"/>
                  <w:shd w:val="clear" w:color="auto" w:fill="F2F2F2" w:themeFill="background1" w:themeFillShade="F2"/>
                  <w:vAlign w:val="center"/>
                </w:tcPr>
                <w:p w:rsidR="00480566" w:rsidRPr="002900E6" w:rsidRDefault="00480566" w:rsidP="0063099D">
                  <w:pPr>
                    <w:jc w:val="center"/>
                    <w:rPr>
                      <w:rFonts w:ascii="Arial" w:hAnsi="Arial" w:cs="Arial"/>
                      <w:b/>
                      <w:bCs/>
                      <w:sz w:val="18"/>
                      <w:szCs w:val="18"/>
                    </w:rPr>
                  </w:pPr>
                  <w:r w:rsidRPr="008E1F91">
                    <w:rPr>
                      <w:rFonts w:ascii="Arial" w:hAnsi="Arial" w:cs="Arial"/>
                    </w:rPr>
                    <w:lastRenderedPageBreak/>
                    <w:t>R$ 19,60</w:t>
                  </w:r>
                </w:p>
              </w:tc>
              <w:tc>
                <w:tcPr>
                  <w:tcW w:w="1195" w:type="dxa"/>
                  <w:gridSpan w:val="3"/>
                  <w:shd w:val="clear" w:color="auto" w:fill="F2F2F2" w:themeFill="background1" w:themeFillShade="F2"/>
                  <w:vAlign w:val="center"/>
                </w:tcPr>
                <w:p w:rsidR="00480566" w:rsidRPr="002900E6" w:rsidRDefault="00480566" w:rsidP="0063099D">
                  <w:pPr>
                    <w:jc w:val="center"/>
                    <w:rPr>
                      <w:rFonts w:ascii="Arial" w:hAnsi="Arial" w:cs="Arial"/>
                      <w:b/>
                      <w:bCs/>
                      <w:sz w:val="18"/>
                      <w:szCs w:val="18"/>
                    </w:rPr>
                  </w:pPr>
                  <w:r w:rsidRPr="008E1FA2">
                    <w:rPr>
                      <w:rFonts w:ascii="Arial" w:hAnsi="Arial" w:cs="Arial"/>
                      <w:color w:val="000000"/>
                    </w:rPr>
                    <w:t>R$ 11.760,00</w:t>
                  </w:r>
                </w:p>
              </w:tc>
              <w:tc>
                <w:tcPr>
                  <w:tcW w:w="576" w:type="dxa"/>
                  <w:gridSpan w:val="2"/>
                  <w:shd w:val="clear" w:color="auto" w:fill="F2F2F2" w:themeFill="background1" w:themeFillShade="F2"/>
                  <w:vAlign w:val="center"/>
                </w:tcPr>
                <w:p w:rsidR="00480566" w:rsidRDefault="00480566" w:rsidP="0063099D">
                  <w:pPr>
                    <w:jc w:val="center"/>
                    <w:rPr>
                      <w:rFonts w:ascii="Times New Roman" w:eastAsia="Times New Roman" w:hAnsi="Times New Roman" w:cs="Times New Roman"/>
                    </w:rPr>
                  </w:pPr>
                </w:p>
              </w:tc>
              <w:tc>
                <w:tcPr>
                  <w:tcW w:w="821" w:type="dxa"/>
                  <w:gridSpan w:val="3"/>
                  <w:shd w:val="clear" w:color="auto" w:fill="F2F2F2" w:themeFill="background1" w:themeFillShade="F2"/>
                  <w:vAlign w:val="center"/>
                </w:tcPr>
                <w:p w:rsidR="00480566" w:rsidRPr="00192441" w:rsidRDefault="00480566" w:rsidP="0063099D">
                  <w:pPr>
                    <w:jc w:val="center"/>
                    <w:rPr>
                      <w:rFonts w:ascii="Times New Roman" w:eastAsia="Times New Roman" w:hAnsi="Times New Roman" w:cs="Times New Roman"/>
                      <w:color w:val="000000" w:themeColor="text1"/>
                    </w:rPr>
                  </w:pPr>
                </w:p>
              </w:tc>
              <w:tc>
                <w:tcPr>
                  <w:tcW w:w="962" w:type="dxa"/>
                  <w:gridSpan w:val="2"/>
                  <w:shd w:val="clear" w:color="auto" w:fill="F2F2F2" w:themeFill="background1" w:themeFillShade="F2"/>
                  <w:vAlign w:val="center"/>
                </w:tcPr>
                <w:p w:rsidR="00480566" w:rsidRDefault="00480566" w:rsidP="0063099D"/>
              </w:tc>
            </w:tr>
            <w:tr w:rsidR="00480566" w:rsidTr="00480566">
              <w:trPr>
                <w:gridAfter w:val="1"/>
                <w:wAfter w:w="374" w:type="dxa"/>
                <w:trHeight w:val="300"/>
                <w:jc w:val="center"/>
              </w:trPr>
              <w:tc>
                <w:tcPr>
                  <w:tcW w:w="468" w:type="dxa"/>
                  <w:shd w:val="clear" w:color="auto" w:fill="F2F2F2" w:themeFill="background1" w:themeFillShade="F2"/>
                </w:tcPr>
                <w:p w:rsidR="00480566" w:rsidRPr="00D513C3" w:rsidRDefault="00480566" w:rsidP="0063099D">
                  <w:pPr>
                    <w:rPr>
                      <w:rFonts w:ascii="Arial" w:hAnsi="Arial" w:cs="Arial"/>
                      <w:color w:val="000000"/>
                    </w:rPr>
                  </w:pPr>
                </w:p>
              </w:tc>
              <w:tc>
                <w:tcPr>
                  <w:tcW w:w="1330" w:type="dxa"/>
                  <w:gridSpan w:val="4"/>
                  <w:shd w:val="clear" w:color="auto" w:fill="F2F2F2" w:themeFill="background1" w:themeFillShade="F2"/>
                </w:tcPr>
                <w:p w:rsidR="00480566" w:rsidRPr="002900E6" w:rsidRDefault="00480566" w:rsidP="0063099D">
                  <w:pPr>
                    <w:rPr>
                      <w:rFonts w:ascii="Arial" w:hAnsi="Arial" w:cs="Arial"/>
                      <w:b/>
                      <w:bCs/>
                      <w:sz w:val="18"/>
                      <w:szCs w:val="18"/>
                    </w:rPr>
                  </w:pPr>
                  <w:r w:rsidRPr="00D513C3">
                    <w:rPr>
                      <w:rFonts w:ascii="Arial" w:hAnsi="Arial" w:cs="Arial"/>
                      <w:color w:val="000000"/>
                    </w:rPr>
                    <w:t xml:space="preserve">Saco de lixo 100 litros, </w:t>
                  </w:r>
                </w:p>
              </w:tc>
              <w:tc>
                <w:tcPr>
                  <w:tcW w:w="1036" w:type="dxa"/>
                  <w:gridSpan w:val="2"/>
                  <w:shd w:val="clear" w:color="auto" w:fill="F2F2F2" w:themeFill="background1" w:themeFillShade="F2"/>
                </w:tcPr>
                <w:p w:rsidR="00480566" w:rsidRPr="002900E6" w:rsidRDefault="00480566" w:rsidP="0063099D">
                  <w:pPr>
                    <w:jc w:val="center"/>
                    <w:rPr>
                      <w:rFonts w:ascii="Arial" w:hAnsi="Arial" w:cs="Arial"/>
                      <w:b/>
                      <w:bCs/>
                      <w:sz w:val="18"/>
                      <w:szCs w:val="18"/>
                    </w:rPr>
                  </w:pPr>
                  <w:r w:rsidRPr="00760920">
                    <w:rPr>
                      <w:rFonts w:ascii="Arial" w:hAnsi="Arial" w:cs="Arial"/>
                    </w:rPr>
                    <w:t>Fardo</w:t>
                  </w:r>
                </w:p>
              </w:tc>
              <w:tc>
                <w:tcPr>
                  <w:tcW w:w="741" w:type="dxa"/>
                  <w:gridSpan w:val="2"/>
                  <w:shd w:val="clear" w:color="auto" w:fill="F2F2F2" w:themeFill="background1" w:themeFillShade="F2"/>
                </w:tcPr>
                <w:p w:rsidR="00480566" w:rsidRPr="002900E6" w:rsidRDefault="00480566" w:rsidP="0063099D">
                  <w:pPr>
                    <w:jc w:val="center"/>
                    <w:rPr>
                      <w:rFonts w:ascii="Arial" w:hAnsi="Arial" w:cs="Arial"/>
                      <w:sz w:val="18"/>
                      <w:szCs w:val="18"/>
                    </w:rPr>
                  </w:pPr>
                  <w:r w:rsidRPr="00760920">
                    <w:rPr>
                      <w:rFonts w:ascii="Arial" w:hAnsi="Arial" w:cs="Arial"/>
                    </w:rPr>
                    <w:t>600</w:t>
                  </w:r>
                </w:p>
              </w:tc>
              <w:tc>
                <w:tcPr>
                  <w:tcW w:w="2065" w:type="dxa"/>
                  <w:gridSpan w:val="4"/>
                  <w:shd w:val="clear" w:color="auto" w:fill="F2F2F2" w:themeFill="background1" w:themeFillShade="F2"/>
                </w:tcPr>
                <w:p w:rsidR="00480566" w:rsidRPr="002900E6" w:rsidRDefault="00480566" w:rsidP="0063099D">
                  <w:pPr>
                    <w:jc w:val="both"/>
                    <w:rPr>
                      <w:rFonts w:ascii="Arial" w:hAnsi="Arial" w:cs="Arial"/>
                      <w:b/>
                      <w:bCs/>
                      <w:sz w:val="18"/>
                      <w:szCs w:val="18"/>
                    </w:rPr>
                  </w:pPr>
                  <w:r w:rsidRPr="002900E6">
                    <w:rPr>
                      <w:rFonts w:ascii="Arial" w:hAnsi="Arial" w:cs="Arial"/>
                      <w:b/>
                      <w:bCs/>
                      <w:color w:val="000000"/>
                    </w:rPr>
                    <w:t>Saco de lixo de 100 litros,</w:t>
                  </w:r>
                  <w:r w:rsidRPr="002900E6">
                    <w:rPr>
                      <w:rFonts w:ascii="Arial" w:hAnsi="Arial" w:cs="Arial"/>
                      <w:color w:val="000000"/>
                    </w:rPr>
                    <w:t xml:space="preserve"> Cor preto. Confeccionado dentro das normas ABNT NBR 9191/2008.</w:t>
                  </w:r>
                  <w:r w:rsidRPr="002900E6">
                    <w:rPr>
                      <w:rFonts w:ascii="Arial" w:hAnsi="Arial" w:cs="Arial"/>
                    </w:rPr>
                    <w:t xml:space="preserve"> </w:t>
                  </w:r>
                  <w:r w:rsidRPr="002900E6">
                    <w:rPr>
                      <w:rFonts w:ascii="Arial" w:hAnsi="Arial" w:cs="Arial"/>
                      <w:color w:val="000000"/>
                    </w:rPr>
                    <w:t>Dimensões mínimas: 75cm de largura x 105cm de altura.  Fardo com 100 unidades. Código CATMAT: 228525. Necessário amostra para análise.</w:t>
                  </w:r>
                </w:p>
              </w:tc>
              <w:tc>
                <w:tcPr>
                  <w:tcW w:w="782" w:type="dxa"/>
                  <w:gridSpan w:val="4"/>
                  <w:shd w:val="clear" w:color="auto" w:fill="F2F2F2" w:themeFill="background1" w:themeFillShade="F2"/>
                  <w:vAlign w:val="center"/>
                </w:tcPr>
                <w:p w:rsidR="00480566" w:rsidRPr="002900E6" w:rsidRDefault="00480566" w:rsidP="0063099D">
                  <w:pPr>
                    <w:jc w:val="center"/>
                    <w:rPr>
                      <w:rFonts w:ascii="Arial" w:hAnsi="Arial" w:cs="Arial"/>
                      <w:b/>
                      <w:bCs/>
                      <w:sz w:val="18"/>
                      <w:szCs w:val="18"/>
                    </w:rPr>
                  </w:pPr>
                  <w:r w:rsidRPr="008E1F91">
                    <w:rPr>
                      <w:rFonts w:ascii="Arial" w:hAnsi="Arial" w:cs="Arial"/>
                    </w:rPr>
                    <w:t>R$ 29,26</w:t>
                  </w:r>
                </w:p>
              </w:tc>
              <w:tc>
                <w:tcPr>
                  <w:tcW w:w="1195" w:type="dxa"/>
                  <w:gridSpan w:val="3"/>
                  <w:shd w:val="clear" w:color="auto" w:fill="F2F2F2" w:themeFill="background1" w:themeFillShade="F2"/>
                  <w:vAlign w:val="center"/>
                </w:tcPr>
                <w:p w:rsidR="00480566" w:rsidRPr="002900E6" w:rsidRDefault="00480566" w:rsidP="0063099D">
                  <w:pPr>
                    <w:jc w:val="center"/>
                    <w:rPr>
                      <w:rFonts w:ascii="Arial" w:hAnsi="Arial" w:cs="Arial"/>
                      <w:b/>
                      <w:bCs/>
                      <w:sz w:val="18"/>
                      <w:szCs w:val="18"/>
                    </w:rPr>
                  </w:pPr>
                  <w:r w:rsidRPr="008E1FA2">
                    <w:rPr>
                      <w:rFonts w:ascii="Arial" w:hAnsi="Arial" w:cs="Arial"/>
                      <w:color w:val="000000"/>
                    </w:rPr>
                    <w:t>R$ 17.556,00</w:t>
                  </w:r>
                </w:p>
              </w:tc>
              <w:tc>
                <w:tcPr>
                  <w:tcW w:w="576" w:type="dxa"/>
                  <w:gridSpan w:val="2"/>
                  <w:shd w:val="clear" w:color="auto" w:fill="F2F2F2" w:themeFill="background1" w:themeFillShade="F2"/>
                  <w:vAlign w:val="center"/>
                </w:tcPr>
                <w:p w:rsidR="00480566" w:rsidRDefault="00480566" w:rsidP="0063099D">
                  <w:pPr>
                    <w:jc w:val="center"/>
                    <w:rPr>
                      <w:rFonts w:ascii="Times New Roman" w:eastAsia="Times New Roman" w:hAnsi="Times New Roman" w:cs="Times New Roman"/>
                    </w:rPr>
                  </w:pPr>
                </w:p>
              </w:tc>
              <w:tc>
                <w:tcPr>
                  <w:tcW w:w="821" w:type="dxa"/>
                  <w:gridSpan w:val="3"/>
                  <w:shd w:val="clear" w:color="auto" w:fill="F2F2F2" w:themeFill="background1" w:themeFillShade="F2"/>
                  <w:vAlign w:val="center"/>
                </w:tcPr>
                <w:p w:rsidR="00480566" w:rsidRPr="00192441" w:rsidRDefault="00480566" w:rsidP="0063099D">
                  <w:pPr>
                    <w:jc w:val="center"/>
                    <w:rPr>
                      <w:rFonts w:ascii="Times New Roman" w:eastAsia="Times New Roman" w:hAnsi="Times New Roman" w:cs="Times New Roman"/>
                      <w:color w:val="000000" w:themeColor="text1"/>
                    </w:rPr>
                  </w:pPr>
                </w:p>
              </w:tc>
              <w:tc>
                <w:tcPr>
                  <w:tcW w:w="962" w:type="dxa"/>
                  <w:gridSpan w:val="2"/>
                  <w:shd w:val="clear" w:color="auto" w:fill="F2F2F2" w:themeFill="background1" w:themeFillShade="F2"/>
                  <w:vAlign w:val="center"/>
                </w:tcPr>
                <w:p w:rsidR="00480566" w:rsidRDefault="00480566" w:rsidP="0063099D"/>
              </w:tc>
            </w:tr>
            <w:tr w:rsidR="00480566" w:rsidTr="00480566">
              <w:trPr>
                <w:gridAfter w:val="1"/>
                <w:wAfter w:w="374" w:type="dxa"/>
                <w:trHeight w:val="300"/>
                <w:jc w:val="center"/>
              </w:trPr>
              <w:tc>
                <w:tcPr>
                  <w:tcW w:w="468" w:type="dxa"/>
                  <w:shd w:val="clear" w:color="auto" w:fill="F2F2F2" w:themeFill="background1" w:themeFillShade="F2"/>
                </w:tcPr>
                <w:p w:rsidR="00480566" w:rsidRPr="00D513C3" w:rsidRDefault="00480566" w:rsidP="0063099D">
                  <w:pPr>
                    <w:rPr>
                      <w:rFonts w:ascii="Arial" w:hAnsi="Arial" w:cs="Arial"/>
                    </w:rPr>
                  </w:pPr>
                </w:p>
              </w:tc>
              <w:tc>
                <w:tcPr>
                  <w:tcW w:w="1330" w:type="dxa"/>
                  <w:gridSpan w:val="4"/>
                  <w:shd w:val="clear" w:color="auto" w:fill="F2F2F2" w:themeFill="background1" w:themeFillShade="F2"/>
                </w:tcPr>
                <w:p w:rsidR="00480566" w:rsidRPr="002900E6" w:rsidRDefault="00480566" w:rsidP="0063099D">
                  <w:pPr>
                    <w:rPr>
                      <w:rFonts w:ascii="Arial" w:hAnsi="Arial" w:cs="Arial"/>
                      <w:b/>
                      <w:bCs/>
                      <w:sz w:val="18"/>
                      <w:szCs w:val="18"/>
                    </w:rPr>
                  </w:pPr>
                  <w:r w:rsidRPr="00D513C3">
                    <w:rPr>
                      <w:rFonts w:ascii="Arial" w:hAnsi="Arial" w:cs="Arial"/>
                    </w:rPr>
                    <w:t xml:space="preserve">Saco plástico resistente </w:t>
                  </w:r>
                </w:p>
              </w:tc>
              <w:tc>
                <w:tcPr>
                  <w:tcW w:w="1036" w:type="dxa"/>
                  <w:gridSpan w:val="2"/>
                  <w:shd w:val="clear" w:color="auto" w:fill="F2F2F2" w:themeFill="background1" w:themeFillShade="F2"/>
                </w:tcPr>
                <w:p w:rsidR="00480566" w:rsidRPr="002900E6" w:rsidRDefault="00480566" w:rsidP="0063099D">
                  <w:pPr>
                    <w:jc w:val="center"/>
                    <w:rPr>
                      <w:rFonts w:ascii="Arial" w:hAnsi="Arial" w:cs="Arial"/>
                      <w:b/>
                      <w:bCs/>
                      <w:sz w:val="18"/>
                      <w:szCs w:val="18"/>
                    </w:rPr>
                  </w:pPr>
                  <w:r w:rsidRPr="00760920">
                    <w:rPr>
                      <w:rFonts w:ascii="Arial" w:hAnsi="Arial" w:cs="Arial"/>
                    </w:rPr>
                    <w:t>Kg</w:t>
                  </w:r>
                </w:p>
              </w:tc>
              <w:tc>
                <w:tcPr>
                  <w:tcW w:w="741" w:type="dxa"/>
                  <w:gridSpan w:val="2"/>
                  <w:shd w:val="clear" w:color="auto" w:fill="F2F2F2" w:themeFill="background1" w:themeFillShade="F2"/>
                </w:tcPr>
                <w:p w:rsidR="00480566" w:rsidRPr="002900E6" w:rsidRDefault="00480566" w:rsidP="0063099D">
                  <w:pPr>
                    <w:jc w:val="center"/>
                    <w:rPr>
                      <w:rFonts w:ascii="Arial" w:hAnsi="Arial" w:cs="Arial"/>
                      <w:sz w:val="18"/>
                      <w:szCs w:val="18"/>
                    </w:rPr>
                  </w:pPr>
                  <w:r w:rsidRPr="00760920">
                    <w:rPr>
                      <w:rFonts w:ascii="Arial" w:hAnsi="Arial" w:cs="Arial"/>
                    </w:rPr>
                    <w:t>200</w:t>
                  </w:r>
                </w:p>
              </w:tc>
              <w:tc>
                <w:tcPr>
                  <w:tcW w:w="2065" w:type="dxa"/>
                  <w:gridSpan w:val="4"/>
                  <w:shd w:val="clear" w:color="auto" w:fill="F2F2F2" w:themeFill="background1" w:themeFillShade="F2"/>
                </w:tcPr>
                <w:p w:rsidR="00480566" w:rsidRPr="002900E6" w:rsidRDefault="00480566" w:rsidP="0063099D">
                  <w:pPr>
                    <w:jc w:val="both"/>
                    <w:rPr>
                      <w:rFonts w:ascii="Arial" w:hAnsi="Arial" w:cs="Arial"/>
                      <w:b/>
                      <w:bCs/>
                      <w:sz w:val="18"/>
                      <w:szCs w:val="18"/>
                    </w:rPr>
                  </w:pPr>
                  <w:r w:rsidRPr="002900E6">
                    <w:rPr>
                      <w:rFonts w:ascii="Arial" w:hAnsi="Arial" w:cs="Arial"/>
                      <w:b/>
                      <w:bCs/>
                    </w:rPr>
                    <w:t>Saco plástico altamente resistente</w:t>
                  </w:r>
                  <w:r w:rsidRPr="002900E6">
                    <w:rPr>
                      <w:rFonts w:ascii="Arial" w:hAnsi="Arial" w:cs="Arial"/>
                    </w:rPr>
                    <w:t xml:space="preserve">, super reforçado, largura: 50 cm, altura: 80 cm, material: polietileno, espessura: 0,15mm, cor: incolor, características adicionais: alta densidade, transmitância: transparente. Com aproximadamente 20 </w:t>
                  </w:r>
                  <w:proofErr w:type="spellStart"/>
                  <w:r w:rsidRPr="002900E6">
                    <w:rPr>
                      <w:rFonts w:ascii="Arial" w:hAnsi="Arial" w:cs="Arial"/>
                    </w:rPr>
                    <w:t>und</w:t>
                  </w:r>
                  <w:proofErr w:type="spellEnd"/>
                  <w:r w:rsidRPr="002900E6">
                    <w:rPr>
                      <w:rFonts w:ascii="Arial" w:hAnsi="Arial" w:cs="Arial"/>
                    </w:rPr>
                    <w:t xml:space="preserve"> por kg. </w:t>
                  </w:r>
                  <w:r w:rsidRPr="002900E6">
                    <w:rPr>
                      <w:rFonts w:ascii="Arial" w:hAnsi="Arial" w:cs="Arial"/>
                      <w:color w:val="000000"/>
                    </w:rPr>
                    <w:t xml:space="preserve">Código CATMAT: 281985. </w:t>
                  </w:r>
                  <w:r w:rsidRPr="002900E6">
                    <w:rPr>
                      <w:rFonts w:ascii="Arial" w:hAnsi="Arial" w:cs="Arial"/>
                    </w:rPr>
                    <w:t>Necessário amostra para análise.</w:t>
                  </w:r>
                </w:p>
              </w:tc>
              <w:tc>
                <w:tcPr>
                  <w:tcW w:w="782" w:type="dxa"/>
                  <w:gridSpan w:val="4"/>
                  <w:shd w:val="clear" w:color="auto" w:fill="F2F2F2" w:themeFill="background1" w:themeFillShade="F2"/>
                  <w:vAlign w:val="center"/>
                </w:tcPr>
                <w:p w:rsidR="00480566" w:rsidRPr="002900E6" w:rsidRDefault="00480566" w:rsidP="0063099D">
                  <w:pPr>
                    <w:jc w:val="center"/>
                    <w:rPr>
                      <w:rFonts w:ascii="Arial" w:hAnsi="Arial" w:cs="Arial"/>
                      <w:b/>
                      <w:bCs/>
                      <w:sz w:val="18"/>
                      <w:szCs w:val="18"/>
                    </w:rPr>
                  </w:pPr>
                  <w:r w:rsidRPr="008E1F91">
                    <w:rPr>
                      <w:rFonts w:ascii="Arial" w:hAnsi="Arial" w:cs="Arial"/>
                    </w:rPr>
                    <w:t>R$ 31,48</w:t>
                  </w:r>
                </w:p>
              </w:tc>
              <w:tc>
                <w:tcPr>
                  <w:tcW w:w="1195" w:type="dxa"/>
                  <w:gridSpan w:val="3"/>
                  <w:shd w:val="clear" w:color="auto" w:fill="F2F2F2" w:themeFill="background1" w:themeFillShade="F2"/>
                  <w:vAlign w:val="center"/>
                </w:tcPr>
                <w:p w:rsidR="00480566" w:rsidRPr="002900E6" w:rsidRDefault="00480566" w:rsidP="0063099D">
                  <w:pPr>
                    <w:jc w:val="center"/>
                    <w:rPr>
                      <w:rFonts w:ascii="Arial" w:hAnsi="Arial" w:cs="Arial"/>
                      <w:b/>
                      <w:bCs/>
                      <w:sz w:val="18"/>
                      <w:szCs w:val="18"/>
                    </w:rPr>
                  </w:pPr>
                  <w:r w:rsidRPr="008E1FA2">
                    <w:rPr>
                      <w:rFonts w:ascii="Arial" w:hAnsi="Arial" w:cs="Arial"/>
                      <w:color w:val="000000"/>
                    </w:rPr>
                    <w:t>R$ 6.296,00</w:t>
                  </w:r>
                </w:p>
              </w:tc>
              <w:tc>
                <w:tcPr>
                  <w:tcW w:w="576" w:type="dxa"/>
                  <w:gridSpan w:val="2"/>
                  <w:shd w:val="clear" w:color="auto" w:fill="F2F2F2" w:themeFill="background1" w:themeFillShade="F2"/>
                  <w:vAlign w:val="center"/>
                </w:tcPr>
                <w:p w:rsidR="00480566" w:rsidRDefault="00480566" w:rsidP="0063099D">
                  <w:pPr>
                    <w:jc w:val="center"/>
                    <w:rPr>
                      <w:rFonts w:ascii="Times New Roman" w:eastAsia="Times New Roman" w:hAnsi="Times New Roman" w:cs="Times New Roman"/>
                    </w:rPr>
                  </w:pPr>
                </w:p>
              </w:tc>
              <w:tc>
                <w:tcPr>
                  <w:tcW w:w="821" w:type="dxa"/>
                  <w:gridSpan w:val="3"/>
                  <w:shd w:val="clear" w:color="auto" w:fill="F2F2F2" w:themeFill="background1" w:themeFillShade="F2"/>
                  <w:vAlign w:val="center"/>
                </w:tcPr>
                <w:p w:rsidR="00480566" w:rsidRPr="00192441" w:rsidRDefault="00480566" w:rsidP="0063099D">
                  <w:pPr>
                    <w:jc w:val="center"/>
                    <w:rPr>
                      <w:rFonts w:ascii="Times New Roman" w:eastAsia="Times New Roman" w:hAnsi="Times New Roman" w:cs="Times New Roman"/>
                      <w:color w:val="000000" w:themeColor="text1"/>
                    </w:rPr>
                  </w:pPr>
                </w:p>
              </w:tc>
              <w:tc>
                <w:tcPr>
                  <w:tcW w:w="962" w:type="dxa"/>
                  <w:gridSpan w:val="2"/>
                  <w:shd w:val="clear" w:color="auto" w:fill="F2F2F2" w:themeFill="background1" w:themeFillShade="F2"/>
                  <w:vAlign w:val="center"/>
                </w:tcPr>
                <w:p w:rsidR="00480566" w:rsidRDefault="00480566" w:rsidP="0063099D"/>
              </w:tc>
            </w:tr>
            <w:tr w:rsidR="00480566" w:rsidTr="00480566">
              <w:trPr>
                <w:gridAfter w:val="1"/>
                <w:wAfter w:w="374" w:type="dxa"/>
                <w:trHeight w:val="300"/>
                <w:jc w:val="center"/>
              </w:trPr>
              <w:tc>
                <w:tcPr>
                  <w:tcW w:w="468" w:type="dxa"/>
                  <w:shd w:val="clear" w:color="auto" w:fill="F2F2F2" w:themeFill="background1" w:themeFillShade="F2"/>
                </w:tcPr>
                <w:p w:rsidR="00480566" w:rsidRPr="00D513C3" w:rsidRDefault="00480566" w:rsidP="0063099D">
                  <w:pPr>
                    <w:rPr>
                      <w:rFonts w:ascii="Arial" w:hAnsi="Arial" w:cs="Arial"/>
                      <w:color w:val="000000"/>
                      <w:shd w:val="clear" w:color="auto" w:fill="FFFFFF"/>
                    </w:rPr>
                  </w:pPr>
                </w:p>
              </w:tc>
              <w:tc>
                <w:tcPr>
                  <w:tcW w:w="1330" w:type="dxa"/>
                  <w:gridSpan w:val="4"/>
                  <w:shd w:val="clear" w:color="auto" w:fill="F2F2F2" w:themeFill="background1" w:themeFillShade="F2"/>
                </w:tcPr>
                <w:p w:rsidR="00480566" w:rsidRPr="002900E6" w:rsidRDefault="00480566" w:rsidP="0063099D">
                  <w:pPr>
                    <w:rPr>
                      <w:rFonts w:ascii="Arial" w:hAnsi="Arial" w:cs="Arial"/>
                      <w:b/>
                      <w:bCs/>
                      <w:sz w:val="18"/>
                      <w:szCs w:val="18"/>
                    </w:rPr>
                  </w:pPr>
                  <w:r w:rsidRPr="00D513C3">
                    <w:rPr>
                      <w:rFonts w:ascii="Arial" w:hAnsi="Arial" w:cs="Arial"/>
                      <w:color w:val="000000"/>
                      <w:shd w:val="clear" w:color="auto" w:fill="FFFFFF"/>
                    </w:rPr>
                    <w:t xml:space="preserve">Saco Zip </w:t>
                  </w:r>
                  <w:proofErr w:type="spellStart"/>
                  <w:r w:rsidRPr="00D513C3">
                    <w:rPr>
                      <w:rFonts w:ascii="Arial" w:hAnsi="Arial" w:cs="Arial"/>
                      <w:color w:val="000000"/>
                      <w:shd w:val="clear" w:color="auto" w:fill="FFFFFF"/>
                    </w:rPr>
                    <w:t>Lock</w:t>
                  </w:r>
                  <w:proofErr w:type="spellEnd"/>
                  <w:r w:rsidRPr="00D513C3">
                    <w:rPr>
                      <w:rFonts w:ascii="Arial" w:hAnsi="Arial" w:cs="Arial"/>
                      <w:color w:val="000000"/>
                      <w:shd w:val="clear" w:color="auto" w:fill="FFFFFF"/>
                    </w:rPr>
                    <w:t xml:space="preserve">, </w:t>
                  </w:r>
                </w:p>
              </w:tc>
              <w:tc>
                <w:tcPr>
                  <w:tcW w:w="1036" w:type="dxa"/>
                  <w:gridSpan w:val="2"/>
                  <w:shd w:val="clear" w:color="auto" w:fill="F2F2F2" w:themeFill="background1" w:themeFillShade="F2"/>
                </w:tcPr>
                <w:p w:rsidR="00480566" w:rsidRPr="002900E6" w:rsidRDefault="00480566" w:rsidP="0063099D">
                  <w:pPr>
                    <w:jc w:val="center"/>
                    <w:rPr>
                      <w:rFonts w:ascii="Arial" w:hAnsi="Arial" w:cs="Arial"/>
                      <w:b/>
                      <w:bCs/>
                      <w:sz w:val="18"/>
                      <w:szCs w:val="18"/>
                    </w:rPr>
                  </w:pPr>
                  <w:r w:rsidRPr="00760920">
                    <w:rPr>
                      <w:rFonts w:ascii="Arial" w:hAnsi="Arial" w:cs="Arial"/>
                    </w:rPr>
                    <w:t>Pacote</w:t>
                  </w:r>
                </w:p>
              </w:tc>
              <w:tc>
                <w:tcPr>
                  <w:tcW w:w="741" w:type="dxa"/>
                  <w:gridSpan w:val="2"/>
                  <w:shd w:val="clear" w:color="auto" w:fill="F2F2F2" w:themeFill="background1" w:themeFillShade="F2"/>
                </w:tcPr>
                <w:p w:rsidR="00480566" w:rsidRPr="002900E6" w:rsidRDefault="00480566" w:rsidP="0063099D">
                  <w:pPr>
                    <w:jc w:val="center"/>
                    <w:rPr>
                      <w:rFonts w:ascii="Arial" w:hAnsi="Arial" w:cs="Arial"/>
                      <w:sz w:val="18"/>
                      <w:szCs w:val="18"/>
                    </w:rPr>
                  </w:pPr>
                  <w:r>
                    <w:rPr>
                      <w:rFonts w:ascii="Arial" w:hAnsi="Arial" w:cs="Arial"/>
                    </w:rPr>
                    <w:t>2</w:t>
                  </w:r>
                  <w:r w:rsidRPr="00760920">
                    <w:rPr>
                      <w:rFonts w:ascii="Arial" w:hAnsi="Arial" w:cs="Arial"/>
                    </w:rPr>
                    <w:t>00</w:t>
                  </w:r>
                </w:p>
              </w:tc>
              <w:tc>
                <w:tcPr>
                  <w:tcW w:w="2065" w:type="dxa"/>
                  <w:gridSpan w:val="4"/>
                  <w:shd w:val="clear" w:color="auto" w:fill="F2F2F2" w:themeFill="background1" w:themeFillShade="F2"/>
                </w:tcPr>
                <w:p w:rsidR="00480566" w:rsidRPr="002900E6" w:rsidRDefault="00480566" w:rsidP="0063099D">
                  <w:pPr>
                    <w:jc w:val="both"/>
                    <w:rPr>
                      <w:rFonts w:ascii="Arial" w:hAnsi="Arial" w:cs="Arial"/>
                      <w:b/>
                      <w:bCs/>
                      <w:sz w:val="18"/>
                      <w:szCs w:val="18"/>
                    </w:rPr>
                  </w:pPr>
                  <w:r w:rsidRPr="002900E6">
                    <w:rPr>
                      <w:rFonts w:ascii="Arial" w:hAnsi="Arial" w:cs="Arial"/>
                      <w:b/>
                      <w:bCs/>
                      <w:color w:val="000000"/>
                      <w:shd w:val="clear" w:color="auto" w:fill="FFFFFF"/>
                    </w:rPr>
                    <w:t xml:space="preserve">Saco de plástico com Zip </w:t>
                  </w:r>
                  <w:proofErr w:type="spellStart"/>
                  <w:r w:rsidRPr="002900E6">
                    <w:rPr>
                      <w:rFonts w:ascii="Arial" w:hAnsi="Arial" w:cs="Arial"/>
                      <w:b/>
                      <w:bCs/>
                      <w:color w:val="000000"/>
                      <w:shd w:val="clear" w:color="auto" w:fill="FFFFFF"/>
                    </w:rPr>
                    <w:t>Lock</w:t>
                  </w:r>
                  <w:proofErr w:type="spellEnd"/>
                  <w:r w:rsidRPr="002900E6">
                    <w:rPr>
                      <w:rFonts w:ascii="Arial" w:hAnsi="Arial" w:cs="Arial"/>
                      <w:b/>
                      <w:bCs/>
                      <w:color w:val="000000"/>
                      <w:shd w:val="clear" w:color="auto" w:fill="FFFFFF"/>
                    </w:rPr>
                    <w:t>,</w:t>
                  </w:r>
                  <w:r w:rsidRPr="002900E6">
                    <w:rPr>
                      <w:rFonts w:ascii="Arial" w:hAnsi="Arial" w:cs="Arial"/>
                      <w:color w:val="000000"/>
                      <w:shd w:val="clear" w:color="auto" w:fill="FFFFFF"/>
                    </w:rPr>
                    <w:t xml:space="preserve"> embalagem completamente resistente e atóxica</w:t>
                  </w:r>
                  <w:r w:rsidRPr="002900E6">
                    <w:rPr>
                      <w:rFonts w:ascii="Arial" w:hAnsi="Arial" w:cs="Arial"/>
                      <w:color w:val="000000"/>
                    </w:rPr>
                    <w:t>.</w:t>
                  </w:r>
                  <w:r w:rsidRPr="002900E6">
                    <w:rPr>
                      <w:rFonts w:ascii="Arial" w:hAnsi="Arial" w:cs="Arial"/>
                      <w:color w:val="000000"/>
                      <w:shd w:val="clear" w:color="auto" w:fill="FFFFFF"/>
                    </w:rPr>
                    <w:t xml:space="preserve"> Fabricado em polietileno de baixa densidade, possui um sistema de fechamento através de dois trilhos plásticos, </w:t>
                  </w:r>
                  <w:r w:rsidRPr="002900E6">
                    <w:rPr>
                      <w:rFonts w:ascii="Arial" w:hAnsi="Arial" w:cs="Arial"/>
                      <w:color w:val="000000"/>
                      <w:shd w:val="clear" w:color="auto" w:fill="FFFFFF"/>
                    </w:rPr>
                    <w:lastRenderedPageBreak/>
                    <w:t xml:space="preserve">que possibilitam manter a integridade dos alimentos que se encontram dentro do saco. Ideal para armazenamento de alimentos. Tamanho 10x14 cm. Pacote com 1.000 unidades. </w:t>
                  </w:r>
                  <w:r w:rsidRPr="002900E6">
                    <w:rPr>
                      <w:rFonts w:ascii="Arial" w:hAnsi="Arial" w:cs="Arial"/>
                      <w:color w:val="000000"/>
                    </w:rPr>
                    <w:t>Código CATMAT:</w:t>
                  </w:r>
                  <w:r w:rsidRPr="002900E6">
                    <w:rPr>
                      <w:rFonts w:ascii="Arial" w:hAnsi="Arial" w:cs="Arial"/>
                    </w:rPr>
                    <w:t xml:space="preserve"> </w:t>
                  </w:r>
                  <w:r w:rsidRPr="002900E6">
                    <w:rPr>
                      <w:rFonts w:ascii="Arial" w:hAnsi="Arial" w:cs="Arial"/>
                      <w:color w:val="000000"/>
                    </w:rPr>
                    <w:t>420801</w:t>
                  </w:r>
                  <w:r w:rsidRPr="002900E6">
                    <w:rPr>
                      <w:rFonts w:ascii="Arial" w:hAnsi="Arial" w:cs="Arial"/>
                    </w:rPr>
                    <w:t xml:space="preserve"> </w:t>
                  </w:r>
                  <w:r w:rsidRPr="002900E6">
                    <w:rPr>
                      <w:rFonts w:ascii="Arial" w:hAnsi="Arial" w:cs="Arial"/>
                      <w:color w:val="000000"/>
                    </w:rPr>
                    <w:t>Necessário amostra para análise.</w:t>
                  </w:r>
                </w:p>
              </w:tc>
              <w:tc>
                <w:tcPr>
                  <w:tcW w:w="782" w:type="dxa"/>
                  <w:gridSpan w:val="4"/>
                  <w:shd w:val="clear" w:color="auto" w:fill="F2F2F2" w:themeFill="background1" w:themeFillShade="F2"/>
                  <w:vAlign w:val="center"/>
                </w:tcPr>
                <w:p w:rsidR="00480566" w:rsidRPr="002900E6" w:rsidRDefault="00480566" w:rsidP="0063099D">
                  <w:pPr>
                    <w:jc w:val="center"/>
                    <w:rPr>
                      <w:rFonts w:ascii="Arial" w:hAnsi="Arial" w:cs="Arial"/>
                      <w:b/>
                      <w:bCs/>
                      <w:sz w:val="18"/>
                      <w:szCs w:val="18"/>
                    </w:rPr>
                  </w:pPr>
                  <w:r w:rsidRPr="008E1F91">
                    <w:rPr>
                      <w:rFonts w:ascii="Arial" w:hAnsi="Arial" w:cs="Arial"/>
                    </w:rPr>
                    <w:lastRenderedPageBreak/>
                    <w:t>R$ 29,51</w:t>
                  </w:r>
                </w:p>
              </w:tc>
              <w:tc>
                <w:tcPr>
                  <w:tcW w:w="1195" w:type="dxa"/>
                  <w:gridSpan w:val="3"/>
                  <w:shd w:val="clear" w:color="auto" w:fill="F2F2F2" w:themeFill="background1" w:themeFillShade="F2"/>
                  <w:vAlign w:val="center"/>
                </w:tcPr>
                <w:p w:rsidR="00480566" w:rsidRPr="002900E6" w:rsidRDefault="00480566" w:rsidP="0063099D">
                  <w:pPr>
                    <w:jc w:val="center"/>
                    <w:rPr>
                      <w:rFonts w:ascii="Arial" w:hAnsi="Arial" w:cs="Arial"/>
                      <w:b/>
                      <w:bCs/>
                      <w:sz w:val="18"/>
                      <w:szCs w:val="18"/>
                    </w:rPr>
                  </w:pPr>
                  <w:r w:rsidRPr="008E1FA2">
                    <w:rPr>
                      <w:rFonts w:ascii="Arial" w:hAnsi="Arial" w:cs="Arial"/>
                      <w:color w:val="000000"/>
                    </w:rPr>
                    <w:t>R$ 5.902,00</w:t>
                  </w:r>
                </w:p>
              </w:tc>
              <w:tc>
                <w:tcPr>
                  <w:tcW w:w="576" w:type="dxa"/>
                  <w:gridSpan w:val="2"/>
                  <w:shd w:val="clear" w:color="auto" w:fill="F2F2F2" w:themeFill="background1" w:themeFillShade="F2"/>
                  <w:vAlign w:val="center"/>
                </w:tcPr>
                <w:p w:rsidR="00480566" w:rsidRDefault="00480566" w:rsidP="0063099D">
                  <w:pPr>
                    <w:jc w:val="center"/>
                    <w:rPr>
                      <w:rFonts w:ascii="Times New Roman" w:eastAsia="Times New Roman" w:hAnsi="Times New Roman" w:cs="Times New Roman"/>
                    </w:rPr>
                  </w:pPr>
                </w:p>
              </w:tc>
              <w:tc>
                <w:tcPr>
                  <w:tcW w:w="821" w:type="dxa"/>
                  <w:gridSpan w:val="3"/>
                  <w:shd w:val="clear" w:color="auto" w:fill="F2F2F2" w:themeFill="background1" w:themeFillShade="F2"/>
                  <w:vAlign w:val="center"/>
                </w:tcPr>
                <w:p w:rsidR="00480566" w:rsidRPr="00192441" w:rsidRDefault="00480566" w:rsidP="0063099D">
                  <w:pPr>
                    <w:jc w:val="center"/>
                    <w:rPr>
                      <w:rFonts w:ascii="Times New Roman" w:eastAsia="Times New Roman" w:hAnsi="Times New Roman" w:cs="Times New Roman"/>
                      <w:color w:val="000000" w:themeColor="text1"/>
                    </w:rPr>
                  </w:pPr>
                </w:p>
              </w:tc>
              <w:tc>
                <w:tcPr>
                  <w:tcW w:w="962" w:type="dxa"/>
                  <w:gridSpan w:val="2"/>
                  <w:shd w:val="clear" w:color="auto" w:fill="F2F2F2" w:themeFill="background1" w:themeFillShade="F2"/>
                  <w:vAlign w:val="center"/>
                </w:tcPr>
                <w:p w:rsidR="00480566" w:rsidRDefault="00480566" w:rsidP="0063099D"/>
              </w:tc>
            </w:tr>
            <w:tr w:rsidR="00480566" w:rsidTr="00480566">
              <w:trPr>
                <w:gridAfter w:val="1"/>
                <w:wAfter w:w="374" w:type="dxa"/>
                <w:trHeight w:val="300"/>
                <w:jc w:val="center"/>
              </w:trPr>
              <w:tc>
                <w:tcPr>
                  <w:tcW w:w="468" w:type="dxa"/>
                  <w:shd w:val="clear" w:color="auto" w:fill="F2F2F2" w:themeFill="background1" w:themeFillShade="F2"/>
                </w:tcPr>
                <w:p w:rsidR="00480566" w:rsidRPr="00D513C3" w:rsidRDefault="00480566" w:rsidP="0063099D">
                  <w:pPr>
                    <w:rPr>
                      <w:rFonts w:ascii="Arial" w:hAnsi="Arial" w:cs="Arial"/>
                      <w:color w:val="000000"/>
                    </w:rPr>
                  </w:pPr>
                </w:p>
              </w:tc>
              <w:tc>
                <w:tcPr>
                  <w:tcW w:w="1330" w:type="dxa"/>
                  <w:gridSpan w:val="4"/>
                  <w:shd w:val="clear" w:color="auto" w:fill="F2F2F2" w:themeFill="background1" w:themeFillShade="F2"/>
                </w:tcPr>
                <w:p w:rsidR="00480566" w:rsidRPr="002900E6" w:rsidRDefault="00480566" w:rsidP="0063099D">
                  <w:pPr>
                    <w:rPr>
                      <w:rFonts w:ascii="Arial" w:hAnsi="Arial" w:cs="Arial"/>
                      <w:b/>
                      <w:bCs/>
                      <w:sz w:val="18"/>
                      <w:szCs w:val="18"/>
                    </w:rPr>
                  </w:pPr>
                  <w:r w:rsidRPr="00D513C3">
                    <w:rPr>
                      <w:rFonts w:ascii="Arial" w:hAnsi="Arial" w:cs="Arial"/>
                      <w:color w:val="000000"/>
                    </w:rPr>
                    <w:t xml:space="preserve">Sanitizante em pó </w:t>
                  </w:r>
                </w:p>
              </w:tc>
              <w:tc>
                <w:tcPr>
                  <w:tcW w:w="1036" w:type="dxa"/>
                  <w:gridSpan w:val="2"/>
                  <w:shd w:val="clear" w:color="auto" w:fill="F2F2F2" w:themeFill="background1" w:themeFillShade="F2"/>
                </w:tcPr>
                <w:p w:rsidR="00480566" w:rsidRPr="002900E6" w:rsidRDefault="00480566" w:rsidP="0063099D">
                  <w:pPr>
                    <w:jc w:val="center"/>
                    <w:rPr>
                      <w:rFonts w:ascii="Arial" w:hAnsi="Arial" w:cs="Arial"/>
                      <w:b/>
                      <w:bCs/>
                      <w:sz w:val="18"/>
                      <w:szCs w:val="18"/>
                    </w:rPr>
                  </w:pPr>
                  <w:r w:rsidRPr="00760920">
                    <w:rPr>
                      <w:rFonts w:ascii="Arial" w:hAnsi="Arial" w:cs="Arial"/>
                    </w:rPr>
                    <w:t>Kg</w:t>
                  </w:r>
                </w:p>
              </w:tc>
              <w:tc>
                <w:tcPr>
                  <w:tcW w:w="741" w:type="dxa"/>
                  <w:gridSpan w:val="2"/>
                  <w:shd w:val="clear" w:color="auto" w:fill="F2F2F2" w:themeFill="background1" w:themeFillShade="F2"/>
                </w:tcPr>
                <w:p w:rsidR="00480566" w:rsidRPr="002900E6" w:rsidRDefault="00480566" w:rsidP="0063099D">
                  <w:pPr>
                    <w:jc w:val="center"/>
                    <w:rPr>
                      <w:rFonts w:ascii="Arial" w:hAnsi="Arial" w:cs="Arial"/>
                      <w:sz w:val="18"/>
                      <w:szCs w:val="18"/>
                    </w:rPr>
                  </w:pPr>
                  <w:r w:rsidRPr="00760920">
                    <w:rPr>
                      <w:rFonts w:ascii="Arial" w:hAnsi="Arial" w:cs="Arial"/>
                    </w:rPr>
                    <w:t>200</w:t>
                  </w:r>
                </w:p>
              </w:tc>
              <w:tc>
                <w:tcPr>
                  <w:tcW w:w="2065" w:type="dxa"/>
                  <w:gridSpan w:val="4"/>
                  <w:shd w:val="clear" w:color="auto" w:fill="F2F2F2" w:themeFill="background1" w:themeFillShade="F2"/>
                </w:tcPr>
                <w:p w:rsidR="00480566" w:rsidRPr="002900E6" w:rsidRDefault="00480566" w:rsidP="0063099D">
                  <w:pPr>
                    <w:jc w:val="both"/>
                    <w:rPr>
                      <w:rFonts w:ascii="Arial" w:hAnsi="Arial" w:cs="Arial"/>
                      <w:b/>
                      <w:bCs/>
                      <w:sz w:val="18"/>
                      <w:szCs w:val="18"/>
                    </w:rPr>
                  </w:pPr>
                  <w:r w:rsidRPr="002900E6">
                    <w:rPr>
                      <w:rFonts w:ascii="Arial" w:hAnsi="Arial" w:cs="Arial"/>
                      <w:b/>
                      <w:bCs/>
                      <w:color w:val="000000"/>
                    </w:rPr>
                    <w:t>Sanitizante em pó</w:t>
                  </w:r>
                  <w:r w:rsidRPr="002900E6">
                    <w:rPr>
                      <w:rFonts w:ascii="Arial" w:hAnsi="Arial" w:cs="Arial"/>
                      <w:color w:val="000000"/>
                    </w:rPr>
                    <w:t xml:space="preserve"> </w:t>
                  </w:r>
                  <w:r w:rsidRPr="002900E6">
                    <w:rPr>
                      <w:rFonts w:ascii="Arial" w:hAnsi="Arial" w:cs="Arial"/>
                      <w:b/>
                      <w:bCs/>
                      <w:color w:val="000000"/>
                    </w:rPr>
                    <w:t>para Hortifrutis.</w:t>
                  </w:r>
                  <w:r w:rsidRPr="002900E6">
                    <w:rPr>
                      <w:rFonts w:ascii="Arial" w:hAnsi="Arial" w:cs="Arial"/>
                      <w:color w:val="000000"/>
                    </w:rPr>
                    <w:t xml:space="preserve"> Embalagem de 1kg. A embalagem deve constar registro ANVISA. Código CATMAT:</w:t>
                  </w:r>
                  <w:r w:rsidRPr="002900E6">
                    <w:rPr>
                      <w:rFonts w:ascii="Arial" w:hAnsi="Arial" w:cs="Arial"/>
                    </w:rPr>
                    <w:t xml:space="preserve"> </w:t>
                  </w:r>
                  <w:r w:rsidRPr="002900E6">
                    <w:rPr>
                      <w:rFonts w:ascii="Arial" w:hAnsi="Arial" w:cs="Arial"/>
                      <w:color w:val="000000"/>
                    </w:rPr>
                    <w:t>377608. Necessário amostra para análise.</w:t>
                  </w:r>
                </w:p>
              </w:tc>
              <w:tc>
                <w:tcPr>
                  <w:tcW w:w="782" w:type="dxa"/>
                  <w:gridSpan w:val="4"/>
                  <w:shd w:val="clear" w:color="auto" w:fill="F2F2F2" w:themeFill="background1" w:themeFillShade="F2"/>
                  <w:vAlign w:val="center"/>
                </w:tcPr>
                <w:p w:rsidR="00480566" w:rsidRPr="002900E6" w:rsidRDefault="00480566" w:rsidP="0063099D">
                  <w:pPr>
                    <w:jc w:val="center"/>
                    <w:rPr>
                      <w:rFonts w:ascii="Arial" w:hAnsi="Arial" w:cs="Arial"/>
                      <w:b/>
                      <w:bCs/>
                      <w:sz w:val="18"/>
                      <w:szCs w:val="18"/>
                    </w:rPr>
                  </w:pPr>
                  <w:r w:rsidRPr="008E1F91">
                    <w:rPr>
                      <w:rFonts w:ascii="Arial" w:hAnsi="Arial" w:cs="Arial"/>
                    </w:rPr>
                    <w:t>R$ 38,57</w:t>
                  </w:r>
                </w:p>
              </w:tc>
              <w:tc>
                <w:tcPr>
                  <w:tcW w:w="1195" w:type="dxa"/>
                  <w:gridSpan w:val="3"/>
                  <w:shd w:val="clear" w:color="auto" w:fill="F2F2F2" w:themeFill="background1" w:themeFillShade="F2"/>
                  <w:vAlign w:val="center"/>
                </w:tcPr>
                <w:p w:rsidR="00480566" w:rsidRPr="002900E6" w:rsidRDefault="00480566" w:rsidP="0063099D">
                  <w:pPr>
                    <w:jc w:val="center"/>
                    <w:rPr>
                      <w:rFonts w:ascii="Arial" w:hAnsi="Arial" w:cs="Arial"/>
                      <w:b/>
                      <w:bCs/>
                      <w:sz w:val="18"/>
                      <w:szCs w:val="18"/>
                    </w:rPr>
                  </w:pPr>
                  <w:r w:rsidRPr="008E1FA2">
                    <w:rPr>
                      <w:rFonts w:ascii="Arial" w:hAnsi="Arial" w:cs="Arial"/>
                      <w:color w:val="000000"/>
                    </w:rPr>
                    <w:t>R$ 7.714,00</w:t>
                  </w:r>
                </w:p>
              </w:tc>
              <w:tc>
                <w:tcPr>
                  <w:tcW w:w="576" w:type="dxa"/>
                  <w:gridSpan w:val="2"/>
                  <w:shd w:val="clear" w:color="auto" w:fill="F2F2F2" w:themeFill="background1" w:themeFillShade="F2"/>
                  <w:vAlign w:val="center"/>
                </w:tcPr>
                <w:p w:rsidR="00480566" w:rsidRDefault="00480566" w:rsidP="0063099D">
                  <w:pPr>
                    <w:jc w:val="center"/>
                    <w:rPr>
                      <w:rFonts w:ascii="Times New Roman" w:eastAsia="Times New Roman" w:hAnsi="Times New Roman" w:cs="Times New Roman"/>
                    </w:rPr>
                  </w:pPr>
                </w:p>
              </w:tc>
              <w:tc>
                <w:tcPr>
                  <w:tcW w:w="821" w:type="dxa"/>
                  <w:gridSpan w:val="3"/>
                  <w:shd w:val="clear" w:color="auto" w:fill="F2F2F2" w:themeFill="background1" w:themeFillShade="F2"/>
                  <w:vAlign w:val="center"/>
                </w:tcPr>
                <w:p w:rsidR="00480566" w:rsidRPr="00192441" w:rsidRDefault="00480566" w:rsidP="0063099D">
                  <w:pPr>
                    <w:jc w:val="center"/>
                    <w:rPr>
                      <w:rFonts w:ascii="Times New Roman" w:eastAsia="Times New Roman" w:hAnsi="Times New Roman" w:cs="Times New Roman"/>
                      <w:color w:val="000000" w:themeColor="text1"/>
                    </w:rPr>
                  </w:pPr>
                </w:p>
              </w:tc>
              <w:tc>
                <w:tcPr>
                  <w:tcW w:w="962" w:type="dxa"/>
                  <w:gridSpan w:val="2"/>
                  <w:shd w:val="clear" w:color="auto" w:fill="F2F2F2" w:themeFill="background1" w:themeFillShade="F2"/>
                  <w:vAlign w:val="center"/>
                </w:tcPr>
                <w:p w:rsidR="00480566" w:rsidRDefault="00480566" w:rsidP="0063099D"/>
              </w:tc>
            </w:tr>
            <w:tr w:rsidR="00480566" w:rsidTr="00480566">
              <w:trPr>
                <w:gridAfter w:val="1"/>
                <w:wAfter w:w="374" w:type="dxa"/>
                <w:trHeight w:val="300"/>
                <w:jc w:val="center"/>
              </w:trPr>
              <w:tc>
                <w:tcPr>
                  <w:tcW w:w="468" w:type="dxa"/>
                  <w:shd w:val="clear" w:color="auto" w:fill="F2F2F2" w:themeFill="background1" w:themeFillShade="F2"/>
                </w:tcPr>
                <w:p w:rsidR="00480566" w:rsidRPr="00D513C3" w:rsidRDefault="00480566" w:rsidP="0063099D">
                  <w:pPr>
                    <w:rPr>
                      <w:rFonts w:ascii="Arial" w:hAnsi="Arial" w:cs="Arial"/>
                      <w:color w:val="000000"/>
                    </w:rPr>
                  </w:pPr>
                </w:p>
              </w:tc>
              <w:tc>
                <w:tcPr>
                  <w:tcW w:w="1330" w:type="dxa"/>
                  <w:gridSpan w:val="4"/>
                  <w:shd w:val="clear" w:color="auto" w:fill="F2F2F2" w:themeFill="background1" w:themeFillShade="F2"/>
                </w:tcPr>
                <w:p w:rsidR="00480566" w:rsidRPr="002900E6" w:rsidRDefault="00480566" w:rsidP="0063099D">
                  <w:pPr>
                    <w:rPr>
                      <w:rFonts w:ascii="Arial" w:hAnsi="Arial" w:cs="Arial"/>
                      <w:b/>
                      <w:bCs/>
                      <w:sz w:val="18"/>
                      <w:szCs w:val="18"/>
                    </w:rPr>
                  </w:pPr>
                  <w:r w:rsidRPr="00D513C3">
                    <w:rPr>
                      <w:rFonts w:ascii="Arial" w:hAnsi="Arial" w:cs="Arial"/>
                      <w:color w:val="000000"/>
                    </w:rPr>
                    <w:t>Saponáceo em pó</w:t>
                  </w:r>
                </w:p>
              </w:tc>
              <w:tc>
                <w:tcPr>
                  <w:tcW w:w="1036" w:type="dxa"/>
                  <w:gridSpan w:val="2"/>
                  <w:shd w:val="clear" w:color="auto" w:fill="F2F2F2" w:themeFill="background1" w:themeFillShade="F2"/>
                </w:tcPr>
                <w:p w:rsidR="00480566" w:rsidRPr="002900E6" w:rsidRDefault="00480566" w:rsidP="0063099D">
                  <w:pPr>
                    <w:jc w:val="center"/>
                    <w:rPr>
                      <w:rFonts w:ascii="Arial" w:hAnsi="Arial" w:cs="Arial"/>
                      <w:b/>
                      <w:bCs/>
                      <w:sz w:val="18"/>
                      <w:szCs w:val="18"/>
                    </w:rPr>
                  </w:pPr>
                  <w:r w:rsidRPr="00760920">
                    <w:rPr>
                      <w:rFonts w:ascii="Arial" w:hAnsi="Arial" w:cs="Arial"/>
                    </w:rPr>
                    <w:t>U</w:t>
                  </w:r>
                  <w:r>
                    <w:rPr>
                      <w:rFonts w:ascii="Arial" w:hAnsi="Arial" w:cs="Arial"/>
                    </w:rPr>
                    <w:t>nidade</w:t>
                  </w:r>
                </w:p>
              </w:tc>
              <w:tc>
                <w:tcPr>
                  <w:tcW w:w="741" w:type="dxa"/>
                  <w:gridSpan w:val="2"/>
                  <w:shd w:val="clear" w:color="auto" w:fill="F2F2F2" w:themeFill="background1" w:themeFillShade="F2"/>
                </w:tcPr>
                <w:p w:rsidR="00480566" w:rsidRPr="002900E6" w:rsidRDefault="00480566" w:rsidP="0063099D">
                  <w:pPr>
                    <w:jc w:val="center"/>
                    <w:rPr>
                      <w:rFonts w:ascii="Arial" w:hAnsi="Arial" w:cs="Arial"/>
                      <w:sz w:val="18"/>
                      <w:szCs w:val="18"/>
                    </w:rPr>
                  </w:pPr>
                  <w:r w:rsidRPr="00760920">
                    <w:rPr>
                      <w:rFonts w:ascii="Arial" w:hAnsi="Arial" w:cs="Arial"/>
                    </w:rPr>
                    <w:t>600</w:t>
                  </w:r>
                </w:p>
              </w:tc>
              <w:tc>
                <w:tcPr>
                  <w:tcW w:w="2065" w:type="dxa"/>
                  <w:gridSpan w:val="4"/>
                  <w:shd w:val="clear" w:color="auto" w:fill="F2F2F2" w:themeFill="background1" w:themeFillShade="F2"/>
                </w:tcPr>
                <w:p w:rsidR="00480566" w:rsidRPr="002900E6" w:rsidRDefault="00480566" w:rsidP="0063099D">
                  <w:pPr>
                    <w:jc w:val="both"/>
                    <w:rPr>
                      <w:rFonts w:ascii="Arial" w:hAnsi="Arial" w:cs="Arial"/>
                      <w:b/>
                      <w:bCs/>
                      <w:sz w:val="18"/>
                      <w:szCs w:val="18"/>
                    </w:rPr>
                  </w:pPr>
                  <w:r w:rsidRPr="002900E6">
                    <w:rPr>
                      <w:rFonts w:ascii="Arial" w:hAnsi="Arial" w:cs="Arial"/>
                      <w:b/>
                      <w:bCs/>
                      <w:color w:val="000000"/>
                    </w:rPr>
                    <w:t>Saponáceo em pó,</w:t>
                  </w:r>
                  <w:r w:rsidRPr="002900E6">
                    <w:rPr>
                      <w:rFonts w:ascii="Arial" w:hAnsi="Arial" w:cs="Arial"/>
                      <w:color w:val="000000"/>
                    </w:rPr>
                    <w:t xml:space="preserve"> com detergente. Embalagem de 500grs. Código CATMAT:</w:t>
                  </w:r>
                  <w:r w:rsidRPr="002900E6">
                    <w:rPr>
                      <w:rFonts w:ascii="Arial" w:hAnsi="Arial" w:cs="Arial"/>
                    </w:rPr>
                    <w:t xml:space="preserve"> </w:t>
                  </w:r>
                  <w:r w:rsidRPr="002900E6">
                    <w:rPr>
                      <w:rFonts w:ascii="Arial" w:hAnsi="Arial" w:cs="Arial"/>
                      <w:color w:val="000000"/>
                    </w:rPr>
                    <w:t>236605. Necessário amostra para análise.</w:t>
                  </w:r>
                </w:p>
              </w:tc>
              <w:tc>
                <w:tcPr>
                  <w:tcW w:w="782" w:type="dxa"/>
                  <w:gridSpan w:val="4"/>
                  <w:shd w:val="clear" w:color="auto" w:fill="F2F2F2" w:themeFill="background1" w:themeFillShade="F2"/>
                  <w:vAlign w:val="center"/>
                </w:tcPr>
                <w:p w:rsidR="00480566" w:rsidRPr="002900E6" w:rsidRDefault="00480566" w:rsidP="0063099D">
                  <w:pPr>
                    <w:jc w:val="center"/>
                    <w:rPr>
                      <w:rFonts w:ascii="Arial" w:hAnsi="Arial" w:cs="Arial"/>
                      <w:b/>
                      <w:bCs/>
                      <w:sz w:val="18"/>
                      <w:szCs w:val="18"/>
                    </w:rPr>
                  </w:pPr>
                  <w:r w:rsidRPr="008E1F91">
                    <w:rPr>
                      <w:rFonts w:ascii="Arial" w:hAnsi="Arial" w:cs="Arial"/>
                    </w:rPr>
                    <w:t>R$ 6,01</w:t>
                  </w:r>
                </w:p>
              </w:tc>
              <w:tc>
                <w:tcPr>
                  <w:tcW w:w="1195" w:type="dxa"/>
                  <w:gridSpan w:val="3"/>
                  <w:shd w:val="clear" w:color="auto" w:fill="F2F2F2" w:themeFill="background1" w:themeFillShade="F2"/>
                  <w:vAlign w:val="center"/>
                </w:tcPr>
                <w:p w:rsidR="00480566" w:rsidRPr="002900E6" w:rsidRDefault="00480566" w:rsidP="0063099D">
                  <w:pPr>
                    <w:jc w:val="center"/>
                    <w:rPr>
                      <w:rFonts w:ascii="Arial" w:hAnsi="Arial" w:cs="Arial"/>
                      <w:b/>
                      <w:bCs/>
                      <w:sz w:val="18"/>
                      <w:szCs w:val="18"/>
                    </w:rPr>
                  </w:pPr>
                  <w:r w:rsidRPr="008E1FA2">
                    <w:rPr>
                      <w:rFonts w:ascii="Arial" w:hAnsi="Arial" w:cs="Arial"/>
                      <w:color w:val="000000"/>
                    </w:rPr>
                    <w:t>R$ 3.606,00</w:t>
                  </w:r>
                </w:p>
              </w:tc>
              <w:tc>
                <w:tcPr>
                  <w:tcW w:w="576" w:type="dxa"/>
                  <w:gridSpan w:val="2"/>
                  <w:shd w:val="clear" w:color="auto" w:fill="F2F2F2" w:themeFill="background1" w:themeFillShade="F2"/>
                  <w:vAlign w:val="center"/>
                </w:tcPr>
                <w:p w:rsidR="00480566" w:rsidRDefault="00480566" w:rsidP="0063099D">
                  <w:pPr>
                    <w:jc w:val="center"/>
                    <w:rPr>
                      <w:rFonts w:ascii="Times New Roman" w:eastAsia="Times New Roman" w:hAnsi="Times New Roman" w:cs="Times New Roman"/>
                    </w:rPr>
                  </w:pPr>
                </w:p>
              </w:tc>
              <w:tc>
                <w:tcPr>
                  <w:tcW w:w="821" w:type="dxa"/>
                  <w:gridSpan w:val="3"/>
                  <w:shd w:val="clear" w:color="auto" w:fill="F2F2F2" w:themeFill="background1" w:themeFillShade="F2"/>
                  <w:vAlign w:val="center"/>
                </w:tcPr>
                <w:p w:rsidR="00480566" w:rsidRPr="00192441" w:rsidRDefault="00480566" w:rsidP="0063099D">
                  <w:pPr>
                    <w:jc w:val="center"/>
                    <w:rPr>
                      <w:rFonts w:ascii="Times New Roman" w:eastAsia="Times New Roman" w:hAnsi="Times New Roman" w:cs="Times New Roman"/>
                      <w:color w:val="000000" w:themeColor="text1"/>
                    </w:rPr>
                  </w:pPr>
                </w:p>
              </w:tc>
              <w:tc>
                <w:tcPr>
                  <w:tcW w:w="962" w:type="dxa"/>
                  <w:gridSpan w:val="2"/>
                  <w:shd w:val="clear" w:color="auto" w:fill="F2F2F2" w:themeFill="background1" w:themeFillShade="F2"/>
                  <w:vAlign w:val="center"/>
                </w:tcPr>
                <w:p w:rsidR="00480566" w:rsidRDefault="00480566" w:rsidP="0063099D"/>
              </w:tc>
            </w:tr>
            <w:tr w:rsidR="00480566" w:rsidTr="00480566">
              <w:trPr>
                <w:gridAfter w:val="1"/>
                <w:wAfter w:w="374" w:type="dxa"/>
                <w:trHeight w:val="300"/>
                <w:jc w:val="center"/>
              </w:trPr>
              <w:tc>
                <w:tcPr>
                  <w:tcW w:w="468" w:type="dxa"/>
                  <w:shd w:val="clear" w:color="auto" w:fill="F2F2F2" w:themeFill="background1" w:themeFillShade="F2"/>
                </w:tcPr>
                <w:p w:rsidR="00480566" w:rsidRPr="00D513C3" w:rsidRDefault="00480566" w:rsidP="0063099D">
                  <w:pPr>
                    <w:rPr>
                      <w:rFonts w:ascii="Arial" w:hAnsi="Arial" w:cs="Arial"/>
                      <w:color w:val="000000"/>
                    </w:rPr>
                  </w:pPr>
                </w:p>
              </w:tc>
              <w:tc>
                <w:tcPr>
                  <w:tcW w:w="1330" w:type="dxa"/>
                  <w:gridSpan w:val="4"/>
                  <w:shd w:val="clear" w:color="auto" w:fill="F2F2F2" w:themeFill="background1" w:themeFillShade="F2"/>
                </w:tcPr>
                <w:p w:rsidR="00480566" w:rsidRPr="002900E6" w:rsidRDefault="00480566" w:rsidP="0063099D">
                  <w:pPr>
                    <w:rPr>
                      <w:rFonts w:ascii="Arial" w:hAnsi="Arial" w:cs="Arial"/>
                      <w:b/>
                      <w:bCs/>
                      <w:sz w:val="18"/>
                      <w:szCs w:val="18"/>
                    </w:rPr>
                  </w:pPr>
                  <w:r w:rsidRPr="00D513C3">
                    <w:rPr>
                      <w:rFonts w:ascii="Arial" w:hAnsi="Arial" w:cs="Arial"/>
                      <w:color w:val="000000"/>
                    </w:rPr>
                    <w:t xml:space="preserve">Vassoura </w:t>
                  </w:r>
                  <w:r>
                    <w:rPr>
                      <w:rFonts w:ascii="Arial" w:hAnsi="Arial" w:cs="Arial"/>
                      <w:color w:val="000000"/>
                    </w:rPr>
                    <w:t>p</w:t>
                  </w:r>
                  <w:r w:rsidRPr="00D513C3">
                    <w:rPr>
                      <w:rFonts w:ascii="Arial" w:hAnsi="Arial" w:cs="Arial"/>
                      <w:color w:val="000000"/>
                    </w:rPr>
                    <w:t>iaçava</w:t>
                  </w:r>
                </w:p>
              </w:tc>
              <w:tc>
                <w:tcPr>
                  <w:tcW w:w="1036" w:type="dxa"/>
                  <w:gridSpan w:val="2"/>
                  <w:shd w:val="clear" w:color="auto" w:fill="F2F2F2" w:themeFill="background1" w:themeFillShade="F2"/>
                </w:tcPr>
                <w:p w:rsidR="00480566" w:rsidRPr="002900E6" w:rsidRDefault="00480566" w:rsidP="0063099D">
                  <w:pPr>
                    <w:jc w:val="center"/>
                    <w:rPr>
                      <w:rFonts w:ascii="Arial" w:hAnsi="Arial" w:cs="Arial"/>
                      <w:b/>
                      <w:bCs/>
                      <w:sz w:val="18"/>
                      <w:szCs w:val="18"/>
                    </w:rPr>
                  </w:pPr>
                  <w:r w:rsidRPr="00760920">
                    <w:rPr>
                      <w:rFonts w:ascii="Arial" w:hAnsi="Arial" w:cs="Arial"/>
                    </w:rPr>
                    <w:t>U</w:t>
                  </w:r>
                  <w:r>
                    <w:rPr>
                      <w:rFonts w:ascii="Arial" w:hAnsi="Arial" w:cs="Arial"/>
                    </w:rPr>
                    <w:t>nidade</w:t>
                  </w:r>
                </w:p>
              </w:tc>
              <w:tc>
                <w:tcPr>
                  <w:tcW w:w="741" w:type="dxa"/>
                  <w:gridSpan w:val="2"/>
                  <w:shd w:val="clear" w:color="auto" w:fill="F2F2F2" w:themeFill="background1" w:themeFillShade="F2"/>
                </w:tcPr>
                <w:p w:rsidR="00480566" w:rsidRPr="002900E6" w:rsidRDefault="00480566" w:rsidP="0063099D">
                  <w:pPr>
                    <w:jc w:val="center"/>
                    <w:rPr>
                      <w:rFonts w:ascii="Arial" w:hAnsi="Arial" w:cs="Arial"/>
                      <w:sz w:val="18"/>
                      <w:szCs w:val="18"/>
                    </w:rPr>
                  </w:pPr>
                  <w:r w:rsidRPr="00760920">
                    <w:rPr>
                      <w:rFonts w:ascii="Arial" w:hAnsi="Arial" w:cs="Arial"/>
                    </w:rPr>
                    <w:t>500</w:t>
                  </w:r>
                </w:p>
              </w:tc>
              <w:tc>
                <w:tcPr>
                  <w:tcW w:w="2065" w:type="dxa"/>
                  <w:gridSpan w:val="4"/>
                  <w:shd w:val="clear" w:color="auto" w:fill="F2F2F2" w:themeFill="background1" w:themeFillShade="F2"/>
                </w:tcPr>
                <w:p w:rsidR="00480566" w:rsidRPr="002900E6" w:rsidRDefault="00480566" w:rsidP="0063099D">
                  <w:pPr>
                    <w:jc w:val="both"/>
                    <w:rPr>
                      <w:rFonts w:ascii="Arial" w:hAnsi="Arial" w:cs="Arial"/>
                      <w:b/>
                      <w:bCs/>
                      <w:sz w:val="18"/>
                      <w:szCs w:val="18"/>
                    </w:rPr>
                  </w:pPr>
                  <w:r w:rsidRPr="002900E6">
                    <w:rPr>
                      <w:rFonts w:ascii="Arial" w:hAnsi="Arial" w:cs="Arial"/>
                      <w:b/>
                      <w:bCs/>
                      <w:color w:val="000000"/>
                    </w:rPr>
                    <w:t>Vassoura Piaçava.</w:t>
                  </w:r>
                  <w:r w:rsidRPr="002900E6">
                    <w:rPr>
                      <w:rFonts w:ascii="Arial" w:hAnsi="Arial" w:cs="Arial"/>
                      <w:color w:val="000000"/>
                    </w:rPr>
                    <w:t xml:space="preserve"> Chapa 3. Com cabo de madeira revestido em plástico. Com identificação do fabricante. Código CATMAT: 446269 Necessário amostra para análise.</w:t>
                  </w:r>
                </w:p>
              </w:tc>
              <w:tc>
                <w:tcPr>
                  <w:tcW w:w="782" w:type="dxa"/>
                  <w:gridSpan w:val="4"/>
                  <w:shd w:val="clear" w:color="auto" w:fill="F2F2F2" w:themeFill="background1" w:themeFillShade="F2"/>
                  <w:vAlign w:val="center"/>
                </w:tcPr>
                <w:p w:rsidR="00480566" w:rsidRPr="002900E6" w:rsidRDefault="00480566" w:rsidP="0063099D">
                  <w:pPr>
                    <w:jc w:val="center"/>
                    <w:rPr>
                      <w:rFonts w:ascii="Arial" w:hAnsi="Arial" w:cs="Arial"/>
                      <w:b/>
                      <w:bCs/>
                      <w:sz w:val="18"/>
                      <w:szCs w:val="18"/>
                    </w:rPr>
                  </w:pPr>
                  <w:r w:rsidRPr="008E1F91">
                    <w:rPr>
                      <w:rFonts w:ascii="Arial" w:hAnsi="Arial" w:cs="Arial"/>
                    </w:rPr>
                    <w:t>R$ 24,66</w:t>
                  </w:r>
                </w:p>
              </w:tc>
              <w:tc>
                <w:tcPr>
                  <w:tcW w:w="1195" w:type="dxa"/>
                  <w:gridSpan w:val="3"/>
                  <w:shd w:val="clear" w:color="auto" w:fill="F2F2F2" w:themeFill="background1" w:themeFillShade="F2"/>
                  <w:vAlign w:val="center"/>
                </w:tcPr>
                <w:p w:rsidR="00480566" w:rsidRPr="002900E6" w:rsidRDefault="00480566" w:rsidP="0063099D">
                  <w:pPr>
                    <w:jc w:val="center"/>
                    <w:rPr>
                      <w:rFonts w:ascii="Arial" w:hAnsi="Arial" w:cs="Arial"/>
                      <w:b/>
                      <w:bCs/>
                      <w:sz w:val="18"/>
                      <w:szCs w:val="18"/>
                    </w:rPr>
                  </w:pPr>
                  <w:r w:rsidRPr="008E1FA2">
                    <w:rPr>
                      <w:rFonts w:ascii="Arial" w:hAnsi="Arial" w:cs="Arial"/>
                      <w:color w:val="000000"/>
                    </w:rPr>
                    <w:t>R$ 12.330,00</w:t>
                  </w:r>
                </w:p>
              </w:tc>
              <w:tc>
                <w:tcPr>
                  <w:tcW w:w="576" w:type="dxa"/>
                  <w:gridSpan w:val="2"/>
                  <w:shd w:val="clear" w:color="auto" w:fill="F2F2F2" w:themeFill="background1" w:themeFillShade="F2"/>
                  <w:vAlign w:val="center"/>
                </w:tcPr>
                <w:p w:rsidR="00480566" w:rsidRDefault="00480566" w:rsidP="0063099D">
                  <w:pPr>
                    <w:jc w:val="center"/>
                    <w:rPr>
                      <w:rFonts w:ascii="Times New Roman" w:eastAsia="Times New Roman" w:hAnsi="Times New Roman" w:cs="Times New Roman"/>
                    </w:rPr>
                  </w:pPr>
                </w:p>
              </w:tc>
              <w:tc>
                <w:tcPr>
                  <w:tcW w:w="821" w:type="dxa"/>
                  <w:gridSpan w:val="3"/>
                  <w:shd w:val="clear" w:color="auto" w:fill="F2F2F2" w:themeFill="background1" w:themeFillShade="F2"/>
                  <w:vAlign w:val="center"/>
                </w:tcPr>
                <w:p w:rsidR="00480566" w:rsidRPr="00192441" w:rsidRDefault="00480566" w:rsidP="0063099D">
                  <w:pPr>
                    <w:jc w:val="center"/>
                    <w:rPr>
                      <w:rFonts w:ascii="Times New Roman" w:eastAsia="Times New Roman" w:hAnsi="Times New Roman" w:cs="Times New Roman"/>
                      <w:color w:val="000000" w:themeColor="text1"/>
                    </w:rPr>
                  </w:pPr>
                </w:p>
              </w:tc>
              <w:tc>
                <w:tcPr>
                  <w:tcW w:w="962" w:type="dxa"/>
                  <w:gridSpan w:val="2"/>
                  <w:shd w:val="clear" w:color="auto" w:fill="F2F2F2" w:themeFill="background1" w:themeFillShade="F2"/>
                  <w:vAlign w:val="center"/>
                </w:tcPr>
                <w:p w:rsidR="00480566" w:rsidRDefault="00480566" w:rsidP="0063099D"/>
              </w:tc>
            </w:tr>
            <w:tr w:rsidR="00480566" w:rsidTr="00480566">
              <w:trPr>
                <w:gridAfter w:val="1"/>
                <w:wAfter w:w="374" w:type="dxa"/>
                <w:trHeight w:val="300"/>
                <w:jc w:val="center"/>
              </w:trPr>
              <w:tc>
                <w:tcPr>
                  <w:tcW w:w="468" w:type="dxa"/>
                  <w:shd w:val="clear" w:color="auto" w:fill="F2F2F2" w:themeFill="background1" w:themeFillShade="F2"/>
                </w:tcPr>
                <w:p w:rsidR="00480566" w:rsidRPr="00D513C3" w:rsidRDefault="00480566" w:rsidP="0063099D">
                  <w:pPr>
                    <w:rPr>
                      <w:rFonts w:ascii="Arial" w:hAnsi="Arial" w:cs="Arial"/>
                      <w:color w:val="000000"/>
                    </w:rPr>
                  </w:pPr>
                </w:p>
              </w:tc>
              <w:tc>
                <w:tcPr>
                  <w:tcW w:w="1330" w:type="dxa"/>
                  <w:gridSpan w:val="4"/>
                  <w:shd w:val="clear" w:color="auto" w:fill="F2F2F2" w:themeFill="background1" w:themeFillShade="F2"/>
                  <w:vAlign w:val="center"/>
                </w:tcPr>
                <w:p w:rsidR="00480566" w:rsidRPr="002900E6" w:rsidRDefault="00480566" w:rsidP="0063099D">
                  <w:pPr>
                    <w:rPr>
                      <w:rFonts w:ascii="Arial" w:hAnsi="Arial" w:cs="Arial"/>
                      <w:b/>
                      <w:bCs/>
                      <w:sz w:val="18"/>
                      <w:szCs w:val="18"/>
                    </w:rPr>
                  </w:pPr>
                  <w:r w:rsidRPr="00D513C3">
                    <w:rPr>
                      <w:rFonts w:ascii="Arial" w:hAnsi="Arial" w:cs="Arial"/>
                      <w:color w:val="000000"/>
                    </w:rPr>
                    <w:t xml:space="preserve">Vassoura de </w:t>
                  </w:r>
                  <w:r>
                    <w:rPr>
                      <w:rFonts w:ascii="Arial" w:hAnsi="Arial" w:cs="Arial"/>
                      <w:color w:val="000000"/>
                    </w:rPr>
                    <w:t>pelo</w:t>
                  </w:r>
                </w:p>
              </w:tc>
              <w:tc>
                <w:tcPr>
                  <w:tcW w:w="1036" w:type="dxa"/>
                  <w:gridSpan w:val="2"/>
                  <w:shd w:val="clear" w:color="auto" w:fill="F2F2F2" w:themeFill="background1" w:themeFillShade="F2"/>
                </w:tcPr>
                <w:p w:rsidR="00480566" w:rsidRPr="002900E6" w:rsidRDefault="00480566" w:rsidP="0063099D">
                  <w:pPr>
                    <w:jc w:val="center"/>
                    <w:rPr>
                      <w:rFonts w:ascii="Arial" w:hAnsi="Arial" w:cs="Arial"/>
                      <w:b/>
                      <w:bCs/>
                      <w:sz w:val="18"/>
                      <w:szCs w:val="18"/>
                    </w:rPr>
                  </w:pPr>
                  <w:r w:rsidRPr="00760920">
                    <w:rPr>
                      <w:rFonts w:ascii="Arial" w:hAnsi="Arial" w:cs="Arial"/>
                    </w:rPr>
                    <w:t>U</w:t>
                  </w:r>
                  <w:r>
                    <w:rPr>
                      <w:rFonts w:ascii="Arial" w:hAnsi="Arial" w:cs="Arial"/>
                    </w:rPr>
                    <w:t>nidade</w:t>
                  </w:r>
                </w:p>
              </w:tc>
              <w:tc>
                <w:tcPr>
                  <w:tcW w:w="741" w:type="dxa"/>
                  <w:gridSpan w:val="2"/>
                  <w:shd w:val="clear" w:color="auto" w:fill="F2F2F2" w:themeFill="background1" w:themeFillShade="F2"/>
                </w:tcPr>
                <w:p w:rsidR="00480566" w:rsidRPr="002900E6" w:rsidRDefault="00480566" w:rsidP="0063099D">
                  <w:pPr>
                    <w:jc w:val="center"/>
                    <w:rPr>
                      <w:rFonts w:ascii="Arial" w:hAnsi="Arial" w:cs="Arial"/>
                      <w:sz w:val="18"/>
                      <w:szCs w:val="18"/>
                    </w:rPr>
                  </w:pPr>
                  <w:r>
                    <w:rPr>
                      <w:rFonts w:ascii="Arial" w:hAnsi="Arial" w:cs="Arial"/>
                    </w:rPr>
                    <w:t>100</w:t>
                  </w:r>
                </w:p>
              </w:tc>
              <w:tc>
                <w:tcPr>
                  <w:tcW w:w="2065" w:type="dxa"/>
                  <w:gridSpan w:val="4"/>
                  <w:shd w:val="clear" w:color="auto" w:fill="F2F2F2" w:themeFill="background1" w:themeFillShade="F2"/>
                  <w:vAlign w:val="center"/>
                </w:tcPr>
                <w:p w:rsidR="00480566" w:rsidRPr="002900E6" w:rsidRDefault="00480566" w:rsidP="0063099D">
                  <w:pPr>
                    <w:jc w:val="both"/>
                    <w:rPr>
                      <w:rFonts w:ascii="Arial" w:hAnsi="Arial" w:cs="Arial"/>
                      <w:b/>
                      <w:bCs/>
                      <w:sz w:val="18"/>
                      <w:szCs w:val="18"/>
                    </w:rPr>
                  </w:pPr>
                  <w:r w:rsidRPr="002900E6">
                    <w:rPr>
                      <w:rFonts w:ascii="Arial" w:hAnsi="Arial" w:cs="Arial"/>
                      <w:b/>
                      <w:bCs/>
                      <w:color w:val="000000"/>
                    </w:rPr>
                    <w:t xml:space="preserve">Vassoura de </w:t>
                  </w:r>
                  <w:proofErr w:type="spellStart"/>
                  <w:r w:rsidRPr="002900E6">
                    <w:rPr>
                      <w:rFonts w:ascii="Arial" w:hAnsi="Arial" w:cs="Arial"/>
                      <w:b/>
                      <w:bCs/>
                      <w:color w:val="000000"/>
                    </w:rPr>
                    <w:t>Pêlo</w:t>
                  </w:r>
                  <w:proofErr w:type="spellEnd"/>
                  <w:r w:rsidRPr="002900E6">
                    <w:rPr>
                      <w:rFonts w:ascii="Arial" w:hAnsi="Arial" w:cs="Arial"/>
                      <w:b/>
                      <w:bCs/>
                      <w:color w:val="000000"/>
                    </w:rPr>
                    <w:t>,</w:t>
                  </w:r>
                  <w:r w:rsidRPr="002900E6">
                    <w:rPr>
                      <w:rFonts w:ascii="Arial" w:hAnsi="Arial" w:cs="Arial"/>
                      <w:color w:val="000000"/>
                    </w:rPr>
                    <w:t xml:space="preserve"> 40 cm. Código CATMAT:</w:t>
                  </w:r>
                  <w:r w:rsidRPr="002900E6">
                    <w:rPr>
                      <w:rFonts w:ascii="Arial" w:hAnsi="Arial" w:cs="Arial"/>
                    </w:rPr>
                    <w:t xml:space="preserve"> </w:t>
                  </w:r>
                  <w:r w:rsidRPr="002900E6">
                    <w:rPr>
                      <w:rFonts w:ascii="Arial" w:hAnsi="Arial" w:cs="Arial"/>
                      <w:color w:val="000000"/>
                    </w:rPr>
                    <w:t>151014. Necessário amostra para análise.</w:t>
                  </w:r>
                </w:p>
              </w:tc>
              <w:tc>
                <w:tcPr>
                  <w:tcW w:w="782" w:type="dxa"/>
                  <w:gridSpan w:val="4"/>
                  <w:shd w:val="clear" w:color="auto" w:fill="F2F2F2" w:themeFill="background1" w:themeFillShade="F2"/>
                  <w:vAlign w:val="center"/>
                </w:tcPr>
                <w:p w:rsidR="00480566" w:rsidRPr="002900E6" w:rsidRDefault="00480566" w:rsidP="0063099D">
                  <w:pPr>
                    <w:jc w:val="center"/>
                    <w:rPr>
                      <w:rFonts w:ascii="Arial" w:hAnsi="Arial" w:cs="Arial"/>
                      <w:b/>
                      <w:bCs/>
                      <w:sz w:val="18"/>
                      <w:szCs w:val="18"/>
                    </w:rPr>
                  </w:pPr>
                  <w:r w:rsidRPr="008E1F91">
                    <w:rPr>
                      <w:rFonts w:ascii="Arial" w:hAnsi="Arial" w:cs="Arial"/>
                    </w:rPr>
                    <w:t>R$ 11,41</w:t>
                  </w:r>
                </w:p>
              </w:tc>
              <w:tc>
                <w:tcPr>
                  <w:tcW w:w="1195" w:type="dxa"/>
                  <w:gridSpan w:val="3"/>
                  <w:shd w:val="clear" w:color="auto" w:fill="F2F2F2" w:themeFill="background1" w:themeFillShade="F2"/>
                  <w:vAlign w:val="center"/>
                </w:tcPr>
                <w:p w:rsidR="00480566" w:rsidRPr="002900E6" w:rsidRDefault="00480566" w:rsidP="0063099D">
                  <w:pPr>
                    <w:jc w:val="center"/>
                    <w:rPr>
                      <w:rFonts w:ascii="Arial" w:hAnsi="Arial" w:cs="Arial"/>
                      <w:b/>
                      <w:bCs/>
                      <w:sz w:val="18"/>
                      <w:szCs w:val="18"/>
                    </w:rPr>
                  </w:pPr>
                  <w:r w:rsidRPr="008E1FA2">
                    <w:rPr>
                      <w:rFonts w:ascii="Arial" w:hAnsi="Arial" w:cs="Arial"/>
                      <w:color w:val="000000"/>
                    </w:rPr>
                    <w:t>R$ 1.141,00</w:t>
                  </w:r>
                </w:p>
              </w:tc>
              <w:tc>
                <w:tcPr>
                  <w:tcW w:w="576" w:type="dxa"/>
                  <w:gridSpan w:val="2"/>
                  <w:shd w:val="clear" w:color="auto" w:fill="F2F2F2" w:themeFill="background1" w:themeFillShade="F2"/>
                  <w:vAlign w:val="center"/>
                </w:tcPr>
                <w:p w:rsidR="00480566" w:rsidRDefault="00480566" w:rsidP="0063099D">
                  <w:pPr>
                    <w:jc w:val="center"/>
                    <w:rPr>
                      <w:rFonts w:ascii="Times New Roman" w:eastAsia="Times New Roman" w:hAnsi="Times New Roman" w:cs="Times New Roman"/>
                    </w:rPr>
                  </w:pPr>
                </w:p>
              </w:tc>
              <w:tc>
                <w:tcPr>
                  <w:tcW w:w="821" w:type="dxa"/>
                  <w:gridSpan w:val="3"/>
                  <w:shd w:val="clear" w:color="auto" w:fill="F2F2F2" w:themeFill="background1" w:themeFillShade="F2"/>
                  <w:vAlign w:val="center"/>
                </w:tcPr>
                <w:p w:rsidR="00480566" w:rsidRPr="00192441" w:rsidRDefault="00480566" w:rsidP="0063099D">
                  <w:pPr>
                    <w:jc w:val="center"/>
                    <w:rPr>
                      <w:rFonts w:ascii="Times New Roman" w:eastAsia="Times New Roman" w:hAnsi="Times New Roman" w:cs="Times New Roman"/>
                      <w:color w:val="000000" w:themeColor="text1"/>
                    </w:rPr>
                  </w:pPr>
                </w:p>
              </w:tc>
              <w:tc>
                <w:tcPr>
                  <w:tcW w:w="962" w:type="dxa"/>
                  <w:gridSpan w:val="2"/>
                  <w:shd w:val="clear" w:color="auto" w:fill="F2F2F2" w:themeFill="background1" w:themeFillShade="F2"/>
                  <w:vAlign w:val="center"/>
                </w:tcPr>
                <w:p w:rsidR="00480566" w:rsidRDefault="00480566" w:rsidP="0063099D"/>
              </w:tc>
            </w:tr>
          </w:tbl>
          <w:p w:rsidR="009F3C85" w:rsidRDefault="009F3C85" w:rsidP="00923D78">
            <w:pPr>
              <w:pStyle w:val="Recuodecorpodetexto"/>
              <w:widowControl w:val="0"/>
              <w:ind w:left="0"/>
              <w:rPr>
                <w:b w:val="0"/>
                <w:sz w:val="22"/>
                <w:szCs w:val="22"/>
              </w:rPr>
            </w:pPr>
          </w:p>
          <w:p w:rsidR="009F3C85" w:rsidRDefault="009F3C85" w:rsidP="00923D78">
            <w:pPr>
              <w:pStyle w:val="Recuodecorpodetexto"/>
              <w:widowControl w:val="0"/>
              <w:ind w:left="0"/>
              <w:rPr>
                <w:b w:val="0"/>
                <w:sz w:val="22"/>
                <w:szCs w:val="22"/>
              </w:rPr>
            </w:pPr>
          </w:p>
          <w:p w:rsidR="009F3C85" w:rsidRDefault="009F3C85" w:rsidP="00923D78">
            <w:pPr>
              <w:pStyle w:val="Recuodecorpodetexto"/>
              <w:widowControl w:val="0"/>
              <w:ind w:left="0"/>
              <w:rPr>
                <w:b w:val="0"/>
                <w:sz w:val="22"/>
                <w:szCs w:val="22"/>
              </w:rPr>
            </w:pPr>
            <w:r>
              <w:rPr>
                <w:b w:val="0"/>
                <w:sz w:val="22"/>
                <w:szCs w:val="22"/>
              </w:rPr>
              <w:t>10.2- Razão da escolha:</w:t>
            </w:r>
          </w:p>
          <w:p w:rsidR="009F3C85" w:rsidRDefault="009F3C85" w:rsidP="00923D78">
            <w:pPr>
              <w:pStyle w:val="Recuodecorpodetexto"/>
              <w:widowControl w:val="0"/>
              <w:ind w:left="0"/>
              <w:rPr>
                <w:b w:val="0"/>
                <w:sz w:val="22"/>
                <w:szCs w:val="22"/>
              </w:rPr>
            </w:pPr>
          </w:p>
          <w:p w:rsidR="009F3C85" w:rsidRDefault="009F3C85" w:rsidP="00923D78">
            <w:pPr>
              <w:pStyle w:val="Recuodecorpodetexto"/>
              <w:widowControl w:val="0"/>
              <w:ind w:left="0"/>
              <w:rPr>
                <w:b w:val="0"/>
                <w:sz w:val="22"/>
                <w:szCs w:val="22"/>
              </w:rPr>
            </w:pPr>
            <w:r>
              <w:rPr>
                <w:b w:val="0"/>
                <w:sz w:val="22"/>
                <w:szCs w:val="22"/>
              </w:rPr>
              <w:t xml:space="preserve">Os profissionais que ofertaram os orçamentos comercializam os produtos constantes neste Termo de Referência. </w:t>
            </w:r>
          </w:p>
          <w:p w:rsidR="009F3C85" w:rsidRDefault="009F3C85" w:rsidP="00923D78">
            <w:pPr>
              <w:pStyle w:val="Recuodecorpodetexto"/>
              <w:widowControl w:val="0"/>
              <w:ind w:left="0"/>
              <w:rPr>
                <w:b w:val="0"/>
                <w:i/>
                <w:iCs/>
                <w:sz w:val="22"/>
                <w:szCs w:val="22"/>
              </w:rPr>
            </w:pPr>
          </w:p>
          <w:p w:rsidR="009F3C85" w:rsidRDefault="009F3C85" w:rsidP="00923D78">
            <w:pPr>
              <w:pStyle w:val="Recuodecorpodetexto"/>
              <w:widowControl w:val="0"/>
              <w:ind w:left="0"/>
              <w:rPr>
                <w:b w:val="0"/>
                <w:sz w:val="22"/>
                <w:szCs w:val="22"/>
              </w:rPr>
            </w:pPr>
            <w:r>
              <w:rPr>
                <w:b w:val="0"/>
                <w:sz w:val="22"/>
                <w:szCs w:val="22"/>
              </w:rPr>
              <w:t>10.3- Da data dos orçamentos:</w:t>
            </w:r>
          </w:p>
          <w:p w:rsidR="009F3C85" w:rsidRDefault="009F3C85" w:rsidP="00923D78">
            <w:pPr>
              <w:pStyle w:val="Recuodecorpodetexto"/>
              <w:widowControl w:val="0"/>
              <w:ind w:left="0"/>
              <w:rPr>
                <w:b w:val="0"/>
                <w:sz w:val="22"/>
                <w:szCs w:val="22"/>
              </w:rPr>
            </w:pPr>
            <w:r>
              <w:rPr>
                <w:b w:val="0"/>
                <w:sz w:val="22"/>
                <w:szCs w:val="22"/>
              </w:rPr>
              <w:t>Os orçamentos foram colhidos antes de decorridos 06 (seis) meses da contratação.</w:t>
            </w:r>
          </w:p>
          <w:p w:rsidR="009F3C85" w:rsidRDefault="009F3C85" w:rsidP="00923D78">
            <w:pPr>
              <w:pStyle w:val="Recuodecorpodetexto"/>
              <w:widowControl w:val="0"/>
              <w:ind w:left="0"/>
              <w:rPr>
                <w:b w:val="0"/>
                <w:sz w:val="22"/>
                <w:szCs w:val="22"/>
              </w:rPr>
            </w:pPr>
          </w:p>
          <w:p w:rsidR="009F3C85" w:rsidRDefault="009F3C85" w:rsidP="00923D78">
            <w:pPr>
              <w:pStyle w:val="Recuodecorpodetexto"/>
              <w:widowControl w:val="0"/>
              <w:ind w:left="0"/>
              <w:rPr>
                <w:b w:val="0"/>
                <w:sz w:val="22"/>
                <w:szCs w:val="22"/>
              </w:rPr>
            </w:pPr>
            <w:r>
              <w:rPr>
                <w:b w:val="0"/>
                <w:sz w:val="22"/>
                <w:szCs w:val="22"/>
              </w:rPr>
              <w:t>10.4. Matriz de Risco</w:t>
            </w:r>
          </w:p>
          <w:p w:rsidR="009F3C85" w:rsidRDefault="009F3C85" w:rsidP="00923D78">
            <w:pPr>
              <w:pStyle w:val="Recuodecorpodetexto"/>
              <w:widowControl w:val="0"/>
              <w:ind w:left="0"/>
              <w:rPr>
                <w:b w:val="0"/>
                <w:sz w:val="22"/>
                <w:szCs w:val="22"/>
              </w:rPr>
            </w:pPr>
            <w:r>
              <w:rPr>
                <w:b w:val="0"/>
                <w:sz w:val="22"/>
                <w:szCs w:val="22"/>
              </w:rPr>
              <w:t xml:space="preserve">Compras: Considerando que a presente contratação se trata de aquisição de bem para pronta entrega, o qual, além de comum, ostenta baixa complexidade e valor, a análise pormenorizada dos riscos revela-se incompatível com a natureza do objeto, razão pela qual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w:t>
            </w:r>
            <w:proofErr w:type="spellStart"/>
            <w:r>
              <w:rPr>
                <w:b w:val="0"/>
                <w:sz w:val="22"/>
                <w:szCs w:val="22"/>
              </w:rPr>
              <w:t>arts</w:t>
            </w:r>
            <w:proofErr w:type="spellEnd"/>
            <w:r>
              <w:rPr>
                <w:b w:val="0"/>
                <w:sz w:val="22"/>
                <w:szCs w:val="22"/>
              </w:rPr>
              <w:t>. 172 e ss. do Decreto Municipal nº 5.180/23.</w:t>
            </w:r>
          </w:p>
          <w:p w:rsidR="009F3C85" w:rsidRDefault="009F3C85" w:rsidP="00923D78">
            <w:pPr>
              <w:pStyle w:val="Recuodecorpodetexto"/>
              <w:widowControl w:val="0"/>
              <w:ind w:left="0"/>
              <w:rPr>
                <w:b w:val="0"/>
                <w:sz w:val="22"/>
                <w:szCs w:val="22"/>
              </w:rPr>
            </w:pPr>
          </w:p>
        </w:tc>
      </w:tr>
    </w:tbl>
    <w:p w:rsidR="00390852" w:rsidRDefault="00390852" w:rsidP="009F3C85">
      <w:pPr>
        <w:pStyle w:val="Recuodecorpodetexto"/>
        <w:widowControl w:val="0"/>
        <w:ind w:left="0"/>
        <w:rPr>
          <w:sz w:val="22"/>
          <w:szCs w:val="22"/>
        </w:rPr>
      </w:pPr>
    </w:p>
    <w:p w:rsidR="00390852" w:rsidRDefault="00390852" w:rsidP="009F3C85">
      <w:pPr>
        <w:pStyle w:val="Recuodecorpodetexto"/>
        <w:widowControl w:val="0"/>
        <w:ind w:left="0"/>
        <w:rPr>
          <w:sz w:val="22"/>
          <w:szCs w:val="22"/>
        </w:rPr>
      </w:pPr>
    </w:p>
    <w:p w:rsidR="00C0122B" w:rsidRDefault="00C0122B" w:rsidP="009F3C85">
      <w:pPr>
        <w:pStyle w:val="Recuodecorpodetexto"/>
        <w:widowControl w:val="0"/>
        <w:ind w:left="0"/>
        <w:rPr>
          <w:sz w:val="22"/>
          <w:szCs w:val="22"/>
        </w:rPr>
      </w:pPr>
    </w:p>
    <w:tbl>
      <w:tblPr>
        <w:tblW w:w="10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8"/>
      </w:tblGrid>
      <w:tr w:rsidR="00C0122B" w:rsidTr="00D94683">
        <w:tc>
          <w:tcPr>
            <w:tcW w:w="10328" w:type="dxa"/>
            <w:shd w:val="clear" w:color="auto" w:fill="auto"/>
          </w:tcPr>
          <w:p w:rsidR="00C0122B" w:rsidRDefault="00C0122B" w:rsidP="00D94683">
            <w:pPr>
              <w:pStyle w:val="Recuodecorpodetexto"/>
              <w:widowControl w:val="0"/>
              <w:ind w:left="0"/>
              <w:rPr>
                <w:caps/>
                <w:sz w:val="22"/>
                <w:szCs w:val="22"/>
              </w:rPr>
            </w:pPr>
            <w:r>
              <w:rPr>
                <w:caps/>
                <w:sz w:val="22"/>
                <w:szCs w:val="22"/>
              </w:rPr>
              <w:t xml:space="preserve">11- </w:t>
            </w:r>
            <w:r w:rsidRPr="7618F8F1">
              <w:rPr>
                <w:bCs/>
                <w:sz w:val="24"/>
                <w:szCs w:val="24"/>
              </w:rPr>
              <w:t>Possíveis</w:t>
            </w:r>
            <w:r w:rsidRPr="7618F8F1">
              <w:rPr>
                <w:bCs/>
                <w:spacing w:val="-14"/>
                <w:sz w:val="24"/>
                <w:szCs w:val="24"/>
              </w:rPr>
              <w:t xml:space="preserve"> i</w:t>
            </w:r>
            <w:r w:rsidRPr="7618F8F1">
              <w:rPr>
                <w:bCs/>
                <w:sz w:val="24"/>
                <w:szCs w:val="24"/>
              </w:rPr>
              <w:t>mpactos</w:t>
            </w:r>
            <w:r w:rsidRPr="7618F8F1">
              <w:rPr>
                <w:bCs/>
                <w:spacing w:val="-13"/>
                <w:sz w:val="24"/>
                <w:szCs w:val="24"/>
              </w:rPr>
              <w:t xml:space="preserve"> a</w:t>
            </w:r>
            <w:r w:rsidRPr="7618F8F1">
              <w:rPr>
                <w:bCs/>
                <w:sz w:val="24"/>
                <w:szCs w:val="24"/>
              </w:rPr>
              <w:t>mbientais</w:t>
            </w:r>
          </w:p>
        </w:tc>
      </w:tr>
      <w:tr w:rsidR="00C0122B" w:rsidTr="00D94683">
        <w:tc>
          <w:tcPr>
            <w:tcW w:w="10328" w:type="dxa"/>
            <w:shd w:val="clear" w:color="auto" w:fill="auto"/>
          </w:tcPr>
          <w:p w:rsidR="00C0122B" w:rsidRDefault="00C0122B" w:rsidP="00D94683">
            <w:pPr>
              <w:pStyle w:val="Recuodecorpodetexto"/>
              <w:widowControl w:val="0"/>
              <w:ind w:left="0"/>
              <w:rPr>
                <w:b w:val="0"/>
                <w:sz w:val="22"/>
                <w:szCs w:val="22"/>
              </w:rPr>
            </w:pPr>
          </w:p>
          <w:p w:rsidR="00C0122B" w:rsidRPr="00C0122B" w:rsidRDefault="00C0122B" w:rsidP="00C0122B">
            <w:pPr>
              <w:widowControl w:val="0"/>
              <w:tabs>
                <w:tab w:val="left" w:pos="519"/>
              </w:tabs>
              <w:spacing w:after="0" w:line="240" w:lineRule="auto"/>
              <w:jc w:val="both"/>
              <w:rPr>
                <w:rFonts w:ascii="Garamond" w:eastAsia="Times New Roman" w:hAnsi="Garamond" w:cs="Times New Roman"/>
                <w:sz w:val="24"/>
                <w:szCs w:val="24"/>
              </w:rPr>
            </w:pPr>
            <w:r w:rsidRPr="00C0122B">
              <w:rPr>
                <w:rFonts w:ascii="Garamond" w:eastAsia="Times New Roman" w:hAnsi="Garamond" w:cs="Times New Roman"/>
                <w:sz w:val="24"/>
                <w:szCs w:val="24"/>
              </w:rPr>
              <w:t>Todos os resíduos dos produtos e embalagens deverão ser devidamente descartados, reduzindo possíveis impactos ambientais.</w:t>
            </w:r>
          </w:p>
          <w:p w:rsidR="00C0122B" w:rsidRDefault="00C0122B" w:rsidP="00D94683">
            <w:pPr>
              <w:pStyle w:val="Recuodecorpodetexto"/>
              <w:widowControl w:val="0"/>
              <w:ind w:left="0"/>
              <w:rPr>
                <w:b w:val="0"/>
                <w:sz w:val="22"/>
                <w:szCs w:val="22"/>
              </w:rPr>
            </w:pPr>
          </w:p>
        </w:tc>
      </w:tr>
    </w:tbl>
    <w:p w:rsidR="00C0122B" w:rsidRDefault="00C0122B" w:rsidP="009F3C85">
      <w:pPr>
        <w:pStyle w:val="Recuodecorpodetexto"/>
        <w:widowControl w:val="0"/>
        <w:ind w:left="0"/>
        <w:rPr>
          <w:sz w:val="22"/>
          <w:szCs w:val="22"/>
        </w:rPr>
      </w:pPr>
    </w:p>
    <w:p w:rsidR="00C0122B" w:rsidRDefault="00C0122B" w:rsidP="009F3C85">
      <w:pPr>
        <w:pStyle w:val="Recuodecorpodetexto"/>
        <w:widowControl w:val="0"/>
        <w:ind w:left="0"/>
        <w:rPr>
          <w:sz w:val="22"/>
          <w:szCs w:val="22"/>
        </w:rPr>
      </w:pPr>
    </w:p>
    <w:tbl>
      <w:tblPr>
        <w:tblW w:w="10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8"/>
      </w:tblGrid>
      <w:tr w:rsidR="009F3C85" w:rsidTr="00923D78">
        <w:tc>
          <w:tcPr>
            <w:tcW w:w="10328" w:type="dxa"/>
            <w:shd w:val="clear" w:color="auto" w:fill="auto"/>
          </w:tcPr>
          <w:p w:rsidR="009F3C85" w:rsidRDefault="009F3C85" w:rsidP="00923D78">
            <w:pPr>
              <w:pStyle w:val="Recuodecorpodetexto"/>
              <w:widowControl w:val="0"/>
              <w:ind w:left="0"/>
              <w:rPr>
                <w:caps/>
                <w:sz w:val="22"/>
                <w:szCs w:val="22"/>
              </w:rPr>
            </w:pPr>
            <w:r>
              <w:rPr>
                <w:caps/>
                <w:sz w:val="22"/>
                <w:szCs w:val="22"/>
              </w:rPr>
              <w:t>1</w:t>
            </w:r>
            <w:r w:rsidR="00C0122B">
              <w:rPr>
                <w:caps/>
                <w:sz w:val="22"/>
                <w:szCs w:val="22"/>
              </w:rPr>
              <w:t>2</w:t>
            </w:r>
            <w:r>
              <w:rPr>
                <w:caps/>
                <w:sz w:val="22"/>
                <w:szCs w:val="22"/>
              </w:rPr>
              <w:t>- Adequação orçamentária</w:t>
            </w:r>
          </w:p>
        </w:tc>
      </w:tr>
      <w:tr w:rsidR="009F3C85" w:rsidTr="00923D78">
        <w:tc>
          <w:tcPr>
            <w:tcW w:w="10328" w:type="dxa"/>
            <w:shd w:val="clear" w:color="auto" w:fill="auto"/>
          </w:tcPr>
          <w:p w:rsidR="009F3C85" w:rsidRDefault="009F3C85" w:rsidP="00923D78">
            <w:pPr>
              <w:pStyle w:val="Recuodecorpodetexto"/>
              <w:widowControl w:val="0"/>
              <w:ind w:left="0"/>
              <w:rPr>
                <w:b w:val="0"/>
                <w:sz w:val="22"/>
                <w:szCs w:val="22"/>
              </w:rPr>
            </w:pPr>
          </w:p>
          <w:p w:rsidR="009F3C85" w:rsidRDefault="009F3C85" w:rsidP="00923D78">
            <w:pPr>
              <w:pStyle w:val="Recuodecorpodetexto"/>
              <w:widowControl w:val="0"/>
              <w:ind w:left="0"/>
              <w:rPr>
                <w:b w:val="0"/>
                <w:sz w:val="22"/>
                <w:szCs w:val="22"/>
              </w:rPr>
            </w:pPr>
            <w:r>
              <w:rPr>
                <w:b w:val="0"/>
                <w:sz w:val="22"/>
                <w:szCs w:val="22"/>
              </w:rPr>
              <w:t>A dotação orçamentária que suportará o custo da contratação deverá ser feita da seguinte maneira:</w:t>
            </w:r>
          </w:p>
          <w:p w:rsidR="009F3C85" w:rsidRDefault="009F3C85" w:rsidP="00923D78">
            <w:pPr>
              <w:pStyle w:val="Recuodecorpodetexto"/>
              <w:widowControl w:val="0"/>
              <w:ind w:left="0"/>
              <w:rPr>
                <w:b w:val="0"/>
                <w:sz w:val="22"/>
                <w:szCs w:val="22"/>
              </w:rPr>
            </w:pPr>
          </w:p>
          <w:p w:rsidR="00DC4DBB" w:rsidRDefault="00DC4DBB" w:rsidP="00DC4DBB">
            <w:pPr>
              <w:jc w:val="both"/>
              <w:rPr>
                <w:rFonts w:ascii="Garamond" w:hAnsi="Garamond" w:cs="Garamond"/>
                <w:b/>
                <w:bCs/>
                <w:sz w:val="20"/>
                <w:szCs w:val="20"/>
              </w:rPr>
            </w:pPr>
            <w:r>
              <w:rPr>
                <w:rFonts w:ascii="Garamond" w:hAnsi="Garamond" w:cs="Garamond"/>
                <w:sz w:val="20"/>
                <w:szCs w:val="20"/>
              </w:rPr>
              <w:t>Desenvolvimento Ensino Fundamental</w:t>
            </w:r>
            <w:r>
              <w:rPr>
                <w:rFonts w:ascii="Garamond" w:hAnsi="Garamond" w:cs="Garamond"/>
                <w:b/>
                <w:bCs/>
                <w:sz w:val="20"/>
                <w:szCs w:val="20"/>
              </w:rPr>
              <w:t>, dotação: 12.361.0001.2336.0000.3.3.90.30;</w:t>
            </w:r>
          </w:p>
          <w:p w:rsidR="00DC4DBB" w:rsidRPr="00D5778D" w:rsidRDefault="00DC4DBB" w:rsidP="00DC4DBB">
            <w:pPr>
              <w:jc w:val="both"/>
              <w:rPr>
                <w:b/>
                <w:sz w:val="32"/>
                <w:szCs w:val="20"/>
              </w:rPr>
            </w:pPr>
            <w:r w:rsidRPr="00A705E9">
              <w:rPr>
                <w:rFonts w:ascii="Garamond" w:hAnsi="Garamond" w:cs="Garamond"/>
                <w:sz w:val="20"/>
                <w:szCs w:val="20"/>
              </w:rPr>
              <w:t xml:space="preserve">Implantação /Manutenção </w:t>
            </w:r>
            <w:proofErr w:type="spellStart"/>
            <w:r w:rsidRPr="00A705E9">
              <w:rPr>
                <w:rFonts w:ascii="Garamond" w:hAnsi="Garamond" w:cs="Garamond"/>
                <w:sz w:val="20"/>
                <w:szCs w:val="20"/>
              </w:rPr>
              <w:t>Laboratorio</w:t>
            </w:r>
            <w:proofErr w:type="spellEnd"/>
            <w:r w:rsidRPr="00A705E9">
              <w:rPr>
                <w:rFonts w:ascii="Garamond" w:hAnsi="Garamond" w:cs="Garamond"/>
                <w:sz w:val="20"/>
                <w:szCs w:val="20"/>
              </w:rPr>
              <w:t xml:space="preserve"> nas Escolas</w:t>
            </w:r>
            <w:r>
              <w:rPr>
                <w:rFonts w:ascii="Garamond" w:hAnsi="Garamond" w:cs="Garamond"/>
                <w:b/>
                <w:bCs/>
                <w:sz w:val="20"/>
                <w:szCs w:val="20"/>
              </w:rPr>
              <w:t>, dotação: 12.122.0012.2367.0000.3.3.90.30</w:t>
            </w:r>
          </w:p>
          <w:p w:rsidR="009F3C85" w:rsidRDefault="009F3C85" w:rsidP="00923D78">
            <w:pPr>
              <w:pStyle w:val="Recuodecorpodetexto"/>
              <w:widowControl w:val="0"/>
              <w:ind w:left="0"/>
              <w:rPr>
                <w:b w:val="0"/>
                <w:sz w:val="22"/>
                <w:szCs w:val="22"/>
              </w:rPr>
            </w:pPr>
          </w:p>
        </w:tc>
      </w:tr>
    </w:tbl>
    <w:p w:rsidR="009F3C85" w:rsidRDefault="009F3C85" w:rsidP="009F3C85">
      <w:pPr>
        <w:pStyle w:val="Recuodecorpodetexto"/>
        <w:widowControl w:val="0"/>
        <w:ind w:left="720"/>
        <w:rPr>
          <w:b w:val="0"/>
          <w:sz w:val="22"/>
          <w:szCs w:val="22"/>
        </w:rPr>
      </w:pPr>
    </w:p>
    <w:p w:rsidR="009F3C85" w:rsidRDefault="009F3C85" w:rsidP="009F3C85">
      <w:pPr>
        <w:pStyle w:val="Recuodecorpodetexto"/>
        <w:widowControl w:val="0"/>
        <w:ind w:left="720"/>
        <w:rPr>
          <w:b w:val="0"/>
          <w:sz w:val="22"/>
          <w:szCs w:val="22"/>
        </w:rPr>
      </w:pPr>
    </w:p>
    <w:p w:rsidR="009F3C85" w:rsidRDefault="009F3C85" w:rsidP="009F3C85">
      <w:pPr>
        <w:pStyle w:val="Recuodecorpodetexto"/>
        <w:widowControl w:val="0"/>
        <w:ind w:left="0"/>
        <w:rPr>
          <w:b w:val="0"/>
          <w:sz w:val="22"/>
          <w:szCs w:val="22"/>
        </w:rPr>
      </w:pPr>
      <w:r>
        <w:rPr>
          <w:b w:val="0"/>
          <w:sz w:val="22"/>
          <w:szCs w:val="22"/>
        </w:rPr>
        <w:t>Leopoldina/MG, dia 14 de novembro de 2024.</w:t>
      </w:r>
    </w:p>
    <w:p w:rsidR="009F3C85" w:rsidRDefault="009F3C85" w:rsidP="009F3C85">
      <w:pPr>
        <w:pStyle w:val="Recuodecorpodetexto"/>
        <w:widowControl w:val="0"/>
        <w:ind w:left="720"/>
        <w:rPr>
          <w:sz w:val="22"/>
          <w:szCs w:val="22"/>
        </w:rPr>
      </w:pPr>
    </w:p>
    <w:p w:rsidR="009F3C85" w:rsidRDefault="009F3C85" w:rsidP="009F3C85">
      <w:pPr>
        <w:pStyle w:val="Recuodecorpodetexto"/>
        <w:widowControl w:val="0"/>
        <w:ind w:left="720"/>
        <w:rPr>
          <w:sz w:val="22"/>
          <w:szCs w:val="22"/>
        </w:rPr>
      </w:pPr>
    </w:p>
    <w:p w:rsidR="009F3C85" w:rsidRDefault="009F3C85" w:rsidP="00480566">
      <w:pPr>
        <w:pStyle w:val="Recuodecorpodetexto"/>
        <w:widowControl w:val="0"/>
        <w:ind w:left="0"/>
        <w:rPr>
          <w:sz w:val="22"/>
          <w:szCs w:val="22"/>
        </w:rPr>
      </w:pPr>
    </w:p>
    <w:p w:rsidR="009F3C85" w:rsidRDefault="009F3C85" w:rsidP="009F3C85">
      <w:pPr>
        <w:pStyle w:val="Recuodecorpodetexto"/>
        <w:widowControl w:val="0"/>
        <w:ind w:left="720"/>
        <w:rPr>
          <w:sz w:val="22"/>
          <w:szCs w:val="22"/>
        </w:rPr>
      </w:pPr>
    </w:p>
    <w:p w:rsidR="009F3C85" w:rsidRDefault="009F3C85" w:rsidP="009F3C85">
      <w:pPr>
        <w:jc w:val="center"/>
        <w:rPr>
          <w:color w:val="000000"/>
        </w:rPr>
      </w:pPr>
      <w:r>
        <w:rPr>
          <w:color w:val="000000"/>
        </w:rPr>
        <w:t>Lúcia Lopes Horta</w:t>
      </w:r>
    </w:p>
    <w:p w:rsidR="009F3C85" w:rsidRPr="008B79C5" w:rsidRDefault="009F3C85" w:rsidP="009F3C85">
      <w:pPr>
        <w:jc w:val="center"/>
      </w:pPr>
      <w:r>
        <w:rPr>
          <w:color w:val="000000"/>
        </w:rPr>
        <w:t>Secretária municipal de Educação</w:t>
      </w:r>
    </w:p>
    <w:p w:rsidR="009F3C85" w:rsidRDefault="009F3C85" w:rsidP="009F3C85"/>
    <w:p w:rsidR="009F3C85" w:rsidRDefault="009F3C85" w:rsidP="009F3C85"/>
    <w:p w:rsidR="00FD319D" w:rsidRDefault="00FD319D"/>
    <w:sectPr w:rsidR="00FD319D" w:rsidSect="00365BC6">
      <w:headerReference w:type="default" r:id="rId7"/>
      <w:pgSz w:w="11906" w:h="16838"/>
      <w:pgMar w:top="568" w:right="1701" w:bottom="141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479D0" w:rsidRDefault="00B479D0" w:rsidP="00755984">
      <w:pPr>
        <w:spacing w:after="0" w:line="240" w:lineRule="auto"/>
      </w:pPr>
      <w:r>
        <w:separator/>
      </w:r>
    </w:p>
  </w:endnote>
  <w:endnote w:type="continuationSeparator" w:id="0">
    <w:p w:rsidR="00B479D0" w:rsidRDefault="00B479D0" w:rsidP="007559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WinCharSetFFFF">
    <w:altName w:val="Arial"/>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479D0" w:rsidRDefault="00B479D0" w:rsidP="00755984">
      <w:pPr>
        <w:spacing w:after="0" w:line="240" w:lineRule="auto"/>
      </w:pPr>
      <w:r>
        <w:separator/>
      </w:r>
    </w:p>
  </w:footnote>
  <w:footnote w:type="continuationSeparator" w:id="0">
    <w:p w:rsidR="00B479D0" w:rsidRDefault="00B479D0" w:rsidP="007559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55984" w:rsidRDefault="00755984">
    <w:pPr>
      <w:pStyle w:val="Cabealho"/>
    </w:pPr>
    <w:r>
      <w:rPr>
        <w:noProof/>
      </w:rPr>
      <w:drawing>
        <wp:anchor distT="0" distB="0" distL="114935" distR="114935" simplePos="0" relativeHeight="251659264" behindDoc="0" locked="0" layoutInCell="1" allowOverlap="1" wp14:anchorId="431255D7" wp14:editId="3173EFA6">
          <wp:simplePos x="0" y="0"/>
          <wp:positionH relativeFrom="margin">
            <wp:posOffset>246580</wp:posOffset>
          </wp:positionH>
          <wp:positionV relativeFrom="paragraph">
            <wp:posOffset>-349563</wp:posOffset>
          </wp:positionV>
          <wp:extent cx="5400040" cy="798195"/>
          <wp:effectExtent l="0" t="0" r="0" b="1905"/>
          <wp:wrapNone/>
          <wp:docPr id="183333731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79" t="-525" r="-79" b="-525"/>
                  <a:stretch>
                    <a:fillRect/>
                  </a:stretch>
                </pic:blipFill>
                <pic:spPr bwMode="auto">
                  <a:xfrm>
                    <a:off x="0" y="0"/>
                    <a:ext cx="5400040" cy="798195"/>
                  </a:xfrm>
                  <a:prstGeom prst="rect">
                    <a:avLst/>
                  </a:prstGeom>
                  <a:solidFill>
                    <a:srgbClr val="FFFFFF">
                      <a:alpha val="0"/>
                    </a:srgbClr>
                  </a:solidFill>
                  <a:ln>
                    <a:noFill/>
                  </a:ln>
                </pic:spPr>
              </pic:pic>
            </a:graphicData>
          </a:graphic>
        </wp:anchor>
      </w:drawing>
    </w:r>
  </w:p>
  <w:p w:rsidR="00755984" w:rsidRDefault="0075598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BB1558"/>
    <w:multiLevelType w:val="multilevel"/>
    <w:tmpl w:val="22BB155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30E8D71"/>
    <w:multiLevelType w:val="multilevel"/>
    <w:tmpl w:val="230E8D71"/>
    <w:lvl w:ilvl="0">
      <w:start w:val="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7DC231A"/>
    <w:multiLevelType w:val="hybridMultilevel"/>
    <w:tmpl w:val="919E037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811903466">
    <w:abstractNumId w:val="0"/>
  </w:num>
  <w:num w:numId="2" w16cid:durableId="1769934189">
    <w:abstractNumId w:val="1"/>
  </w:num>
  <w:num w:numId="3" w16cid:durableId="9640441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C85"/>
    <w:rsid w:val="000E6C16"/>
    <w:rsid w:val="000F7495"/>
    <w:rsid w:val="00140DF1"/>
    <w:rsid w:val="00157ACE"/>
    <w:rsid w:val="001A25C8"/>
    <w:rsid w:val="001C4E71"/>
    <w:rsid w:val="00276B24"/>
    <w:rsid w:val="0028248A"/>
    <w:rsid w:val="003270CD"/>
    <w:rsid w:val="00355EC7"/>
    <w:rsid w:val="003669DD"/>
    <w:rsid w:val="00386B69"/>
    <w:rsid w:val="00387CDE"/>
    <w:rsid w:val="00390852"/>
    <w:rsid w:val="00444CEA"/>
    <w:rsid w:val="004710C6"/>
    <w:rsid w:val="00480566"/>
    <w:rsid w:val="004B5064"/>
    <w:rsid w:val="004E1BF3"/>
    <w:rsid w:val="004F36F3"/>
    <w:rsid w:val="005264DE"/>
    <w:rsid w:val="00546346"/>
    <w:rsid w:val="00584C19"/>
    <w:rsid w:val="005E6363"/>
    <w:rsid w:val="0063099D"/>
    <w:rsid w:val="00665252"/>
    <w:rsid w:val="00676800"/>
    <w:rsid w:val="006A48A6"/>
    <w:rsid w:val="00735D43"/>
    <w:rsid w:val="0074501C"/>
    <w:rsid w:val="007552D6"/>
    <w:rsid w:val="00755984"/>
    <w:rsid w:val="007C5B40"/>
    <w:rsid w:val="00843480"/>
    <w:rsid w:val="009209F4"/>
    <w:rsid w:val="00933893"/>
    <w:rsid w:val="00980895"/>
    <w:rsid w:val="009B0E2A"/>
    <w:rsid w:val="009B26DA"/>
    <w:rsid w:val="009F3C85"/>
    <w:rsid w:val="00A23B8E"/>
    <w:rsid w:val="00A40F28"/>
    <w:rsid w:val="00AB5078"/>
    <w:rsid w:val="00B018FA"/>
    <w:rsid w:val="00B04D9F"/>
    <w:rsid w:val="00B220D3"/>
    <w:rsid w:val="00B36F2C"/>
    <w:rsid w:val="00B43987"/>
    <w:rsid w:val="00B479D0"/>
    <w:rsid w:val="00BD3EEC"/>
    <w:rsid w:val="00BD49D4"/>
    <w:rsid w:val="00BE3969"/>
    <w:rsid w:val="00C0122B"/>
    <w:rsid w:val="00C233E6"/>
    <w:rsid w:val="00C9686F"/>
    <w:rsid w:val="00CB26B1"/>
    <w:rsid w:val="00CF6D3A"/>
    <w:rsid w:val="00D2183D"/>
    <w:rsid w:val="00D876DC"/>
    <w:rsid w:val="00DC4DBB"/>
    <w:rsid w:val="00E05ABE"/>
    <w:rsid w:val="00E974F4"/>
    <w:rsid w:val="00EA63C2"/>
    <w:rsid w:val="00F213FF"/>
    <w:rsid w:val="00F751F4"/>
    <w:rsid w:val="00FA19FE"/>
    <w:rsid w:val="00FD319D"/>
    <w:rsid w:val="00FE06B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E0142"/>
  <w15:chartTrackingRefBased/>
  <w15:docId w15:val="{51E68C1E-0FD4-4307-82A5-8B0850D44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3C85"/>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link w:val="RecuodecorpodetextoChar"/>
    <w:rsid w:val="009F3C85"/>
    <w:pPr>
      <w:spacing w:after="0" w:line="240" w:lineRule="auto"/>
      <w:ind w:left="3402"/>
      <w:jc w:val="both"/>
    </w:pPr>
    <w:rPr>
      <w:rFonts w:ascii="Times New Roman" w:eastAsia="Times New Roman" w:hAnsi="Times New Roman" w:cs="Times New Roman"/>
      <w:b/>
      <w:sz w:val="32"/>
      <w:szCs w:val="20"/>
      <w:lang w:eastAsia="pt-BR"/>
    </w:rPr>
  </w:style>
  <w:style w:type="character" w:customStyle="1" w:styleId="RecuodecorpodetextoChar">
    <w:name w:val="Recuo de corpo de texto Char"/>
    <w:basedOn w:val="Fontepargpadro"/>
    <w:link w:val="Recuodecorpodetexto"/>
    <w:rsid w:val="009F3C85"/>
    <w:rPr>
      <w:rFonts w:ascii="Times New Roman" w:eastAsia="Times New Roman" w:hAnsi="Times New Roman" w:cs="Times New Roman"/>
      <w:b/>
      <w:sz w:val="32"/>
      <w:szCs w:val="20"/>
      <w:lang w:eastAsia="pt-BR"/>
    </w:rPr>
  </w:style>
  <w:style w:type="paragraph" w:styleId="PargrafodaLista">
    <w:name w:val="List Paragraph"/>
    <w:basedOn w:val="Normal"/>
    <w:uiPriority w:val="34"/>
    <w:qFormat/>
    <w:rsid w:val="009F3C85"/>
    <w:pPr>
      <w:widowControl w:val="0"/>
      <w:autoSpaceDE w:val="0"/>
      <w:autoSpaceDN w:val="0"/>
      <w:spacing w:after="0" w:line="240" w:lineRule="auto"/>
      <w:ind w:left="384" w:hanging="270"/>
    </w:pPr>
    <w:rPr>
      <w:rFonts w:ascii="Times New Roman" w:eastAsia="Times New Roman" w:hAnsi="Times New Roman" w:cs="Times New Roman"/>
      <w:lang w:val="pt-PT"/>
    </w:rPr>
  </w:style>
  <w:style w:type="table" w:styleId="Tabelacomgrade">
    <w:name w:val="Table Grid"/>
    <w:basedOn w:val="Tabelanormal"/>
    <w:qFormat/>
    <w:rsid w:val="009F3C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Fontepargpadro"/>
    <w:qFormat/>
    <w:rsid w:val="009F3C85"/>
  </w:style>
  <w:style w:type="paragraph" w:styleId="Cabealho">
    <w:name w:val="header"/>
    <w:basedOn w:val="Normal"/>
    <w:link w:val="CabealhoChar"/>
    <w:uiPriority w:val="99"/>
    <w:unhideWhenUsed/>
    <w:rsid w:val="0075598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55984"/>
  </w:style>
  <w:style w:type="paragraph" w:styleId="Rodap">
    <w:name w:val="footer"/>
    <w:basedOn w:val="Normal"/>
    <w:link w:val="RodapChar"/>
    <w:uiPriority w:val="99"/>
    <w:unhideWhenUsed/>
    <w:rsid w:val="00755984"/>
    <w:pPr>
      <w:tabs>
        <w:tab w:val="center" w:pos="4252"/>
        <w:tab w:val="right" w:pos="8504"/>
      </w:tabs>
      <w:spacing w:after="0" w:line="240" w:lineRule="auto"/>
    </w:pPr>
  </w:style>
  <w:style w:type="character" w:customStyle="1" w:styleId="RodapChar">
    <w:name w:val="Rodapé Char"/>
    <w:basedOn w:val="Fontepargpadro"/>
    <w:link w:val="Rodap"/>
    <w:uiPriority w:val="99"/>
    <w:rsid w:val="007559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TotalTime>
  <Pages>19</Pages>
  <Words>5253</Words>
  <Characters>28372</Characters>
  <Application>Microsoft Office Word</Application>
  <DocSecurity>0</DocSecurity>
  <Lines>236</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SME</dc:creator>
  <cp:keywords/>
  <dc:description/>
  <cp:lastModifiedBy>Pregao03</cp:lastModifiedBy>
  <cp:revision>65</cp:revision>
  <dcterms:created xsi:type="dcterms:W3CDTF">2024-12-03T13:13:00Z</dcterms:created>
  <dcterms:modified xsi:type="dcterms:W3CDTF">2024-12-09T13:21:00Z</dcterms:modified>
</cp:coreProperties>
</file>